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2C59" w:rsidRPr="004D2C59" w:rsidRDefault="0063695A" w:rsidP="00A535EA">
      <w:pPr>
        <w:rPr>
          <w:i/>
          <w:sz w:val="40"/>
          <w:szCs w:val="40"/>
        </w:rPr>
      </w:pPr>
      <w:bookmarkStart w:id="0" w:name="_GoBack"/>
      <w:bookmarkEnd w:id="0"/>
      <w:r w:rsidRPr="004D2C59">
        <w:rPr>
          <w:i/>
          <w:color w:val="E65B01" w:themeColor="accent1" w:themeShade="BF"/>
          <w:sz w:val="40"/>
          <w:szCs w:val="40"/>
        </w:rPr>
        <w:t xml:space="preserve">Come, celebrate with us, </w:t>
      </w:r>
    </w:p>
    <w:p w:rsidR="004D2C59" w:rsidRDefault="004D2C59" w:rsidP="00A535EA">
      <w:pPr>
        <w:jc w:val="both"/>
        <w:rPr>
          <w:sz w:val="28"/>
          <w:szCs w:val="28"/>
        </w:rPr>
      </w:pPr>
      <w:r>
        <w:rPr>
          <w:noProof/>
          <w:lang w:val="en-GB" w:eastAsia="en-GB"/>
        </w:rPr>
        <w:drawing>
          <wp:inline distT="0" distB="0" distL="0" distR="0" wp14:anchorId="79601E09" wp14:editId="776D258B">
            <wp:extent cx="5569200" cy="1710000"/>
            <wp:effectExtent l="0" t="0" r="0" b="5080"/>
            <wp:docPr id="2" name="Picture 2" descr="Wessex Chorus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ssex Chorus BLU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9200" cy="1710000"/>
                    </a:xfrm>
                    <a:prstGeom prst="rect">
                      <a:avLst/>
                    </a:prstGeom>
                    <a:noFill/>
                    <a:ln>
                      <a:noFill/>
                    </a:ln>
                  </pic:spPr>
                </pic:pic>
              </a:graphicData>
            </a:graphic>
          </wp:inline>
        </w:drawing>
      </w:r>
    </w:p>
    <w:p w:rsidR="004D2C59" w:rsidRPr="004D2C59" w:rsidRDefault="004D2C59" w:rsidP="00A535EA">
      <w:pPr>
        <w:jc w:val="right"/>
        <w:rPr>
          <w:i/>
          <w:color w:val="E65B01" w:themeColor="accent1" w:themeShade="BF"/>
          <w:sz w:val="44"/>
          <w:szCs w:val="44"/>
        </w:rPr>
      </w:pPr>
      <w:r w:rsidRPr="004D2C59">
        <w:rPr>
          <w:i/>
          <w:color w:val="E65B01" w:themeColor="accent1" w:themeShade="BF"/>
          <w:sz w:val="44"/>
          <w:szCs w:val="44"/>
        </w:rPr>
        <w:t>a</w:t>
      </w:r>
      <w:r w:rsidR="0063695A" w:rsidRPr="004D2C59">
        <w:rPr>
          <w:i/>
          <w:color w:val="E65B01" w:themeColor="accent1" w:themeShade="BF"/>
          <w:sz w:val="44"/>
          <w:szCs w:val="44"/>
        </w:rPr>
        <w:t>s we perform our tenth anniversary year</w:t>
      </w:r>
    </w:p>
    <w:p w:rsidR="000602D4" w:rsidRPr="004D2C59" w:rsidRDefault="000602D4" w:rsidP="004D2C59">
      <w:pPr>
        <w:ind w:left="709"/>
        <w:jc w:val="right"/>
        <w:rPr>
          <w:color w:val="E65B01" w:themeColor="accent1" w:themeShade="BF"/>
          <w:sz w:val="28"/>
          <w:szCs w:val="28"/>
        </w:rPr>
      </w:pPr>
      <w:r w:rsidRPr="004D2C59">
        <w:rPr>
          <w:b/>
          <w:i/>
          <w:color w:val="E65B01" w:themeColor="accent1" w:themeShade="BF"/>
          <w:sz w:val="40"/>
          <w:szCs w:val="40"/>
        </w:rPr>
        <w:t>for the joy of giving through music!</w:t>
      </w:r>
    </w:p>
    <w:p w:rsidR="00A535EA" w:rsidRDefault="00C42B19" w:rsidP="00A535EA">
      <w:pPr>
        <w:pStyle w:val="Heading1"/>
        <w:spacing w:before="120"/>
      </w:pPr>
      <w:r>
        <w:rPr>
          <w:noProof/>
          <w:lang w:val="en-GB" w:eastAsia="en-GB"/>
        </w:rPr>
        <w:drawing>
          <wp:anchor distT="0" distB="0" distL="114300" distR="114300" simplePos="0" relativeHeight="251625984" behindDoc="1" locked="0" layoutInCell="1" allowOverlap="1" wp14:anchorId="386DD38C">
            <wp:simplePos x="0" y="0"/>
            <wp:positionH relativeFrom="column">
              <wp:posOffset>3795233</wp:posOffset>
            </wp:positionH>
            <wp:positionV relativeFrom="paragraph">
              <wp:posOffset>73956</wp:posOffset>
            </wp:positionV>
            <wp:extent cx="2327910" cy="2445385"/>
            <wp:effectExtent l="0" t="0" r="0" b="0"/>
            <wp:wrapTight wrapText="bothSides">
              <wp:wrapPolygon edited="0">
                <wp:start x="0" y="0"/>
                <wp:lineTo x="0" y="21370"/>
                <wp:lineTo x="21388" y="21370"/>
                <wp:lineTo x="2138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7860" t="3342" r="6910" b="26752"/>
                    <a:stretch/>
                  </pic:blipFill>
                  <pic:spPr bwMode="auto">
                    <a:xfrm>
                      <a:off x="0" y="0"/>
                      <a:ext cx="2327910" cy="2445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7F4F">
        <w:t>We like to think we are no ordinary community choi</w:t>
      </w:r>
      <w:r w:rsidR="00A535EA">
        <w:t>r</w:t>
      </w:r>
    </w:p>
    <w:p w:rsidR="00C42B19" w:rsidRDefault="00C42B19" w:rsidP="00987F4F"/>
    <w:p w:rsidR="00987F4F" w:rsidRDefault="00987F4F" w:rsidP="00987F4F">
      <w:r>
        <w:t>Here are some things that make us special…</w:t>
      </w:r>
    </w:p>
    <w:p w:rsidR="00987F4F" w:rsidRPr="000549D6" w:rsidRDefault="00987F4F" w:rsidP="00987F4F">
      <w:pPr>
        <w:pStyle w:val="ListParagraph"/>
        <w:numPr>
          <w:ilvl w:val="0"/>
          <w:numId w:val="1"/>
        </w:numPr>
        <w:spacing w:after="0"/>
        <w:rPr>
          <w:rFonts w:ascii="Calibri Light" w:hAnsi="Calibri Light" w:cs="Calibri Light"/>
          <w:sz w:val="18"/>
          <w:szCs w:val="18"/>
        </w:rPr>
      </w:pPr>
      <w:r w:rsidRPr="000549D6">
        <w:rPr>
          <w:rFonts w:ascii="Calibri Light" w:hAnsi="Calibri Light" w:cs="Calibri Light"/>
          <w:sz w:val="18"/>
          <w:szCs w:val="18"/>
        </w:rPr>
        <w:t>started in October 2008, now entering our tenth year</w:t>
      </w:r>
    </w:p>
    <w:p w:rsidR="00987F4F" w:rsidRPr="000549D6" w:rsidRDefault="00987F4F" w:rsidP="00987F4F">
      <w:pPr>
        <w:pStyle w:val="ListParagraph"/>
        <w:numPr>
          <w:ilvl w:val="0"/>
          <w:numId w:val="1"/>
        </w:numPr>
        <w:spacing w:after="0"/>
        <w:rPr>
          <w:rFonts w:ascii="Calibri Light" w:hAnsi="Calibri Light" w:cs="Calibri Light"/>
          <w:sz w:val="18"/>
          <w:szCs w:val="18"/>
        </w:rPr>
      </w:pPr>
      <w:r w:rsidRPr="000549D6">
        <w:rPr>
          <w:rFonts w:ascii="Calibri Light" w:hAnsi="Calibri Light" w:cs="Calibri Light"/>
          <w:sz w:val="18"/>
          <w:szCs w:val="18"/>
        </w:rPr>
        <w:t xml:space="preserve">based in </w:t>
      </w:r>
      <w:proofErr w:type="spellStart"/>
      <w:r w:rsidRPr="000549D6">
        <w:rPr>
          <w:rFonts w:ascii="Calibri Light" w:hAnsi="Calibri Light" w:cs="Calibri Light"/>
          <w:sz w:val="18"/>
          <w:szCs w:val="18"/>
        </w:rPr>
        <w:t>Pokesdown</w:t>
      </w:r>
      <w:proofErr w:type="spellEnd"/>
      <w:r w:rsidRPr="000549D6">
        <w:rPr>
          <w:rFonts w:ascii="Calibri Light" w:hAnsi="Calibri Light" w:cs="Calibri Light"/>
          <w:sz w:val="18"/>
          <w:szCs w:val="18"/>
        </w:rPr>
        <w:t>, Bournemouth</w:t>
      </w:r>
    </w:p>
    <w:p w:rsidR="00987F4F" w:rsidRPr="000549D6" w:rsidRDefault="00987F4F" w:rsidP="00987F4F">
      <w:pPr>
        <w:pStyle w:val="ListParagraph"/>
        <w:numPr>
          <w:ilvl w:val="0"/>
          <w:numId w:val="1"/>
        </w:numPr>
        <w:spacing w:after="0"/>
        <w:rPr>
          <w:rFonts w:ascii="Calibri Light" w:hAnsi="Calibri Light" w:cs="Calibri Light"/>
          <w:sz w:val="18"/>
          <w:szCs w:val="18"/>
        </w:rPr>
      </w:pPr>
      <w:r w:rsidRPr="000549D6">
        <w:rPr>
          <w:rFonts w:ascii="Calibri Light" w:hAnsi="Calibri Light" w:cs="Calibri Light"/>
          <w:sz w:val="18"/>
          <w:szCs w:val="18"/>
        </w:rPr>
        <w:t>rehearsing every Tuesday through the year (except in September), from 7.30 to 9pm</w:t>
      </w:r>
    </w:p>
    <w:p w:rsidR="00987F4F" w:rsidRPr="000549D6" w:rsidRDefault="00987F4F" w:rsidP="00987F4F">
      <w:pPr>
        <w:pStyle w:val="ListParagraph"/>
        <w:numPr>
          <w:ilvl w:val="0"/>
          <w:numId w:val="1"/>
        </w:numPr>
        <w:spacing w:after="0"/>
        <w:rPr>
          <w:rFonts w:ascii="Calibri Light" w:hAnsi="Calibri Light" w:cs="Calibri Light"/>
          <w:sz w:val="18"/>
          <w:szCs w:val="18"/>
        </w:rPr>
      </w:pPr>
      <w:r w:rsidRPr="000549D6">
        <w:rPr>
          <w:rFonts w:ascii="Calibri Light" w:hAnsi="Calibri Light" w:cs="Calibri Light"/>
          <w:sz w:val="18"/>
          <w:szCs w:val="18"/>
        </w:rPr>
        <w:t>looking for fun in singing together</w:t>
      </w:r>
    </w:p>
    <w:p w:rsidR="00987F4F" w:rsidRPr="000549D6" w:rsidRDefault="00987F4F" w:rsidP="00987F4F">
      <w:pPr>
        <w:pStyle w:val="ListParagraph"/>
        <w:numPr>
          <w:ilvl w:val="0"/>
          <w:numId w:val="1"/>
        </w:numPr>
        <w:spacing w:after="0"/>
        <w:rPr>
          <w:rFonts w:ascii="Calibri Light" w:hAnsi="Calibri Light" w:cs="Calibri Light"/>
          <w:sz w:val="18"/>
          <w:szCs w:val="18"/>
        </w:rPr>
      </w:pPr>
      <w:r w:rsidRPr="000549D6">
        <w:rPr>
          <w:rFonts w:ascii="Calibri Light" w:hAnsi="Calibri Light" w:cs="Calibri Light"/>
          <w:sz w:val="18"/>
          <w:szCs w:val="18"/>
        </w:rPr>
        <w:t>entertaining our audiences with passion and joy, and an aim to raise funds for local charities</w:t>
      </w:r>
    </w:p>
    <w:p w:rsidR="00987F4F" w:rsidRPr="000549D6" w:rsidRDefault="00987F4F" w:rsidP="00987F4F">
      <w:pPr>
        <w:pStyle w:val="ListParagraph"/>
        <w:numPr>
          <w:ilvl w:val="0"/>
          <w:numId w:val="1"/>
        </w:numPr>
        <w:spacing w:after="0"/>
        <w:rPr>
          <w:rFonts w:ascii="Calibri Light" w:hAnsi="Calibri Light" w:cs="Calibri Light"/>
          <w:sz w:val="18"/>
          <w:szCs w:val="18"/>
        </w:rPr>
      </w:pPr>
      <w:r w:rsidRPr="000549D6">
        <w:rPr>
          <w:rFonts w:ascii="Calibri Light" w:hAnsi="Calibri Light" w:cs="Calibri Light"/>
          <w:sz w:val="18"/>
          <w:szCs w:val="18"/>
        </w:rPr>
        <w:t>welcoming anyone in the community to join us, without audition</w:t>
      </w:r>
    </w:p>
    <w:p w:rsidR="00987F4F" w:rsidRPr="000549D6" w:rsidRDefault="00987F4F" w:rsidP="00987F4F">
      <w:pPr>
        <w:pStyle w:val="ListParagraph"/>
        <w:numPr>
          <w:ilvl w:val="0"/>
          <w:numId w:val="1"/>
        </w:numPr>
        <w:spacing w:after="0"/>
        <w:rPr>
          <w:rFonts w:ascii="Calibri Light" w:hAnsi="Calibri Light" w:cs="Calibri Light"/>
          <w:sz w:val="18"/>
          <w:szCs w:val="18"/>
        </w:rPr>
      </w:pPr>
      <w:r w:rsidRPr="000549D6">
        <w:rPr>
          <w:rFonts w:ascii="Calibri Light" w:hAnsi="Calibri Light" w:cs="Calibri Light"/>
          <w:sz w:val="18"/>
          <w:szCs w:val="18"/>
        </w:rPr>
        <w:t>a socially supportive membership where lasting friendships can form and grow</w:t>
      </w:r>
    </w:p>
    <w:p w:rsidR="000602D4" w:rsidRPr="00987F4F" w:rsidRDefault="00C42B19" w:rsidP="000602D4">
      <w:pPr>
        <w:pStyle w:val="ListParagraph"/>
        <w:spacing w:after="0"/>
        <w:ind w:left="360" w:firstLine="0"/>
        <w:rPr>
          <w:rFonts w:ascii="Calibri Light" w:hAnsi="Calibri Light" w:cs="Calibri Light"/>
        </w:rPr>
      </w:pPr>
      <w:r>
        <w:rPr>
          <w:noProof/>
          <w:lang w:val="en-GB" w:eastAsia="en-GB"/>
        </w:rPr>
        <mc:AlternateContent>
          <mc:Choice Requires="wps">
            <w:drawing>
              <wp:anchor distT="45720" distB="45720" distL="114300" distR="114300" simplePos="0" relativeHeight="251627008" behindDoc="1" locked="0" layoutInCell="1" allowOverlap="1">
                <wp:simplePos x="0" y="0"/>
                <wp:positionH relativeFrom="column">
                  <wp:posOffset>3843802</wp:posOffset>
                </wp:positionH>
                <wp:positionV relativeFrom="paragraph">
                  <wp:posOffset>9525</wp:posOffset>
                </wp:positionV>
                <wp:extent cx="2360930" cy="1404620"/>
                <wp:effectExtent l="0" t="0" r="12700" b="16510"/>
                <wp:wrapTight wrapText="bothSides">
                  <wp:wrapPolygon edited="0">
                    <wp:start x="0" y="0"/>
                    <wp:lineTo x="0" y="21555"/>
                    <wp:lineTo x="21540" y="21555"/>
                    <wp:lineTo x="2154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C42B19" w:rsidRPr="000C58F4" w:rsidRDefault="00C42B19" w:rsidP="00C42B19">
                            <w:pPr>
                              <w:pStyle w:val="Heading1"/>
                              <w:spacing w:before="100" w:beforeAutospacing="1"/>
                              <w:jc w:val="center"/>
                              <w:rPr>
                                <w:b/>
                                <w:sz w:val="24"/>
                                <w:szCs w:val="24"/>
                              </w:rPr>
                            </w:pPr>
                            <w:r w:rsidRPr="000C58F4">
                              <w:rPr>
                                <w:b/>
                                <w:sz w:val="24"/>
                                <w:szCs w:val="24"/>
                              </w:rPr>
                              <w:t xml:space="preserve">A special note of gratitude to Ewa Irek, our Resident Accompanist for performances, </w:t>
                            </w:r>
                            <w:r>
                              <w:rPr>
                                <w:b/>
                                <w:sz w:val="24"/>
                                <w:szCs w:val="24"/>
                              </w:rPr>
                              <w:br/>
                            </w:r>
                            <w:r w:rsidRPr="000C58F4">
                              <w:rPr>
                                <w:b/>
                                <w:sz w:val="24"/>
                                <w:szCs w:val="24"/>
                              </w:rPr>
                              <w:t xml:space="preserve">and Martin Arthur, founder and </w:t>
                            </w:r>
                            <w:r>
                              <w:rPr>
                                <w:b/>
                                <w:sz w:val="24"/>
                                <w:szCs w:val="24"/>
                              </w:rPr>
                              <w:t>Music Director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left:0;text-align:left;margin-left:302.65pt;margin-top:.75pt;width:185.9pt;height:110.6pt;z-index:-2516894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">
                <v:textbox style="mso-fit-shape-to-text:t">
                  <w:txbxContent>
                    <w:p w:rsidR="00C42B19" w:rsidRPr="000C58F4" w:rsidRDefault="00C42B19" w:rsidP="00C42B19">
                      <w:pPr>
                        <w:pStyle w:val="Heading1"/>
                        <w:spacing w:before="100" w:beforeAutospacing="1"/>
                        <w:jc w:val="center"/>
                        <w:rPr>
                          <w:b/>
                          <w:sz w:val="24"/>
                          <w:szCs w:val="24"/>
                        </w:rPr>
                      </w:pPr>
                      <w:r w:rsidRPr="000C58F4">
                        <w:rPr>
                          <w:b/>
                          <w:sz w:val="24"/>
                          <w:szCs w:val="24"/>
                        </w:rPr>
                        <w:t xml:space="preserve">A special note of gratitude to </w:t>
                      </w:r>
                      <w:proofErr w:type="spellStart"/>
                      <w:r w:rsidRPr="000C58F4">
                        <w:rPr>
                          <w:b/>
                          <w:sz w:val="24"/>
                          <w:szCs w:val="24"/>
                        </w:rPr>
                        <w:t>Ewa</w:t>
                      </w:r>
                      <w:proofErr w:type="spellEnd"/>
                      <w:r w:rsidRPr="000C58F4">
                        <w:rPr>
                          <w:b/>
                          <w:sz w:val="24"/>
                          <w:szCs w:val="24"/>
                        </w:rPr>
                        <w:t xml:space="preserve"> Irek, our Resident Accompanist for performances, </w:t>
                      </w:r>
                      <w:r>
                        <w:rPr>
                          <w:b/>
                          <w:sz w:val="24"/>
                          <w:szCs w:val="24"/>
                        </w:rPr>
                        <w:br/>
                      </w:r>
                      <w:r w:rsidRPr="000C58F4">
                        <w:rPr>
                          <w:b/>
                          <w:sz w:val="24"/>
                          <w:szCs w:val="24"/>
                        </w:rPr>
                        <w:t xml:space="preserve">and Martin Arthur, founder and </w:t>
                      </w:r>
                      <w:r>
                        <w:rPr>
                          <w:b/>
                          <w:sz w:val="24"/>
                          <w:szCs w:val="24"/>
                        </w:rPr>
                        <w:t>Music Director</w:t>
                      </w:r>
                    </w:p>
                  </w:txbxContent>
                </v:textbox>
                <w10:wrap type="tight"/>
              </v:shape>
            </w:pict>
          </mc:Fallback>
        </mc:AlternateContent>
      </w:r>
    </w:p>
    <w:p w:rsidR="00A9166E" w:rsidRDefault="00987F4F">
      <w:r>
        <w:t xml:space="preserve">To mark our tenth anniversary year, we have launched a new and memorable Wessex Chorus logo, along with this anniversary booklet for distribution through the year, up to our tenth birthday in </w:t>
      </w:r>
      <w:r w:rsidR="008D6D64">
        <w:t>October</w:t>
      </w:r>
      <w:r>
        <w:t xml:space="preserve"> 2018.  Our new logo is in the heading above. </w:t>
      </w:r>
      <w:r w:rsidR="00A9166E">
        <w:t xml:space="preserve"> (</w:t>
      </w:r>
      <w:r w:rsidR="00A9166E" w:rsidRPr="00A9166E">
        <w:rPr>
          <w:i/>
        </w:rPr>
        <w:t>continued</w:t>
      </w:r>
      <w:r w:rsidR="00202647">
        <w:rPr>
          <w:i/>
        </w:rPr>
        <w:t xml:space="preserve"> overleaf</w:t>
      </w:r>
      <w:r w:rsidR="00A9166E">
        <w:t>)</w:t>
      </w:r>
    </w:p>
    <w:p w:rsidR="00C42B19" w:rsidRPr="00A9166E" w:rsidRDefault="008D6D64">
      <w:r w:rsidRPr="00202647">
        <w:rPr>
          <w:i/>
          <w:noProof/>
          <w:lang w:val="en-GB" w:eastAsia="en-GB"/>
        </w:rPr>
        <mc:AlternateContent>
          <mc:Choice Requires="wps">
            <w:drawing>
              <wp:anchor distT="45720" distB="45720" distL="114300" distR="114300" simplePos="0" relativeHeight="251628032" behindDoc="0" locked="0" layoutInCell="1" allowOverlap="1">
                <wp:simplePos x="0" y="0"/>
                <wp:positionH relativeFrom="column">
                  <wp:posOffset>-54610</wp:posOffset>
                </wp:positionH>
                <wp:positionV relativeFrom="paragraph">
                  <wp:posOffset>558165</wp:posOffset>
                </wp:positionV>
                <wp:extent cx="6176010" cy="750570"/>
                <wp:effectExtent l="0" t="0" r="15240" b="1143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6010" cy="750570"/>
                        </a:xfrm>
                        <a:prstGeom prst="rect">
                          <a:avLst/>
                        </a:prstGeom>
                        <a:solidFill>
                          <a:srgbClr val="FFFFFF"/>
                        </a:solidFill>
                        <a:ln w="9525">
                          <a:solidFill>
                            <a:srgbClr val="000000"/>
                          </a:solidFill>
                          <a:miter lim="800000"/>
                          <a:headEnd/>
                          <a:tailEnd/>
                        </a:ln>
                      </wps:spPr>
                      <wps:txbx>
                        <w:txbxContent>
                          <w:p w:rsidR="008D6D64" w:rsidRPr="00404B99" w:rsidRDefault="00202647" w:rsidP="00202647">
                            <w:pPr>
                              <w:jc w:val="center"/>
                              <w:rPr>
                                <w:rFonts w:ascii="Palatino Linotype" w:hAnsi="Palatino Linotype"/>
                                <w:color w:val="0077BE"/>
                              </w:rPr>
                            </w:pPr>
                            <w:r w:rsidRPr="00404B99">
                              <w:rPr>
                                <w:rFonts w:ascii="Palatino Linotype" w:hAnsi="Palatino Linotype" w:cs="Times New Roman"/>
                                <w:b/>
                                <w:bCs/>
                                <w:color w:val="0077BE"/>
                                <w:lang w:eastAsia="en-GB"/>
                              </w:rPr>
                              <w:t xml:space="preserve">Telephone: </w:t>
                            </w:r>
                            <w:r w:rsidRPr="00404B99">
                              <w:rPr>
                                <w:rFonts w:ascii="Palatino Linotype" w:hAnsi="Palatino Linotype" w:cs="Times New Roman"/>
                                <w:color w:val="0077BE"/>
                                <w:lang w:eastAsia="en-GB"/>
                              </w:rPr>
                              <w:t xml:space="preserve">01202 912870 </w:t>
                            </w:r>
                            <w:r w:rsidRPr="00404B99">
                              <w:rPr>
                                <w:rFonts w:ascii="Palatino Linotype" w:hAnsi="Palatino Linotype" w:cs="Times New Roman"/>
                                <w:color w:val="0077BE"/>
                                <w:lang w:eastAsia="en-GB"/>
                              </w:rPr>
                              <w:tab/>
                            </w:r>
                            <w:r w:rsidRPr="00404B99">
                              <w:rPr>
                                <w:rFonts w:ascii="Palatino Linotype" w:hAnsi="Palatino Linotype" w:cs="Times New Roman"/>
                                <w:b/>
                                <w:bCs/>
                                <w:color w:val="0077BE"/>
                                <w:lang w:eastAsia="en-GB"/>
                              </w:rPr>
                              <w:t xml:space="preserve">E-mail: </w:t>
                            </w:r>
                            <w:hyperlink r:id="rId11" w:history="1">
                              <w:r w:rsidRPr="00404B99">
                                <w:rPr>
                                  <w:rStyle w:val="Hyperlink"/>
                                  <w:rFonts w:ascii="Palatino Linotype" w:hAnsi="Palatino Linotype" w:cs="Times New Roman"/>
                                  <w:color w:val="0077BE"/>
                                  <w:lang w:eastAsia="en-GB"/>
                                </w:rPr>
                                <w:t>martin@wessexchorus.org.uk</w:t>
                              </w:r>
                            </w:hyperlink>
                            <w:r w:rsidRPr="00404B99">
                              <w:rPr>
                                <w:rStyle w:val="Hyperlink"/>
                                <w:rFonts w:ascii="Palatino Linotype" w:hAnsi="Palatino Linotype" w:cs="Times New Roman"/>
                                <w:color w:val="0077BE"/>
                                <w:lang w:eastAsia="en-GB"/>
                              </w:rPr>
                              <w:br/>
                            </w:r>
                            <w:r w:rsidRPr="00404B99">
                              <w:rPr>
                                <w:rFonts w:ascii="Palatino Linotype" w:hAnsi="Palatino Linotype" w:cs="Times New Roman"/>
                                <w:b/>
                                <w:bCs/>
                                <w:color w:val="0077BE"/>
                                <w:lang w:eastAsia="en-GB"/>
                              </w:rPr>
                              <w:t xml:space="preserve">Web: </w:t>
                            </w:r>
                            <w:r w:rsidRPr="00404B99">
                              <w:rPr>
                                <w:rFonts w:ascii="Palatino Linotype" w:hAnsi="Palatino Linotype" w:cs="Times New Roman"/>
                                <w:color w:val="0077BE"/>
                                <w:lang w:eastAsia="en-GB"/>
                              </w:rPr>
                              <w:t xml:space="preserve">wessexchorus.org.uk </w:t>
                            </w:r>
                            <w:r w:rsidRPr="00404B99">
                              <w:rPr>
                                <w:rFonts w:ascii="Palatino Linotype" w:hAnsi="Palatino Linotype" w:cs="Times New Roman"/>
                                <w:color w:val="0077BE"/>
                                <w:lang w:eastAsia="en-GB"/>
                              </w:rPr>
                              <w:tab/>
                            </w:r>
                            <w:r w:rsidRPr="00404B99">
                              <w:rPr>
                                <w:rFonts w:ascii="Palatino Linotype" w:hAnsi="Palatino Linotype" w:cs="Times New Roman"/>
                                <w:b/>
                                <w:bCs/>
                                <w:color w:val="0077BE"/>
                                <w:lang w:eastAsia="en-GB"/>
                              </w:rPr>
                              <w:t>Facebook: /</w:t>
                            </w:r>
                            <w:r w:rsidRPr="00404B99">
                              <w:rPr>
                                <w:rFonts w:ascii="Palatino Linotype" w:hAnsi="Palatino Linotype" w:cs="Times New Roman"/>
                                <w:color w:val="0077BE"/>
                                <w:lang w:eastAsia="en-GB"/>
                              </w:rPr>
                              <w:t>Wessex Chorus</w:t>
                            </w:r>
                            <w:r w:rsidRPr="00404B99">
                              <w:rPr>
                                <w:rFonts w:ascii="Palatino Linotype" w:hAnsi="Palatino Linotype" w:cs="Times New Roman"/>
                                <w:b/>
                                <w:bCs/>
                                <w:color w:val="0077BE"/>
                                <w:lang w:eastAsia="en-GB"/>
                              </w:rPr>
                              <w:t xml:space="preserve"> </w:t>
                            </w:r>
                            <w:r w:rsidRPr="00404B99">
                              <w:rPr>
                                <w:rFonts w:ascii="Palatino Linotype" w:hAnsi="Palatino Linotype" w:cs="Times New Roman"/>
                                <w:b/>
                                <w:bCs/>
                                <w:color w:val="0077BE"/>
                                <w:lang w:eastAsia="en-GB"/>
                              </w:rPr>
                              <w:tab/>
                              <w:t xml:space="preserve">Twitter: </w:t>
                            </w:r>
                            <w:r w:rsidRPr="00404B99">
                              <w:rPr>
                                <w:rFonts w:ascii="Palatino Linotype" w:hAnsi="Palatino Linotype" w:cs="Times New Roman"/>
                                <w:color w:val="0077BE"/>
                                <w:lang w:eastAsia="en-GB"/>
                              </w:rPr>
                              <w:t>@</w:t>
                            </w:r>
                            <w:proofErr w:type="spellStart"/>
                            <w:r w:rsidRPr="00404B99">
                              <w:rPr>
                                <w:rFonts w:ascii="Palatino Linotype" w:hAnsi="Palatino Linotype" w:cs="Times New Roman"/>
                                <w:color w:val="0077BE"/>
                                <w:lang w:eastAsia="en-GB"/>
                              </w:rPr>
                              <w:t>Wessex_Chorus</w:t>
                            </w:r>
                            <w:proofErr w:type="spellEnd"/>
                            <w:r w:rsidR="00404B99">
                              <w:rPr>
                                <w:rFonts w:ascii="Palatino Linotype" w:hAnsi="Palatino Linotype" w:cs="Times New Roman"/>
                                <w:color w:val="0077BE"/>
                                <w:lang w:eastAsia="en-GB"/>
                              </w:rPr>
                              <w:br/>
                            </w:r>
                            <w:r w:rsidR="008D6D64" w:rsidRPr="00404B99">
                              <w:rPr>
                                <w:rFonts w:ascii="Palatino Linotype" w:hAnsi="Palatino Linotype" w:cs="Times New Roman"/>
                                <w:color w:val="0077BE"/>
                                <w:lang w:eastAsia="en-GB"/>
                              </w:rPr>
                              <w:t xml:space="preserve"> </w:t>
                            </w:r>
                            <w:r w:rsidR="008D6D64" w:rsidRPr="00404B99">
                              <w:rPr>
                                <w:rFonts w:ascii="Palatino Linotype" w:hAnsi="Palatino Linotype" w:cs="Times New Roman"/>
                                <w:b/>
                                <w:bCs/>
                                <w:color w:val="0077BE"/>
                                <w:lang w:eastAsia="en-GB"/>
                              </w:rPr>
                              <w:t xml:space="preserve">Rehearsals Tuesdays 7.30 pm at: </w:t>
                            </w:r>
                            <w:r w:rsidR="008D6D64" w:rsidRPr="00404B99">
                              <w:rPr>
                                <w:rFonts w:ascii="Palatino Linotype" w:hAnsi="Palatino Linotype" w:cs="Times New Roman"/>
                                <w:color w:val="0077BE"/>
                                <w:lang w:eastAsia="en-GB"/>
                              </w:rPr>
                              <w:t xml:space="preserve">MCC Church Hall, </w:t>
                            </w:r>
                            <w:proofErr w:type="spellStart"/>
                            <w:r w:rsidR="008D6D64" w:rsidRPr="00404B99">
                              <w:rPr>
                                <w:rFonts w:ascii="Palatino Linotype" w:hAnsi="Palatino Linotype" w:cs="Times New Roman"/>
                                <w:color w:val="0077BE"/>
                                <w:lang w:eastAsia="en-GB"/>
                              </w:rPr>
                              <w:t>Hannington</w:t>
                            </w:r>
                            <w:proofErr w:type="spellEnd"/>
                            <w:r w:rsidR="008D6D64" w:rsidRPr="00404B99">
                              <w:rPr>
                                <w:rFonts w:ascii="Palatino Linotype" w:hAnsi="Palatino Linotype" w:cs="Times New Roman"/>
                                <w:color w:val="0077BE"/>
                                <w:lang w:eastAsia="en-GB"/>
                              </w:rPr>
                              <w:t xml:space="preserve"> Road, </w:t>
                            </w:r>
                            <w:proofErr w:type="spellStart"/>
                            <w:r w:rsidR="008D6D64" w:rsidRPr="00404B99">
                              <w:rPr>
                                <w:rFonts w:ascii="Palatino Linotype" w:hAnsi="Palatino Linotype" w:cs="Times New Roman"/>
                                <w:color w:val="0077BE"/>
                                <w:lang w:eastAsia="en-GB"/>
                              </w:rPr>
                              <w:t>Pokesdown</w:t>
                            </w:r>
                            <w:proofErr w:type="spellEnd"/>
                            <w:r w:rsidR="008D6D64" w:rsidRPr="00404B99">
                              <w:rPr>
                                <w:rFonts w:ascii="Palatino Linotype" w:hAnsi="Palatino Linotype" w:cs="Times New Roman"/>
                                <w:color w:val="0077BE"/>
                                <w:lang w:eastAsia="en-GB"/>
                              </w:rPr>
                              <w:t>, BH7 6JT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7" type="#_x0000_t202" style="position:absolute;margin-left:-4.3pt;margin-top:43.95pt;width:486.3pt;height:59.1pt;z-index:25162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">
                <v:textbox>
                  <w:txbxContent>
                    <w:p w:rsidR="008D6D64" w:rsidRPr="00404B99" w:rsidRDefault="00202647" w:rsidP="00202647">
                      <w:pPr>
                        <w:jc w:val="center"/>
                        <w:rPr>
                          <w:rFonts w:ascii="Palatino Linotype" w:hAnsi="Palatino Linotype"/>
                          <w:color w:val="0077BE"/>
                        </w:rPr>
                      </w:pPr>
                      <w:r w:rsidRPr="00404B99">
                        <w:rPr>
                          <w:rFonts w:ascii="Palatino Linotype" w:hAnsi="Palatino Linotype" w:cs="Times New Roman"/>
                          <w:b/>
                          <w:bCs/>
                          <w:color w:val="0077BE"/>
                          <w:lang w:eastAsia="en-GB"/>
                        </w:rPr>
                        <w:t xml:space="preserve">Telephone: </w:t>
                      </w:r>
                      <w:r w:rsidRPr="00404B99">
                        <w:rPr>
                          <w:rFonts w:ascii="Palatino Linotype" w:hAnsi="Palatino Linotype" w:cs="Times New Roman"/>
                          <w:color w:val="0077BE"/>
                          <w:lang w:eastAsia="en-GB"/>
                        </w:rPr>
                        <w:t>01202 912870</w:t>
                      </w:r>
                      <w:r w:rsidRPr="00404B99">
                        <w:rPr>
                          <w:rFonts w:ascii="Palatino Linotype" w:hAnsi="Palatino Linotype" w:cs="Times New Roman"/>
                          <w:color w:val="0077BE"/>
                          <w:lang w:eastAsia="en-GB"/>
                        </w:rPr>
                        <w:t xml:space="preserve"> </w:t>
                      </w:r>
                      <w:r w:rsidRPr="00404B99">
                        <w:rPr>
                          <w:rFonts w:ascii="Palatino Linotype" w:hAnsi="Palatino Linotype" w:cs="Times New Roman"/>
                          <w:color w:val="0077BE"/>
                          <w:lang w:eastAsia="en-GB"/>
                        </w:rPr>
                        <w:tab/>
                      </w:r>
                      <w:r w:rsidRPr="00404B99">
                        <w:rPr>
                          <w:rFonts w:ascii="Palatino Linotype" w:hAnsi="Palatino Linotype" w:cs="Times New Roman"/>
                          <w:b/>
                          <w:bCs/>
                          <w:color w:val="0077BE"/>
                          <w:lang w:eastAsia="en-GB"/>
                        </w:rPr>
                        <w:t>E-mail</w:t>
                      </w:r>
                      <w:r w:rsidRPr="00404B99">
                        <w:rPr>
                          <w:rFonts w:ascii="Palatino Linotype" w:hAnsi="Palatino Linotype" w:cs="Times New Roman"/>
                          <w:b/>
                          <w:bCs/>
                          <w:color w:val="0077BE"/>
                          <w:lang w:eastAsia="en-GB"/>
                        </w:rPr>
                        <w:t>:</w:t>
                      </w:r>
                      <w:r w:rsidRPr="00404B99">
                        <w:rPr>
                          <w:rFonts w:ascii="Palatino Linotype" w:hAnsi="Palatino Linotype" w:cs="Times New Roman"/>
                          <w:b/>
                          <w:bCs/>
                          <w:color w:val="0077BE"/>
                          <w:lang w:eastAsia="en-GB"/>
                        </w:rPr>
                        <w:t xml:space="preserve"> </w:t>
                      </w:r>
                      <w:hyperlink r:id="rId12" w:history="1">
                        <w:r w:rsidRPr="00404B99">
                          <w:rPr>
                            <w:rStyle w:val="Hyperlink"/>
                            <w:rFonts w:ascii="Palatino Linotype" w:hAnsi="Palatino Linotype" w:cs="Times New Roman"/>
                            <w:color w:val="0077BE"/>
                            <w:lang w:eastAsia="en-GB"/>
                          </w:rPr>
                          <w:t>martin@wessexchorus.org.uk</w:t>
                        </w:r>
                      </w:hyperlink>
                      <w:r w:rsidRPr="00404B99">
                        <w:rPr>
                          <w:rStyle w:val="Hyperlink"/>
                          <w:rFonts w:ascii="Palatino Linotype" w:hAnsi="Palatino Linotype" w:cs="Times New Roman"/>
                          <w:color w:val="0077BE"/>
                          <w:lang w:eastAsia="en-GB"/>
                        </w:rPr>
                        <w:br/>
                      </w:r>
                      <w:r w:rsidRPr="00404B99">
                        <w:rPr>
                          <w:rFonts w:ascii="Palatino Linotype" w:hAnsi="Palatino Linotype" w:cs="Times New Roman"/>
                          <w:b/>
                          <w:bCs/>
                          <w:color w:val="0077BE"/>
                          <w:lang w:eastAsia="en-GB"/>
                        </w:rPr>
                        <w:t>Web</w:t>
                      </w:r>
                      <w:r w:rsidRPr="00404B99">
                        <w:rPr>
                          <w:rFonts w:ascii="Palatino Linotype" w:hAnsi="Palatino Linotype" w:cs="Times New Roman"/>
                          <w:b/>
                          <w:bCs/>
                          <w:color w:val="0077BE"/>
                          <w:lang w:eastAsia="en-GB"/>
                        </w:rPr>
                        <w:t xml:space="preserve">: </w:t>
                      </w:r>
                      <w:r w:rsidRPr="00404B99">
                        <w:rPr>
                          <w:rFonts w:ascii="Palatino Linotype" w:hAnsi="Palatino Linotype" w:cs="Times New Roman"/>
                          <w:color w:val="0077BE"/>
                          <w:lang w:eastAsia="en-GB"/>
                        </w:rPr>
                        <w:t>wessexchorus.org.uk</w:t>
                      </w:r>
                      <w:r w:rsidRPr="00404B99">
                        <w:rPr>
                          <w:rFonts w:ascii="Palatino Linotype" w:hAnsi="Palatino Linotype" w:cs="Times New Roman"/>
                          <w:color w:val="0077BE"/>
                          <w:lang w:eastAsia="en-GB"/>
                        </w:rPr>
                        <w:t xml:space="preserve"> </w:t>
                      </w:r>
                      <w:r w:rsidRPr="00404B99">
                        <w:rPr>
                          <w:rFonts w:ascii="Palatino Linotype" w:hAnsi="Palatino Linotype" w:cs="Times New Roman"/>
                          <w:color w:val="0077BE"/>
                          <w:lang w:eastAsia="en-GB"/>
                        </w:rPr>
                        <w:tab/>
                      </w:r>
                      <w:r w:rsidRPr="00404B99">
                        <w:rPr>
                          <w:rFonts w:ascii="Palatino Linotype" w:hAnsi="Palatino Linotype" w:cs="Times New Roman"/>
                          <w:b/>
                          <w:bCs/>
                          <w:color w:val="0077BE"/>
                          <w:lang w:eastAsia="en-GB"/>
                        </w:rPr>
                        <w:t>Facebook</w:t>
                      </w:r>
                      <w:r w:rsidRPr="00404B99">
                        <w:rPr>
                          <w:rFonts w:ascii="Palatino Linotype" w:hAnsi="Palatino Linotype" w:cs="Times New Roman"/>
                          <w:b/>
                          <w:bCs/>
                          <w:color w:val="0077BE"/>
                          <w:lang w:eastAsia="en-GB"/>
                        </w:rPr>
                        <w:t>: /</w:t>
                      </w:r>
                      <w:r w:rsidRPr="00404B99">
                        <w:rPr>
                          <w:rFonts w:ascii="Palatino Linotype" w:hAnsi="Palatino Linotype" w:cs="Times New Roman"/>
                          <w:color w:val="0077BE"/>
                          <w:lang w:eastAsia="en-GB"/>
                        </w:rPr>
                        <w:t>Wessex Chorus</w:t>
                      </w:r>
                      <w:r w:rsidRPr="00404B99">
                        <w:rPr>
                          <w:rFonts w:ascii="Palatino Linotype" w:hAnsi="Palatino Linotype" w:cs="Times New Roman"/>
                          <w:b/>
                          <w:bCs/>
                          <w:color w:val="0077BE"/>
                          <w:lang w:eastAsia="en-GB"/>
                        </w:rPr>
                        <w:t xml:space="preserve"> </w:t>
                      </w:r>
                      <w:r w:rsidRPr="00404B99">
                        <w:rPr>
                          <w:rFonts w:ascii="Palatino Linotype" w:hAnsi="Palatino Linotype" w:cs="Times New Roman"/>
                          <w:b/>
                          <w:bCs/>
                          <w:color w:val="0077BE"/>
                          <w:lang w:eastAsia="en-GB"/>
                        </w:rPr>
                        <w:tab/>
                      </w:r>
                      <w:r w:rsidRPr="00404B99">
                        <w:rPr>
                          <w:rFonts w:ascii="Palatino Linotype" w:hAnsi="Palatino Linotype" w:cs="Times New Roman"/>
                          <w:b/>
                          <w:bCs/>
                          <w:color w:val="0077BE"/>
                          <w:lang w:eastAsia="en-GB"/>
                        </w:rPr>
                        <w:t>Twitter</w:t>
                      </w:r>
                      <w:r w:rsidRPr="00404B99">
                        <w:rPr>
                          <w:rFonts w:ascii="Palatino Linotype" w:hAnsi="Palatino Linotype" w:cs="Times New Roman"/>
                          <w:b/>
                          <w:bCs/>
                          <w:color w:val="0077BE"/>
                          <w:lang w:eastAsia="en-GB"/>
                        </w:rPr>
                        <w:t>:</w:t>
                      </w:r>
                      <w:r w:rsidRPr="00404B99">
                        <w:rPr>
                          <w:rFonts w:ascii="Palatino Linotype" w:hAnsi="Palatino Linotype" w:cs="Times New Roman"/>
                          <w:b/>
                          <w:bCs/>
                          <w:color w:val="0077BE"/>
                          <w:lang w:eastAsia="en-GB"/>
                        </w:rPr>
                        <w:t xml:space="preserve"> </w:t>
                      </w:r>
                      <w:r w:rsidRPr="00404B99">
                        <w:rPr>
                          <w:rFonts w:ascii="Palatino Linotype" w:hAnsi="Palatino Linotype" w:cs="Times New Roman"/>
                          <w:color w:val="0077BE"/>
                          <w:lang w:eastAsia="en-GB"/>
                        </w:rPr>
                        <w:t>@</w:t>
                      </w:r>
                      <w:proofErr w:type="spellStart"/>
                      <w:r w:rsidRPr="00404B99">
                        <w:rPr>
                          <w:rFonts w:ascii="Palatino Linotype" w:hAnsi="Palatino Linotype" w:cs="Times New Roman"/>
                          <w:color w:val="0077BE"/>
                          <w:lang w:eastAsia="en-GB"/>
                        </w:rPr>
                        <w:t>Wessex_Chorus</w:t>
                      </w:r>
                      <w:proofErr w:type="spellEnd"/>
                      <w:r w:rsidR="00404B99">
                        <w:rPr>
                          <w:rFonts w:ascii="Palatino Linotype" w:hAnsi="Palatino Linotype" w:cs="Times New Roman"/>
                          <w:color w:val="0077BE"/>
                          <w:lang w:eastAsia="en-GB"/>
                        </w:rPr>
                        <w:br/>
                      </w:r>
                      <w:r w:rsidR="008D6D64" w:rsidRPr="00404B99">
                        <w:rPr>
                          <w:rFonts w:ascii="Palatino Linotype" w:hAnsi="Palatino Linotype" w:cs="Times New Roman"/>
                          <w:color w:val="0077BE"/>
                          <w:lang w:eastAsia="en-GB"/>
                        </w:rPr>
                        <w:t xml:space="preserve"> </w:t>
                      </w:r>
                      <w:r w:rsidR="008D6D64" w:rsidRPr="00404B99">
                        <w:rPr>
                          <w:rFonts w:ascii="Palatino Linotype" w:hAnsi="Palatino Linotype" w:cs="Times New Roman"/>
                          <w:b/>
                          <w:bCs/>
                          <w:color w:val="0077BE"/>
                          <w:lang w:eastAsia="en-GB"/>
                        </w:rPr>
                        <w:t>Rehearsals Tuesdays 7.30 pm at</w:t>
                      </w:r>
                      <w:r w:rsidR="008D6D64" w:rsidRPr="00404B99">
                        <w:rPr>
                          <w:rFonts w:ascii="Palatino Linotype" w:hAnsi="Palatino Linotype" w:cs="Times New Roman"/>
                          <w:b/>
                          <w:bCs/>
                          <w:color w:val="0077BE"/>
                          <w:lang w:eastAsia="en-GB"/>
                        </w:rPr>
                        <w:t xml:space="preserve">: </w:t>
                      </w:r>
                      <w:r w:rsidR="008D6D64" w:rsidRPr="00404B99">
                        <w:rPr>
                          <w:rFonts w:ascii="Palatino Linotype" w:hAnsi="Palatino Linotype" w:cs="Times New Roman"/>
                          <w:color w:val="0077BE"/>
                          <w:lang w:eastAsia="en-GB"/>
                        </w:rPr>
                        <w:t>MCC Church Hall</w:t>
                      </w:r>
                      <w:r w:rsidR="008D6D64" w:rsidRPr="00404B99">
                        <w:rPr>
                          <w:rFonts w:ascii="Palatino Linotype" w:hAnsi="Palatino Linotype" w:cs="Times New Roman"/>
                          <w:color w:val="0077BE"/>
                          <w:lang w:eastAsia="en-GB"/>
                        </w:rPr>
                        <w:t xml:space="preserve">, </w:t>
                      </w:r>
                      <w:r w:rsidR="008D6D64" w:rsidRPr="00404B99">
                        <w:rPr>
                          <w:rFonts w:ascii="Palatino Linotype" w:hAnsi="Palatino Linotype" w:cs="Times New Roman"/>
                          <w:color w:val="0077BE"/>
                          <w:lang w:eastAsia="en-GB"/>
                        </w:rPr>
                        <w:t>Hannington Road</w:t>
                      </w:r>
                      <w:r w:rsidR="008D6D64" w:rsidRPr="00404B99">
                        <w:rPr>
                          <w:rFonts w:ascii="Palatino Linotype" w:hAnsi="Palatino Linotype" w:cs="Times New Roman"/>
                          <w:color w:val="0077BE"/>
                          <w:lang w:eastAsia="en-GB"/>
                        </w:rPr>
                        <w:t xml:space="preserve">, </w:t>
                      </w:r>
                      <w:proofErr w:type="spellStart"/>
                      <w:r w:rsidR="008D6D64" w:rsidRPr="00404B99">
                        <w:rPr>
                          <w:rFonts w:ascii="Palatino Linotype" w:hAnsi="Palatino Linotype" w:cs="Times New Roman"/>
                          <w:color w:val="0077BE"/>
                          <w:lang w:eastAsia="en-GB"/>
                        </w:rPr>
                        <w:t>Pokesdown</w:t>
                      </w:r>
                      <w:proofErr w:type="spellEnd"/>
                      <w:r w:rsidR="008D6D64" w:rsidRPr="00404B99">
                        <w:rPr>
                          <w:rFonts w:ascii="Palatino Linotype" w:hAnsi="Palatino Linotype" w:cs="Times New Roman"/>
                          <w:color w:val="0077BE"/>
                          <w:lang w:eastAsia="en-GB"/>
                        </w:rPr>
                        <w:t xml:space="preserve">, </w:t>
                      </w:r>
                      <w:r w:rsidR="008D6D64" w:rsidRPr="00404B99">
                        <w:rPr>
                          <w:rFonts w:ascii="Palatino Linotype" w:hAnsi="Palatino Linotype" w:cs="Times New Roman"/>
                          <w:color w:val="0077BE"/>
                          <w:lang w:eastAsia="en-GB"/>
                        </w:rPr>
                        <w:t>BH7 6JT</w:t>
                      </w:r>
                    </w:p>
                  </w:txbxContent>
                </v:textbox>
                <w10:wrap type="square"/>
              </v:shape>
            </w:pict>
          </mc:Fallback>
        </mc:AlternateContent>
      </w:r>
    </w:p>
    <w:p w:rsidR="000149BD" w:rsidRDefault="000149BD" w:rsidP="007930FF">
      <w:pPr>
        <w:jc w:val="right"/>
        <w:rPr>
          <w:i/>
        </w:rPr>
        <w:sectPr w:rsidR="000149BD" w:rsidSect="00C822B3">
          <w:headerReference w:type="even" r:id="rId13"/>
          <w:headerReference w:type="default" r:id="rId14"/>
          <w:footerReference w:type="even" r:id="rId15"/>
          <w:footerReference w:type="default" r:id="rId16"/>
          <w:headerReference w:type="first" r:id="rId17"/>
          <w:footerReference w:type="first" r:id="rId18"/>
          <w:pgSz w:w="11906" w:h="16838" w:code="9"/>
          <w:pgMar w:top="1440" w:right="1440" w:bottom="1440" w:left="1440" w:header="720" w:footer="720" w:gutter="0"/>
          <w:cols w:space="208"/>
          <w:docGrid w:linePitch="360"/>
        </w:sectPr>
      </w:pPr>
    </w:p>
    <w:p w:rsidR="000149BD" w:rsidRPr="00421F46" w:rsidRDefault="000149BD" w:rsidP="000149BD">
      <w:pPr>
        <w:rPr>
          <w:i/>
        </w:rPr>
      </w:pPr>
      <w:r w:rsidRPr="00421F46">
        <w:rPr>
          <w:i/>
        </w:rPr>
        <w:lastRenderedPageBreak/>
        <w:t>Continued from page 1</w:t>
      </w:r>
    </w:p>
    <w:p w:rsidR="000149BD" w:rsidRDefault="000149BD" w:rsidP="000149BD"/>
    <w:p w:rsidR="000149BD" w:rsidRDefault="000149BD" w:rsidP="000149BD">
      <w:r>
        <w:t xml:space="preserve">We are enjoying our current partnership with Bournemouth Blind Society, for whom we currently raise funds, and have presented several concerts to their members in the </w:t>
      </w:r>
      <w:proofErr w:type="spellStart"/>
      <w:r>
        <w:t>Rooper</w:t>
      </w:r>
      <w:proofErr w:type="spellEnd"/>
      <w:r>
        <w:t xml:space="preserve"> Hall at their </w:t>
      </w:r>
      <w:proofErr w:type="spellStart"/>
      <w:r>
        <w:t>Moordown</w:t>
      </w:r>
      <w:proofErr w:type="spellEnd"/>
      <w:r>
        <w:t xml:space="preserve"> premises.  </w:t>
      </w:r>
    </w:p>
    <w:p w:rsidR="000149BD" w:rsidRDefault="000149BD" w:rsidP="000149BD">
      <w:r>
        <w:t xml:space="preserve">Interestingly, we find our two </w:t>
      </w:r>
      <w:proofErr w:type="spellStart"/>
      <w:r>
        <w:t>organisations</w:t>
      </w:r>
      <w:proofErr w:type="spellEnd"/>
      <w:r>
        <w:t xml:space="preserve"> have several things in common. We both aim for enjoyment and fun in what we do, we help the members, be they choristers or people with sight impairment, to develop cohesive and supportive social friendship groups.  Perhaps the most remarkable coincidence is that, in the mid-1950’s, the (then called) Bournemouth Blind Aid Society used the same premises in </w:t>
      </w:r>
      <w:proofErr w:type="spellStart"/>
      <w:r>
        <w:t>Pokesdown</w:t>
      </w:r>
      <w:proofErr w:type="spellEnd"/>
      <w:r>
        <w:t xml:space="preserve"> as Wessex Chorus now uses for rehearsals!</w:t>
      </w:r>
    </w:p>
    <w:p w:rsidR="000149BD" w:rsidRDefault="000149BD" w:rsidP="000149BD">
      <w:pPr>
        <w:pStyle w:val="Heading1"/>
      </w:pPr>
      <w:r>
        <w:t>What’s in this booklet?</w:t>
      </w:r>
    </w:p>
    <w:p w:rsidR="000149BD" w:rsidRDefault="0021359C" w:rsidP="000149BD">
      <w:r>
        <w:t>W</w:t>
      </w:r>
      <w:r w:rsidR="000149BD">
        <w:t xml:space="preserve">e look back at some of the milestone events that have become history in the life of Wessex Chorus and try to reveal what it might feel like to join the choir and be part of its community spirit.  If </w:t>
      </w:r>
      <w:r w:rsidR="000149BD">
        <w:lastRenderedPageBreak/>
        <w:t>you are reading this, perhaps you would like to come along on a Tuesday evening and give us a try!</w:t>
      </w:r>
    </w:p>
    <w:p w:rsidR="000149BD" w:rsidRDefault="000149BD" w:rsidP="000149BD">
      <w:r>
        <w:t xml:space="preserve">Here, we include details </w:t>
      </w:r>
      <w:r w:rsidR="00D62352">
        <w:t xml:space="preserve">of </w:t>
      </w:r>
      <w:r>
        <w:t xml:space="preserve">the activities of the           </w:t>
      </w:r>
    </w:p>
    <w:p w:rsidR="000149BD" w:rsidRDefault="000149BD" w:rsidP="000149BD">
      <w:r w:rsidRPr="006737B7">
        <w:rPr>
          <w:b/>
        </w:rPr>
        <w:t>Bournemouth Blind Society</w:t>
      </w:r>
      <w:r>
        <w:t xml:space="preserve"> </w:t>
      </w:r>
    </w:p>
    <w:p w:rsidR="000149BD" w:rsidRDefault="000149BD" w:rsidP="000149BD">
      <w:r>
        <w:t xml:space="preserve">and of the four other charities for which we have previously raised funds, namely,                           </w:t>
      </w:r>
    </w:p>
    <w:p w:rsidR="000149BD" w:rsidRDefault="000149BD" w:rsidP="000149BD">
      <w:r w:rsidRPr="006737B7">
        <w:rPr>
          <w:b/>
        </w:rPr>
        <w:t>Help &amp; Care</w:t>
      </w:r>
      <w:r>
        <w:t xml:space="preserve">                           </w:t>
      </w:r>
    </w:p>
    <w:p w:rsidR="000149BD" w:rsidRDefault="000149BD" w:rsidP="000149BD">
      <w:r w:rsidRPr="006737B7">
        <w:rPr>
          <w:b/>
        </w:rPr>
        <w:t>Youth Cancer Trust</w:t>
      </w:r>
      <w:r>
        <w:t xml:space="preserve">              </w:t>
      </w:r>
    </w:p>
    <w:p w:rsidR="0021359C" w:rsidRDefault="000149BD" w:rsidP="000149BD">
      <w:pPr>
        <w:rPr>
          <w:b/>
        </w:rPr>
      </w:pPr>
      <w:r w:rsidRPr="006737B7">
        <w:rPr>
          <w:b/>
        </w:rPr>
        <w:t xml:space="preserve">Round Table Children’s Wish </w:t>
      </w:r>
    </w:p>
    <w:p w:rsidR="000149BD" w:rsidRDefault="000149BD" w:rsidP="000149BD">
      <w:r>
        <w:t xml:space="preserve">and                                     </w:t>
      </w:r>
    </w:p>
    <w:p w:rsidR="000149BD" w:rsidRPr="0060555E" w:rsidRDefault="000149BD" w:rsidP="000149BD">
      <w:r w:rsidRPr="006737B7">
        <w:rPr>
          <w:b/>
        </w:rPr>
        <w:t>A</w:t>
      </w:r>
      <w:r>
        <w:rPr>
          <w:b/>
        </w:rPr>
        <w:t xml:space="preserve">lzheimer’s Society </w:t>
      </w:r>
    </w:p>
    <w:p w:rsidR="000149BD" w:rsidRDefault="000149BD" w:rsidP="000149BD">
      <w:r>
        <w:t>They were all local charities when we first supported them but Youth Cancer Trust has since turned national and Alzheimer’s Society branches are now joining forces in their fight against the disease.</w:t>
      </w:r>
    </w:p>
    <w:p w:rsidR="000149BD" w:rsidRDefault="000149BD" w:rsidP="000149BD">
      <w:r>
        <w:t>Also in this booklet, we turn our sights to the future with an outline of the charity fundraising gala concert we have arranged for Summer 2018 as one of our special anniversary year events.</w:t>
      </w:r>
    </w:p>
    <w:p w:rsidR="000149BD" w:rsidRDefault="000149BD" w:rsidP="000149BD">
      <w:r>
        <w:t xml:space="preserve">Last but not least, we are delighted to announce a Patron for Wessex Chorus.  </w:t>
      </w:r>
    </w:p>
    <w:p w:rsidR="000149BD" w:rsidRDefault="000149BD" w:rsidP="000149BD">
      <w:r>
        <w:lastRenderedPageBreak/>
        <w:t xml:space="preserve">Once again, Wessex Chorus participated in the Bournemouth Music Competitions Festival at the Pavilion Theatre where the Adjudicator made some very helpful and complimentary words of encouragement to us as she listened to our presentations.  </w:t>
      </w:r>
    </w:p>
    <w:p w:rsidR="000149BD" w:rsidRDefault="000149BD" w:rsidP="000149BD">
      <w:r>
        <w:t>She is Gaynor Keeble, a Mezzo Soprano with a fine reputation for combining her skills both as singer and actress on the opera stage.  We were delighted when she subsequently accepted our invitation to become the choir’s Patron.  Gaynor has kindly written a</w:t>
      </w:r>
      <w:r w:rsidR="001E3CF9">
        <w:t xml:space="preserve"> piece for this booklet so please read on.</w:t>
      </w:r>
    </w:p>
    <w:p w:rsidR="000149BD" w:rsidRDefault="000149BD" w:rsidP="000149BD">
      <w:r>
        <w:t>We do hope you enjoy our performances, and reading this booklet, and we ask you to share or pass on our news to others who might be interested.</w:t>
      </w:r>
    </w:p>
    <w:p w:rsidR="000149BD" w:rsidRDefault="000149BD" w:rsidP="000149BD"/>
    <w:p w:rsidR="000149BD" w:rsidRDefault="000149BD" w:rsidP="000149BD">
      <w:r>
        <w:t xml:space="preserve">Thank you most sincerely for your support. </w:t>
      </w:r>
    </w:p>
    <w:p w:rsidR="000149BD" w:rsidRDefault="000149BD" w:rsidP="000149BD"/>
    <w:p w:rsidR="000149BD" w:rsidRDefault="000149BD" w:rsidP="000149BD"/>
    <w:p w:rsidR="000149BD" w:rsidRDefault="000149BD" w:rsidP="000149BD">
      <w:pPr>
        <w:jc w:val="right"/>
      </w:pPr>
      <w:r>
        <w:rPr>
          <w:noProof/>
          <w:lang w:val="en-GB" w:eastAsia="en-GB"/>
        </w:rPr>
        <w:drawing>
          <wp:inline distT="0" distB="0" distL="0" distR="0" wp14:anchorId="75D94877" wp14:editId="2BBDFDA9">
            <wp:extent cx="2106295" cy="685077"/>
            <wp:effectExtent l="0" t="0" r="0" b="1270"/>
            <wp:docPr id="1" name="Picture 1" descr="Wessex Chorus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sex Chorus BLU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6295" cy="685077"/>
                    </a:xfrm>
                    <a:prstGeom prst="rect">
                      <a:avLst/>
                    </a:prstGeom>
                    <a:noFill/>
                    <a:ln>
                      <a:noFill/>
                    </a:ln>
                  </pic:spPr>
                </pic:pic>
              </a:graphicData>
            </a:graphic>
          </wp:inline>
        </w:drawing>
      </w:r>
    </w:p>
    <w:p w:rsidR="000149BD" w:rsidRPr="00421F46" w:rsidRDefault="000149BD" w:rsidP="000149BD">
      <w:pPr>
        <w:sectPr w:rsidR="000149BD" w:rsidRPr="00421F46" w:rsidSect="00C822B3">
          <w:pgSz w:w="11906" w:h="16838" w:code="9"/>
          <w:pgMar w:top="1440" w:right="1440" w:bottom="1440" w:left="1440" w:header="720" w:footer="720" w:gutter="0"/>
          <w:cols w:num="3" w:space="208"/>
          <w:docGrid w:linePitch="360"/>
        </w:sectPr>
      </w:pPr>
    </w:p>
    <w:p w:rsidR="00185596" w:rsidRPr="00483B71" w:rsidRDefault="00483B71" w:rsidP="00483B71">
      <w:pPr>
        <w:rPr>
          <w:i/>
          <w:color w:val="E65B01" w:themeColor="accent1" w:themeShade="BF"/>
          <w:sz w:val="40"/>
          <w:szCs w:val="40"/>
        </w:rPr>
      </w:pPr>
      <w:r>
        <w:rPr>
          <w:b/>
          <w:bCs/>
          <w:noProof/>
          <w:color w:val="1F497D"/>
          <w:sz w:val="28"/>
          <w:szCs w:val="28"/>
          <w:lang w:val="en-GB" w:eastAsia="en-GB"/>
        </w:rPr>
        <w:lastRenderedPageBreak/>
        <w:drawing>
          <wp:anchor distT="0" distB="0" distL="114300" distR="114300" simplePos="0" relativeHeight="251640832" behindDoc="1" locked="0" layoutInCell="1" allowOverlap="1" wp14:anchorId="1910D63F" wp14:editId="35F7F026">
            <wp:simplePos x="0" y="0"/>
            <wp:positionH relativeFrom="column">
              <wp:posOffset>3504565</wp:posOffset>
            </wp:positionH>
            <wp:positionV relativeFrom="paragraph">
              <wp:posOffset>-523240</wp:posOffset>
            </wp:positionV>
            <wp:extent cx="1183005" cy="904875"/>
            <wp:effectExtent l="0" t="0" r="0" b="9525"/>
            <wp:wrapNone/>
            <wp:docPr id="13" name="Picture 13" descr="cid:image001.png@01D06AF6.A50A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6AF6.A50A504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18300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5596">
        <w:rPr>
          <w:i/>
          <w:color w:val="E65B01" w:themeColor="accent1" w:themeShade="BF"/>
          <w:sz w:val="40"/>
          <w:szCs w:val="40"/>
        </w:rPr>
        <w:t>Charity Focus One</w:t>
      </w:r>
    </w:p>
    <w:p w:rsidR="00185596" w:rsidRPr="00381F16" w:rsidRDefault="00185596" w:rsidP="000F466D">
      <w:pPr>
        <w:tabs>
          <w:tab w:val="left" w:pos="0"/>
        </w:tabs>
        <w:jc w:val="center"/>
        <w:rPr>
          <w:rStyle w:val="Strong"/>
          <w:rFonts w:asciiTheme="majorHAnsi" w:hAnsiTheme="majorHAnsi"/>
          <w:sz w:val="28"/>
          <w:szCs w:val="28"/>
        </w:rPr>
      </w:pPr>
      <w:r w:rsidRPr="00381F16">
        <w:rPr>
          <w:rStyle w:val="Strong"/>
          <w:rFonts w:asciiTheme="majorHAnsi" w:hAnsiTheme="majorHAnsi"/>
          <w:sz w:val="28"/>
          <w:szCs w:val="28"/>
        </w:rPr>
        <w:t>Supporting blind and partially sighted people living in the Bournemouth area to lead active and independent lives.</w:t>
      </w:r>
    </w:p>
    <w:p w:rsidR="00185596" w:rsidRPr="00381F16" w:rsidRDefault="00185596" w:rsidP="00185596">
      <w:pPr>
        <w:pStyle w:val="Heading1"/>
        <w:spacing w:before="120"/>
        <w:jc w:val="center"/>
        <w:rPr>
          <w:sz w:val="48"/>
        </w:rPr>
        <w:sectPr w:rsidR="00185596" w:rsidRPr="00381F16" w:rsidSect="00C822B3">
          <w:footerReference w:type="default" r:id="rId22"/>
          <w:pgSz w:w="11906" w:h="16838" w:code="9"/>
          <w:pgMar w:top="1440" w:right="1440" w:bottom="1440" w:left="1440" w:header="720" w:footer="720" w:gutter="0"/>
          <w:cols w:space="720"/>
          <w:titlePg/>
          <w:docGrid w:linePitch="360"/>
        </w:sectPr>
      </w:pPr>
    </w:p>
    <w:p w:rsidR="00185596" w:rsidRPr="008B7CA2" w:rsidRDefault="00185596" w:rsidP="00185596">
      <w:pPr>
        <w:shd w:val="clear" w:color="auto" w:fill="FFFFFF"/>
        <w:spacing w:after="360"/>
        <w:contextualSpacing/>
        <w:rPr>
          <w:rFonts w:eastAsia="Times New Roman" w:cs="Times New Roman"/>
          <w:color w:val="000000"/>
          <w:lang w:eastAsia="en-GB"/>
        </w:rPr>
      </w:pPr>
      <w:r w:rsidRPr="008B7CA2">
        <w:rPr>
          <w:rFonts w:eastAsia="Times New Roman" w:cs="Times New Roman"/>
          <w:color w:val="000000"/>
          <w:lang w:eastAsia="en-GB"/>
        </w:rPr>
        <w:lastRenderedPageBreak/>
        <w:t>Founded in 1911, Bournemouth Blind Society is the oldest established independent charity in Bournemouth. Still making efficient use of premises built in 1927, originally as a social hall and residential home for blind women</w:t>
      </w:r>
      <w:r>
        <w:rPr>
          <w:rFonts w:eastAsia="Times New Roman" w:cs="Times New Roman"/>
          <w:color w:val="000000"/>
          <w:lang w:eastAsia="en-GB"/>
        </w:rPr>
        <w:t xml:space="preserve">, </w:t>
      </w:r>
      <w:r w:rsidRPr="008B7CA2">
        <w:rPr>
          <w:rFonts w:eastAsia="Times New Roman" w:cs="Times New Roman"/>
          <w:color w:val="000000"/>
          <w:lang w:eastAsia="en-GB"/>
        </w:rPr>
        <w:t xml:space="preserve">the Society has expanded, changed and evolved with the times, always striving to create new ways to help its members retain their independence.  </w:t>
      </w:r>
    </w:p>
    <w:p w:rsidR="00185596" w:rsidRPr="0090025A" w:rsidRDefault="00185596" w:rsidP="00185596">
      <w:pPr>
        <w:shd w:val="clear" w:color="auto" w:fill="FFFFFF"/>
        <w:spacing w:after="360"/>
        <w:contextualSpacing/>
        <w:rPr>
          <w:rFonts w:eastAsia="Times New Roman" w:cs="Times New Roman"/>
          <w:color w:val="000000"/>
          <w:sz w:val="8"/>
          <w:szCs w:val="8"/>
          <w:lang w:eastAsia="en-GB"/>
        </w:rPr>
      </w:pPr>
    </w:p>
    <w:p w:rsidR="00185596" w:rsidRPr="008B7CA2" w:rsidRDefault="00185596" w:rsidP="00185596">
      <w:pPr>
        <w:shd w:val="clear" w:color="auto" w:fill="FFFFFF"/>
        <w:spacing w:after="360"/>
        <w:contextualSpacing/>
        <w:rPr>
          <w:rFonts w:eastAsia="Times New Roman" w:cs="Times New Roman"/>
          <w:color w:val="000000"/>
          <w:lang w:eastAsia="en-GB"/>
        </w:rPr>
      </w:pPr>
      <w:r w:rsidRPr="008B7CA2">
        <w:rPr>
          <w:rFonts w:eastAsia="Times New Roman" w:cs="Times New Roman"/>
          <w:color w:val="000000"/>
          <w:lang w:eastAsia="en-GB"/>
        </w:rPr>
        <w:t xml:space="preserve">Says Chief Executive, Philip Tarrant, </w:t>
      </w:r>
      <w:r w:rsidRPr="008B7CA2">
        <w:rPr>
          <w:rFonts w:eastAsia="Times New Roman" w:cs="Times New Roman"/>
          <w:i/>
          <w:color w:val="000000"/>
          <w:lang w:eastAsia="en-GB"/>
        </w:rPr>
        <w:t xml:space="preserve">“Working both at our </w:t>
      </w:r>
      <w:proofErr w:type="spellStart"/>
      <w:r w:rsidRPr="008B7CA2">
        <w:rPr>
          <w:rFonts w:eastAsia="Times New Roman" w:cs="Times New Roman"/>
          <w:i/>
          <w:color w:val="000000"/>
          <w:lang w:eastAsia="en-GB"/>
        </w:rPr>
        <w:t>centre</w:t>
      </w:r>
      <w:proofErr w:type="spellEnd"/>
      <w:r w:rsidRPr="008B7CA2">
        <w:rPr>
          <w:rFonts w:eastAsia="Times New Roman" w:cs="Times New Roman"/>
          <w:i/>
          <w:color w:val="000000"/>
          <w:lang w:eastAsia="en-GB"/>
        </w:rPr>
        <w:t xml:space="preserve"> in </w:t>
      </w:r>
      <w:proofErr w:type="spellStart"/>
      <w:r w:rsidRPr="008B7CA2">
        <w:rPr>
          <w:rFonts w:eastAsia="Times New Roman" w:cs="Times New Roman"/>
          <w:i/>
          <w:color w:val="000000"/>
          <w:lang w:eastAsia="en-GB"/>
        </w:rPr>
        <w:t>Moordown</w:t>
      </w:r>
      <w:proofErr w:type="spellEnd"/>
      <w:r w:rsidRPr="008B7CA2">
        <w:rPr>
          <w:rFonts w:eastAsia="Times New Roman" w:cs="Times New Roman"/>
          <w:i/>
          <w:color w:val="000000"/>
          <w:lang w:eastAsia="en-GB"/>
        </w:rPr>
        <w:t xml:space="preserve"> and out in the community, we try to make activities fun, fun for our members, fun for our volunteers, fun for our staff. The level of laughter is a barometer of how well we are achieving our aims. We are not able to restore sight, but we can give dignity, hope and encouragement to those whose lives are devastated by their loss of vision”.</w:t>
      </w:r>
    </w:p>
    <w:p w:rsidR="00185596" w:rsidRPr="0090025A" w:rsidRDefault="00185596" w:rsidP="00185596">
      <w:pPr>
        <w:shd w:val="clear" w:color="auto" w:fill="FFFFFF"/>
        <w:spacing w:after="360"/>
        <w:contextualSpacing/>
        <w:rPr>
          <w:rFonts w:eastAsia="Times New Roman" w:cs="Times New Roman"/>
          <w:sz w:val="8"/>
          <w:szCs w:val="8"/>
          <w:lang w:eastAsia="en-GB"/>
        </w:rPr>
      </w:pPr>
    </w:p>
    <w:p w:rsidR="00185596" w:rsidRPr="0090025A" w:rsidRDefault="00185596" w:rsidP="00185596">
      <w:pPr>
        <w:shd w:val="clear" w:color="auto" w:fill="FFFFFF"/>
        <w:spacing w:after="360"/>
        <w:contextualSpacing/>
        <w:rPr>
          <w:rFonts w:eastAsia="Times New Roman" w:cs="Times New Roman"/>
          <w:color w:val="3667C3" w:themeColor="accent2" w:themeShade="BF"/>
          <w:lang w:eastAsia="en-GB"/>
        </w:rPr>
      </w:pPr>
      <w:r w:rsidRPr="0090025A">
        <w:rPr>
          <w:rFonts w:eastAsia="Times New Roman" w:cs="Times New Roman"/>
          <w:color w:val="3667C3" w:themeColor="accent2" w:themeShade="BF"/>
          <w:lang w:eastAsia="en-GB"/>
        </w:rPr>
        <w:t>Bournemouth Blind Society offers</w:t>
      </w:r>
    </w:p>
    <w:p w:rsidR="00185596" w:rsidRPr="0090025A" w:rsidRDefault="00340F9C" w:rsidP="00185596">
      <w:pPr>
        <w:shd w:val="clear" w:color="auto" w:fill="FFFFFF"/>
        <w:spacing w:after="360"/>
        <w:contextualSpacing/>
        <w:rPr>
          <w:rFonts w:eastAsia="Times New Roman" w:cs="Times New Roman"/>
          <w:color w:val="3667C3" w:themeColor="accent2" w:themeShade="BF"/>
          <w:lang w:eastAsia="en-GB"/>
        </w:rPr>
      </w:pPr>
      <w:hyperlink r:id="rId23" w:tooltip="Link to Support Services page" w:history="1">
        <w:r w:rsidR="00185596" w:rsidRPr="0090025A">
          <w:rPr>
            <w:rFonts w:eastAsia="Times New Roman" w:cs="Times New Roman"/>
            <w:b/>
            <w:bCs/>
            <w:smallCaps/>
            <w:color w:val="3667C3" w:themeColor="accent2" w:themeShade="BF"/>
            <w:lang w:eastAsia="en-GB"/>
          </w:rPr>
          <w:t>Support Services</w:t>
        </w:r>
      </w:hyperlink>
      <w:r w:rsidR="00185596" w:rsidRPr="0090025A">
        <w:rPr>
          <w:rFonts w:eastAsia="Times New Roman" w:cs="Times New Roman"/>
          <w:b/>
          <w:bCs/>
          <w:color w:val="3667C3" w:themeColor="accent2" w:themeShade="BF"/>
          <w:lang w:eastAsia="en-GB"/>
        </w:rPr>
        <w:t xml:space="preserve"> </w:t>
      </w:r>
      <w:r w:rsidR="00185596" w:rsidRPr="0090025A">
        <w:rPr>
          <w:rFonts w:eastAsia="Times New Roman" w:cs="Times New Roman"/>
          <w:color w:val="3667C3" w:themeColor="accent2" w:themeShade="BF"/>
          <w:lang w:eastAsia="en-GB"/>
        </w:rPr>
        <w:t xml:space="preserve">and </w:t>
      </w:r>
      <w:hyperlink r:id="rId24" w:tooltip="Link to Social Groups page" w:history="1">
        <w:r w:rsidR="00185596" w:rsidRPr="0090025A">
          <w:rPr>
            <w:rFonts w:eastAsia="Times New Roman" w:cs="Times New Roman"/>
            <w:b/>
            <w:bCs/>
            <w:smallCaps/>
            <w:color w:val="3667C3" w:themeColor="accent2" w:themeShade="BF"/>
            <w:lang w:eastAsia="en-GB"/>
          </w:rPr>
          <w:t>Social Groups</w:t>
        </w:r>
      </w:hyperlink>
      <w:r w:rsidR="00185596" w:rsidRPr="0090025A">
        <w:rPr>
          <w:rFonts w:eastAsia="Times New Roman" w:cs="Times New Roman"/>
          <w:color w:val="3667C3" w:themeColor="accent2" w:themeShade="BF"/>
          <w:lang w:eastAsia="en-GB"/>
        </w:rPr>
        <w:t xml:space="preserve"> both at its </w:t>
      </w:r>
      <w:proofErr w:type="spellStart"/>
      <w:r w:rsidR="00185596" w:rsidRPr="0090025A">
        <w:rPr>
          <w:rFonts w:eastAsia="Times New Roman" w:cs="Times New Roman"/>
          <w:color w:val="3667C3" w:themeColor="accent2" w:themeShade="BF"/>
          <w:lang w:eastAsia="en-GB"/>
        </w:rPr>
        <w:t>centre</w:t>
      </w:r>
      <w:proofErr w:type="spellEnd"/>
      <w:r w:rsidR="00185596" w:rsidRPr="0090025A">
        <w:rPr>
          <w:rFonts w:eastAsia="Times New Roman" w:cs="Times New Roman"/>
          <w:color w:val="3667C3" w:themeColor="accent2" w:themeShade="BF"/>
          <w:lang w:eastAsia="en-GB"/>
        </w:rPr>
        <w:t xml:space="preserve"> in </w:t>
      </w:r>
      <w:proofErr w:type="spellStart"/>
      <w:r w:rsidR="00185596" w:rsidRPr="0090025A">
        <w:rPr>
          <w:rFonts w:eastAsia="Times New Roman" w:cs="Times New Roman"/>
          <w:color w:val="3667C3" w:themeColor="accent2" w:themeShade="BF"/>
          <w:lang w:eastAsia="en-GB"/>
        </w:rPr>
        <w:t>Moordown</w:t>
      </w:r>
      <w:proofErr w:type="spellEnd"/>
      <w:r w:rsidR="00185596" w:rsidRPr="0090025A">
        <w:rPr>
          <w:rFonts w:eastAsia="Times New Roman" w:cs="Times New Roman"/>
          <w:color w:val="3667C3" w:themeColor="accent2" w:themeShade="BF"/>
          <w:lang w:eastAsia="en-GB"/>
        </w:rPr>
        <w:t xml:space="preserve"> and out in the community to enable blind and partially sighted people to lead active and independent lives.</w:t>
      </w:r>
    </w:p>
    <w:p w:rsidR="00185596" w:rsidRPr="0090025A" w:rsidRDefault="00340F9C" w:rsidP="00185596">
      <w:pPr>
        <w:shd w:val="clear" w:color="auto" w:fill="FFFFFF"/>
        <w:spacing w:after="360"/>
        <w:contextualSpacing/>
        <w:rPr>
          <w:rFonts w:eastAsia="Times New Roman" w:cs="Times New Roman"/>
          <w:color w:val="3667C3" w:themeColor="accent2" w:themeShade="BF"/>
          <w:lang w:eastAsia="en-GB"/>
        </w:rPr>
      </w:pPr>
      <w:hyperlink r:id="rId25" w:history="1">
        <w:r w:rsidR="00185596" w:rsidRPr="0090025A">
          <w:rPr>
            <w:rFonts w:eastAsia="Times New Roman" w:cs="Times New Roman"/>
            <w:b/>
            <w:bCs/>
            <w:color w:val="3667C3" w:themeColor="accent2" w:themeShade="BF"/>
            <w:lang w:eastAsia="en-GB"/>
          </w:rPr>
          <w:t xml:space="preserve">A </w:t>
        </w:r>
        <w:r w:rsidR="00185596" w:rsidRPr="0090025A">
          <w:rPr>
            <w:rFonts w:eastAsia="Times New Roman" w:cs="Times New Roman"/>
            <w:b/>
            <w:bCs/>
            <w:smallCaps/>
            <w:color w:val="3667C3" w:themeColor="accent2" w:themeShade="BF"/>
            <w:lang w:eastAsia="en-GB"/>
          </w:rPr>
          <w:t>Sight and Hearing Resource Centre</w:t>
        </w:r>
      </w:hyperlink>
      <w:r w:rsidR="00185596" w:rsidRPr="0090025A">
        <w:rPr>
          <w:rFonts w:eastAsia="Times New Roman" w:cs="Times New Roman"/>
          <w:color w:val="3667C3" w:themeColor="accent2" w:themeShade="BF"/>
          <w:lang w:eastAsia="en-GB"/>
        </w:rPr>
        <w:t xml:space="preserve">, based in </w:t>
      </w:r>
      <w:proofErr w:type="spellStart"/>
      <w:r w:rsidR="00185596" w:rsidRPr="0090025A">
        <w:rPr>
          <w:rFonts w:eastAsia="Times New Roman" w:cs="Times New Roman"/>
          <w:color w:val="3667C3" w:themeColor="accent2" w:themeShade="BF"/>
          <w:lang w:eastAsia="en-GB"/>
        </w:rPr>
        <w:t>Moordown</w:t>
      </w:r>
      <w:proofErr w:type="spellEnd"/>
      <w:r w:rsidR="00185596" w:rsidRPr="0090025A">
        <w:rPr>
          <w:rFonts w:eastAsia="Times New Roman" w:cs="Times New Roman"/>
          <w:color w:val="3667C3" w:themeColor="accent2" w:themeShade="BF"/>
          <w:lang w:eastAsia="en-GB"/>
        </w:rPr>
        <w:t>, is open to anyone for demonstrations of equipment designed to help those with either sight or hearing loss.</w:t>
      </w:r>
    </w:p>
    <w:p w:rsidR="00185596" w:rsidRPr="0090025A" w:rsidRDefault="00185596" w:rsidP="00185596">
      <w:pPr>
        <w:shd w:val="clear" w:color="auto" w:fill="FFFFFF"/>
        <w:spacing w:after="360"/>
        <w:contextualSpacing/>
        <w:rPr>
          <w:rFonts w:eastAsia="Times New Roman" w:cs="Times New Roman"/>
          <w:color w:val="3667C3" w:themeColor="accent2" w:themeShade="BF"/>
          <w:lang w:eastAsia="en-GB"/>
        </w:rPr>
      </w:pPr>
      <w:r w:rsidRPr="0090025A">
        <w:rPr>
          <w:rFonts w:eastAsia="Times New Roman" w:cs="Times New Roman"/>
          <w:color w:val="3667C3" w:themeColor="accent2" w:themeShade="BF"/>
          <w:lang w:eastAsia="en-GB"/>
        </w:rPr>
        <w:t xml:space="preserve">An </w:t>
      </w:r>
      <w:hyperlink r:id="rId26" w:history="1">
        <w:r w:rsidRPr="0090025A">
          <w:rPr>
            <w:rFonts w:eastAsia="Times New Roman" w:cs="Times New Roman"/>
            <w:b/>
            <w:bCs/>
            <w:smallCaps/>
            <w:color w:val="3667C3" w:themeColor="accent2" w:themeShade="BF"/>
            <w:lang w:eastAsia="en-GB"/>
          </w:rPr>
          <w:t>Assistive Technology Suite</w:t>
        </w:r>
      </w:hyperlink>
      <w:r w:rsidRPr="0090025A">
        <w:rPr>
          <w:rFonts w:eastAsia="Times New Roman" w:cs="Times New Roman"/>
          <w:color w:val="3667C3" w:themeColor="accent2" w:themeShade="BF"/>
          <w:lang w:eastAsia="en-GB"/>
        </w:rPr>
        <w:t xml:space="preserve"> where users can learn to operate computers, tablets or mobile phones through one to one tuition.</w:t>
      </w:r>
    </w:p>
    <w:p w:rsidR="00483B71" w:rsidRDefault="00185596" w:rsidP="00483B71">
      <w:pPr>
        <w:shd w:val="clear" w:color="auto" w:fill="FFFFFF"/>
        <w:spacing w:after="360"/>
        <w:contextualSpacing/>
        <w:rPr>
          <w:rFonts w:eastAsia="Times New Roman" w:cs="Times New Roman"/>
          <w:lang w:eastAsia="en-GB"/>
        </w:rPr>
      </w:pPr>
      <w:r w:rsidRPr="008B7CA2">
        <w:rPr>
          <w:rFonts w:eastAsia="Times New Roman" w:cs="Times New Roman"/>
          <w:lang w:eastAsia="en-GB"/>
        </w:rPr>
        <w:t>What better than to hear from members, themselves…</w:t>
      </w:r>
    </w:p>
    <w:p w:rsidR="00483B71" w:rsidRDefault="00483B71" w:rsidP="00483B71">
      <w:pPr>
        <w:shd w:val="clear" w:color="auto" w:fill="FFFFFF"/>
        <w:spacing w:after="360"/>
        <w:contextualSpacing/>
        <w:rPr>
          <w:rFonts w:eastAsia="Times New Roman" w:cs="Times New Roman"/>
          <w:lang w:eastAsia="en-GB"/>
        </w:rPr>
      </w:pPr>
    </w:p>
    <w:p w:rsidR="00483B71" w:rsidRPr="00483B71" w:rsidRDefault="00483B71" w:rsidP="00483B71">
      <w:pPr>
        <w:shd w:val="clear" w:color="auto" w:fill="FFFFFF"/>
        <w:spacing w:after="360"/>
        <w:ind w:left="2977"/>
        <w:contextualSpacing/>
        <w:rPr>
          <w:rFonts w:eastAsia="Times New Roman" w:cs="Times New Roman"/>
          <w:i/>
          <w:sz w:val="18"/>
          <w:szCs w:val="18"/>
          <w:lang w:eastAsia="en-GB"/>
        </w:rPr>
      </w:pPr>
      <w:r w:rsidRPr="00483B71">
        <w:rPr>
          <w:rFonts w:ascii="Times New Roman" w:eastAsia="Times New Roman" w:hAnsi="Times New Roman" w:cs="Times New Roman"/>
          <w:noProof/>
          <w:color w:val="D92271"/>
          <w:lang w:val="en-GB" w:eastAsia="en-GB"/>
        </w:rPr>
        <w:drawing>
          <wp:anchor distT="0" distB="0" distL="114300" distR="114300" simplePos="0" relativeHeight="251673600" behindDoc="0" locked="0" layoutInCell="1" allowOverlap="1" wp14:anchorId="10BD7128" wp14:editId="4EAACCCB">
            <wp:simplePos x="0" y="0"/>
            <wp:positionH relativeFrom="column">
              <wp:posOffset>853440</wp:posOffset>
            </wp:positionH>
            <wp:positionV relativeFrom="paragraph">
              <wp:posOffset>1905</wp:posOffset>
            </wp:positionV>
            <wp:extent cx="853440" cy="1138555"/>
            <wp:effectExtent l="0" t="0" r="3810" b="4445"/>
            <wp:wrapNone/>
            <wp:docPr id="10" name="Picture 10" descr="Member Jea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mber Jean">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53440" cy="1138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3B71">
        <w:rPr>
          <w:rFonts w:eastAsia="Times New Roman" w:cs="Times New Roman"/>
          <w:i/>
          <w:sz w:val="18"/>
          <w:szCs w:val="18"/>
          <w:lang w:eastAsia="en-GB"/>
        </w:rPr>
        <w:t>From Jean, “I crossed your threshold enveloped in ‘poor me’ syndrome but with cunning and gentle persuasion you gave me back my zest for life.  I now do things I thought were beyond me and daily think how lucky I am that you are always there.  Your influence even affects my family and friends whose feelings range from mirth to amazement and frequently disbelief when I tell them of my latest exploit.  Thank you for being there for myself, my family and friends – keep up the good work!”</w:t>
      </w:r>
    </w:p>
    <w:p w:rsidR="00483B71" w:rsidRDefault="00483B71" w:rsidP="00483B71">
      <w:pPr>
        <w:shd w:val="clear" w:color="auto" w:fill="FFFFFF"/>
        <w:spacing w:after="360"/>
        <w:ind w:left="2977"/>
        <w:contextualSpacing/>
        <w:rPr>
          <w:rFonts w:eastAsia="Times New Roman" w:cs="Times New Roman"/>
          <w:lang w:eastAsia="en-GB"/>
        </w:rPr>
      </w:pPr>
      <w:r w:rsidRPr="00483B71">
        <w:rPr>
          <w:rFonts w:ascii="Times New Roman" w:eastAsia="Times New Roman" w:hAnsi="Times New Roman" w:cs="Times New Roman"/>
          <w:noProof/>
          <w:color w:val="D92271"/>
          <w:lang w:val="en-GB" w:eastAsia="en-GB"/>
        </w:rPr>
        <w:drawing>
          <wp:anchor distT="0" distB="0" distL="114300" distR="114300" simplePos="0" relativeHeight="251672576" behindDoc="0" locked="0" layoutInCell="1" allowOverlap="1" wp14:anchorId="45BAB438" wp14:editId="26A0AE19">
            <wp:simplePos x="0" y="0"/>
            <wp:positionH relativeFrom="column">
              <wp:posOffset>0</wp:posOffset>
            </wp:positionH>
            <wp:positionV relativeFrom="paragraph">
              <wp:posOffset>30480</wp:posOffset>
            </wp:positionV>
            <wp:extent cx="822325" cy="1097280"/>
            <wp:effectExtent l="0" t="0" r="0" b="7620"/>
            <wp:wrapNone/>
            <wp:docPr id="38" name="Picture 38" descr="Member Ala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ember Alan">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2325"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3B71" w:rsidRDefault="00483B71" w:rsidP="00483B71">
      <w:pPr>
        <w:spacing w:after="120"/>
        <w:ind w:left="2977"/>
        <w:contextualSpacing/>
        <w:rPr>
          <w:rFonts w:eastAsia="Times New Roman" w:cs="Times New Roman"/>
          <w:i/>
          <w:color w:val="000000"/>
          <w:sz w:val="18"/>
          <w:szCs w:val="18"/>
          <w:lang w:eastAsia="en-GB"/>
        </w:rPr>
      </w:pPr>
      <w:r w:rsidRPr="00ED4352">
        <w:rPr>
          <w:rFonts w:eastAsia="Times New Roman" w:cs="Times New Roman"/>
          <w:color w:val="000000"/>
          <w:sz w:val="18"/>
          <w:szCs w:val="18"/>
          <w:lang w:eastAsia="en-GB"/>
        </w:rPr>
        <w:t xml:space="preserve">From Alan, </w:t>
      </w:r>
      <w:r w:rsidRPr="00ED4352">
        <w:rPr>
          <w:rFonts w:eastAsia="Times New Roman" w:cs="Times New Roman"/>
          <w:i/>
          <w:color w:val="000000"/>
          <w:sz w:val="18"/>
          <w:szCs w:val="18"/>
          <w:lang w:eastAsia="en-GB"/>
        </w:rPr>
        <w:t>“Losing my sight is still a very raw, emotional subject, I was in despair before I came to Bournemouth Blind Society and was grieving the loss of my eyes but I’ve come such a long way since I started coming here.   There’s not one person here who hasn’t helped me, I am so thankful.”</w:t>
      </w:r>
    </w:p>
    <w:p w:rsidR="00483B71" w:rsidRDefault="00483B71" w:rsidP="00483B71">
      <w:pPr>
        <w:shd w:val="clear" w:color="auto" w:fill="FFFFFF"/>
        <w:spacing w:after="360"/>
        <w:ind w:left="2977"/>
        <w:contextualSpacing/>
        <w:rPr>
          <w:rFonts w:eastAsia="Times New Roman" w:cs="Times New Roman"/>
          <w:lang w:eastAsia="en-GB"/>
        </w:rPr>
      </w:pPr>
    </w:p>
    <w:p w:rsidR="00D333D4" w:rsidRDefault="00D333D4" w:rsidP="00483B71">
      <w:pPr>
        <w:shd w:val="clear" w:color="auto" w:fill="FFFFFF"/>
        <w:spacing w:after="360"/>
        <w:contextualSpacing/>
        <w:rPr>
          <w:rFonts w:eastAsia="Times New Roman" w:cs="Times New Roman"/>
          <w:color w:val="000000"/>
          <w:lang w:eastAsia="en-GB"/>
        </w:rPr>
      </w:pPr>
    </w:p>
    <w:p w:rsidR="00483B71" w:rsidRDefault="00185596" w:rsidP="00D333D4">
      <w:pPr>
        <w:shd w:val="clear" w:color="auto" w:fill="FFFFFF"/>
        <w:spacing w:after="360"/>
        <w:contextualSpacing/>
        <w:rPr>
          <w:rFonts w:eastAsia="Times New Roman" w:cs="Times New Roman"/>
          <w:color w:val="000000"/>
          <w:lang w:eastAsia="en-GB"/>
        </w:rPr>
      </w:pPr>
      <w:r w:rsidRPr="008B7CA2">
        <w:rPr>
          <w:rFonts w:eastAsia="Times New Roman" w:cs="Times New Roman"/>
          <w:color w:val="000000"/>
          <w:lang w:eastAsia="en-GB"/>
        </w:rPr>
        <w:t>Bournemouth Blind Society</w:t>
      </w:r>
      <w:r>
        <w:rPr>
          <w:rFonts w:eastAsia="Times New Roman" w:cs="Times New Roman"/>
          <w:color w:val="000000"/>
          <w:lang w:eastAsia="en-GB"/>
        </w:rPr>
        <w:t xml:space="preserve">, </w:t>
      </w:r>
      <w:r w:rsidRPr="008B7CA2">
        <w:rPr>
          <w:rFonts w:eastAsia="Times New Roman" w:cs="Times New Roman"/>
          <w:color w:val="000000"/>
          <w:lang w:eastAsia="en-GB"/>
        </w:rPr>
        <w:t>5 Victoria Park Road Bournemouth BH9 2RB</w:t>
      </w:r>
      <w:r w:rsidR="00D333D4">
        <w:rPr>
          <w:rFonts w:eastAsia="Times New Roman" w:cs="Times New Roman"/>
          <w:color w:val="000000"/>
          <w:lang w:eastAsia="en-GB"/>
        </w:rPr>
        <w:t xml:space="preserve"> tel</w:t>
      </w:r>
      <w:proofErr w:type="gramStart"/>
      <w:r w:rsidR="00D333D4">
        <w:rPr>
          <w:rFonts w:eastAsia="Times New Roman" w:cs="Times New Roman"/>
          <w:color w:val="000000"/>
          <w:lang w:eastAsia="en-GB"/>
        </w:rPr>
        <w:t>:</w:t>
      </w:r>
      <w:r w:rsidRPr="008B7CA2">
        <w:rPr>
          <w:rFonts w:eastAsia="Times New Roman" w:cs="Times New Roman"/>
          <w:color w:val="000000"/>
          <w:lang w:eastAsia="en-GB"/>
        </w:rPr>
        <w:t>01202</w:t>
      </w:r>
      <w:proofErr w:type="gramEnd"/>
      <w:r w:rsidRPr="008B7CA2">
        <w:rPr>
          <w:rFonts w:eastAsia="Times New Roman" w:cs="Times New Roman"/>
          <w:color w:val="000000"/>
          <w:lang w:eastAsia="en-GB"/>
        </w:rPr>
        <w:t xml:space="preserve"> 546644 </w:t>
      </w:r>
      <w:r w:rsidR="00D333D4">
        <w:rPr>
          <w:rFonts w:eastAsia="Times New Roman" w:cs="Times New Roman"/>
          <w:color w:val="000000"/>
          <w:lang w:eastAsia="en-GB"/>
        </w:rPr>
        <w:br/>
      </w:r>
      <w:r w:rsidRPr="008B7CA2">
        <w:rPr>
          <w:rFonts w:eastAsia="Times New Roman" w:cs="Times New Roman"/>
          <w:color w:val="000000"/>
          <w:lang w:eastAsia="en-GB"/>
        </w:rPr>
        <w:t xml:space="preserve">E-mail: </w:t>
      </w:r>
      <w:hyperlink r:id="rId31" w:history="1">
        <w:r w:rsidRPr="00EE5E15">
          <w:rPr>
            <w:rStyle w:val="Hyperlink"/>
            <w:rFonts w:eastAsia="Times New Roman" w:cs="Times New Roman"/>
            <w:lang w:eastAsia="en-GB"/>
          </w:rPr>
          <w:t>info@bournemouthblindsociety.uk</w:t>
        </w:r>
      </w:hyperlink>
      <w:r>
        <w:rPr>
          <w:rFonts w:eastAsia="Times New Roman" w:cs="Times New Roman"/>
          <w:color w:val="000000"/>
          <w:lang w:eastAsia="en-GB"/>
        </w:rPr>
        <w:t xml:space="preserve">  </w:t>
      </w:r>
      <w:r w:rsidRPr="008B7CA2">
        <w:rPr>
          <w:rFonts w:eastAsia="Times New Roman" w:cs="Times New Roman"/>
          <w:color w:val="000000"/>
          <w:lang w:eastAsia="en-GB"/>
        </w:rPr>
        <w:t>Opening Hours: Monday - Friday 9am - 4.30p</w:t>
      </w:r>
      <w:r w:rsidR="00DE50AD">
        <w:rPr>
          <w:rFonts w:eastAsia="Times New Roman" w:cs="Times New Roman"/>
          <w:color w:val="000000"/>
          <w:lang w:eastAsia="en-GB"/>
        </w:rPr>
        <w:t>m</w:t>
      </w:r>
      <w:r w:rsidR="00D333D4">
        <w:rPr>
          <w:rFonts w:eastAsia="Times New Roman" w:cs="Times New Roman"/>
          <w:color w:val="000000"/>
          <w:lang w:eastAsia="en-GB"/>
        </w:rPr>
        <w:br/>
      </w:r>
      <w:r w:rsidR="00DE50AD" w:rsidRPr="00DE50AD">
        <w:rPr>
          <w:rFonts w:eastAsia="Times New Roman" w:cs="Times New Roman"/>
          <w:color w:val="000000"/>
          <w:lang w:eastAsia="en-GB"/>
        </w:rPr>
        <w:t xml:space="preserve">Charity No: 1114570 </w:t>
      </w:r>
      <w:r w:rsidR="00D333D4">
        <w:rPr>
          <w:rFonts w:eastAsia="Times New Roman" w:cs="Times New Roman"/>
          <w:color w:val="000000"/>
          <w:lang w:eastAsia="en-GB"/>
        </w:rPr>
        <w:t xml:space="preserve"> </w:t>
      </w:r>
      <w:r w:rsidR="00DE50AD" w:rsidRPr="00DE50AD">
        <w:rPr>
          <w:rFonts w:eastAsia="Times New Roman" w:cs="Times New Roman"/>
          <w:color w:val="000000"/>
          <w:lang w:eastAsia="en-GB"/>
        </w:rPr>
        <w:t>Company No: 5792657</w:t>
      </w:r>
      <w:r w:rsidR="00483B71">
        <w:rPr>
          <w:rFonts w:eastAsia="Times New Roman" w:cs="Times New Roman"/>
          <w:color w:val="000000"/>
          <w:lang w:eastAsia="en-GB"/>
        </w:rPr>
        <w:br w:type="page"/>
      </w:r>
    </w:p>
    <w:p w:rsidR="00DE50AD" w:rsidRDefault="00DE50AD" w:rsidP="00185596">
      <w:pPr>
        <w:shd w:val="clear" w:color="auto" w:fill="FFFFFF"/>
        <w:contextualSpacing/>
        <w:rPr>
          <w:rFonts w:eastAsia="Times New Roman" w:cs="Times New Roman"/>
          <w:color w:val="000000"/>
          <w:lang w:eastAsia="en-GB"/>
        </w:rPr>
      </w:pPr>
    </w:p>
    <w:p w:rsidR="00DE50AD" w:rsidRDefault="00DE50AD" w:rsidP="00185596">
      <w:pPr>
        <w:shd w:val="clear" w:color="auto" w:fill="FFFFFF"/>
        <w:contextualSpacing/>
        <w:rPr>
          <w:rFonts w:eastAsia="Times New Roman" w:cs="Times New Roman"/>
          <w:color w:val="000000"/>
          <w:lang w:eastAsia="en-GB"/>
        </w:rPr>
        <w:sectPr w:rsidR="00DE50AD" w:rsidSect="00C822B3">
          <w:type w:val="continuous"/>
          <w:pgSz w:w="11906" w:h="16838" w:code="9"/>
          <w:pgMar w:top="1440" w:right="1440" w:bottom="1440" w:left="1440" w:header="720" w:footer="720" w:gutter="0"/>
          <w:cols w:space="249"/>
          <w:titlePg/>
          <w:docGrid w:linePitch="360"/>
        </w:sectPr>
      </w:pPr>
    </w:p>
    <w:p w:rsidR="00A1483E" w:rsidRPr="00B76A0B" w:rsidRDefault="009F260E" w:rsidP="00681139">
      <w:pPr>
        <w:pStyle w:val="Heading1"/>
        <w:spacing w:before="120" w:after="240"/>
        <w:rPr>
          <w:rFonts w:asciiTheme="minorHAnsi" w:eastAsiaTheme="minorEastAsia" w:hAnsiTheme="minorHAnsi" w:cstheme="minorBidi"/>
          <w:bCs w:val="0"/>
          <w:color w:val="E65B01" w:themeColor="accent1" w:themeShade="BF"/>
          <w:sz w:val="40"/>
          <w:szCs w:val="40"/>
          <w:lang w:eastAsia="ko-KR"/>
        </w:rPr>
      </w:pPr>
      <w:r w:rsidRPr="00B76A0B">
        <w:rPr>
          <w:rFonts w:asciiTheme="minorHAnsi" w:eastAsiaTheme="minorEastAsia" w:hAnsiTheme="minorHAnsi" w:cstheme="minorBidi"/>
          <w:bCs w:val="0"/>
          <w:color w:val="E65B01" w:themeColor="accent1" w:themeShade="BF"/>
          <w:sz w:val="40"/>
          <w:szCs w:val="40"/>
          <w:lang w:eastAsia="ko-KR"/>
        </w:rPr>
        <w:lastRenderedPageBreak/>
        <w:t xml:space="preserve">A word from our Patron, </w:t>
      </w:r>
      <w:r w:rsidR="00D333D4">
        <w:rPr>
          <w:rFonts w:asciiTheme="minorHAnsi" w:eastAsiaTheme="minorEastAsia" w:hAnsiTheme="minorHAnsi" w:cstheme="minorBidi"/>
          <w:bCs w:val="0"/>
          <w:color w:val="E65B01" w:themeColor="accent1" w:themeShade="BF"/>
          <w:sz w:val="40"/>
          <w:szCs w:val="40"/>
          <w:lang w:eastAsia="ko-KR"/>
        </w:rPr>
        <w:br/>
      </w:r>
      <w:r w:rsidRPr="00B76A0B">
        <w:rPr>
          <w:rFonts w:asciiTheme="minorHAnsi" w:eastAsiaTheme="minorEastAsia" w:hAnsiTheme="minorHAnsi" w:cstheme="minorBidi"/>
          <w:bCs w:val="0"/>
          <w:color w:val="E65B01" w:themeColor="accent1" w:themeShade="BF"/>
          <w:sz w:val="40"/>
          <w:szCs w:val="40"/>
          <w:lang w:eastAsia="ko-KR"/>
        </w:rPr>
        <w:t>Gaynor Keeble</w:t>
      </w:r>
    </w:p>
    <w:p w:rsidR="009F260E" w:rsidRPr="00DA1D38" w:rsidRDefault="009F260E" w:rsidP="009F260E">
      <w:pPr>
        <w:rPr>
          <w:rFonts w:eastAsia="Times New Roman"/>
          <w:i/>
        </w:rPr>
      </w:pPr>
      <w:r w:rsidRPr="00DA1D38">
        <w:rPr>
          <w:rFonts w:eastAsia="Times New Roman"/>
          <w:i/>
        </w:rPr>
        <w:t>“I am delighted and privileged to have been asked to become the Patron of Wessex Chorus.</w:t>
      </w:r>
    </w:p>
    <w:p w:rsidR="009F260E" w:rsidRPr="00DA1D38" w:rsidRDefault="009F260E" w:rsidP="009F260E">
      <w:pPr>
        <w:rPr>
          <w:rFonts w:eastAsia="Times New Roman"/>
          <w:i/>
        </w:rPr>
      </w:pPr>
      <w:r w:rsidRPr="00DA1D38">
        <w:rPr>
          <w:rFonts w:eastAsia="Times New Roman"/>
          <w:i/>
        </w:rPr>
        <w:t>“I first heard them singing when I was adjudicating them in the choir classes at the Bournemouth Festival. They are a choir full of enthusiasm and enjoyment in their singing. Singing in a choir is such an uplifting and fulfilling thing to do and I was very happy to try and help them achieve even better results.</w:t>
      </w:r>
    </w:p>
    <w:p w:rsidR="009F260E" w:rsidRPr="00DA1D38" w:rsidRDefault="009F260E" w:rsidP="009F260E">
      <w:pPr>
        <w:rPr>
          <w:rFonts w:eastAsia="Times New Roman"/>
          <w:i/>
        </w:rPr>
      </w:pPr>
      <w:r w:rsidRPr="00DA1D38">
        <w:rPr>
          <w:rFonts w:eastAsia="Times New Roman"/>
          <w:i/>
        </w:rPr>
        <w:t>“Choral singing was a very large part of my early singing years and through it I gained lifelong friends and many skills which helped me in my singing career.</w:t>
      </w:r>
    </w:p>
    <w:p w:rsidR="009F260E" w:rsidRPr="00DA1D38" w:rsidRDefault="009F260E" w:rsidP="009F260E">
      <w:pPr>
        <w:rPr>
          <w:rFonts w:eastAsia="Times New Roman"/>
          <w:i/>
        </w:rPr>
      </w:pPr>
      <w:r w:rsidRPr="00DA1D38">
        <w:rPr>
          <w:rFonts w:eastAsia="Times New Roman"/>
          <w:i/>
        </w:rPr>
        <w:t>“Being part of a choir is like having a musical family and also allows people to undertake things they would not necessarily be able to do on their own. I am so impressed with the amount of charity work Wessex Chorus does and the money they have raised for worthy causes.</w:t>
      </w:r>
    </w:p>
    <w:p w:rsidR="009F260E" w:rsidRPr="00CB50C6" w:rsidRDefault="009F260E" w:rsidP="009F260E">
      <w:pPr>
        <w:rPr>
          <w:rFonts w:eastAsia="Times New Roman"/>
          <w:i/>
          <w:sz w:val="28"/>
          <w:szCs w:val="28"/>
        </w:rPr>
      </w:pPr>
      <w:r w:rsidRPr="00DA1D38">
        <w:rPr>
          <w:rFonts w:eastAsia="Times New Roman"/>
          <w:i/>
        </w:rPr>
        <w:t xml:space="preserve">“Once again, I am thrilled to begin an association with this </w:t>
      </w:r>
      <w:r w:rsidRPr="00DA1D38">
        <w:rPr>
          <w:rFonts w:eastAsia="Times New Roman"/>
          <w:i/>
        </w:rPr>
        <w:lastRenderedPageBreak/>
        <w:t>choir and look forward to working with them on projects in the future.”</w:t>
      </w:r>
    </w:p>
    <w:p w:rsidR="009F260E" w:rsidRDefault="009F260E" w:rsidP="009F260E">
      <w:pPr>
        <w:rPr>
          <w:rFonts w:eastAsia="Times New Roman"/>
        </w:rPr>
      </w:pPr>
      <w:r>
        <w:rPr>
          <w:rFonts w:eastAsia="Times New Roman"/>
          <w:noProof/>
          <w:lang w:val="en-GB" w:eastAsia="en-GB"/>
        </w:rPr>
        <w:drawing>
          <wp:inline distT="0" distB="0" distL="0" distR="0" wp14:anchorId="1B9358FF" wp14:editId="7EC9E242">
            <wp:extent cx="2106295" cy="3158976"/>
            <wp:effectExtent l="0" t="0" r="8255" b="3810"/>
            <wp:docPr id="4" name="Picture 4" descr="cid:76CB96DA-ADE7-4D0D-855C-2B95E4D8E1DA@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29F532-8D95-4CBE-94CC-198B205817C5" descr="cid:76CB96DA-ADE7-4D0D-855C-2B95E4D8E1DA@default"/>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106295" cy="3158976"/>
                    </a:xfrm>
                    <a:prstGeom prst="rect">
                      <a:avLst/>
                    </a:prstGeom>
                    <a:noFill/>
                    <a:ln>
                      <a:noFill/>
                    </a:ln>
                  </pic:spPr>
                </pic:pic>
              </a:graphicData>
            </a:graphic>
          </wp:inline>
        </w:drawing>
      </w:r>
    </w:p>
    <w:p w:rsidR="009F260E" w:rsidRDefault="009F260E" w:rsidP="009F260E">
      <w:pPr>
        <w:pStyle w:val="Heading1"/>
      </w:pPr>
      <w:r>
        <w:t>Gaynor’s Profile</w:t>
      </w:r>
    </w:p>
    <w:p w:rsidR="009F260E" w:rsidRPr="0058558D" w:rsidRDefault="009F260E" w:rsidP="009F260E">
      <w:pPr>
        <w:rPr>
          <w:rFonts w:eastAsia="Times New Roman"/>
        </w:rPr>
      </w:pPr>
      <w:r w:rsidRPr="0058558D">
        <w:rPr>
          <w:rFonts w:eastAsia="Times New Roman"/>
        </w:rPr>
        <w:t xml:space="preserve">Gaynor Keeble </w:t>
      </w:r>
      <w:proofErr w:type="spellStart"/>
      <w:r w:rsidRPr="0058558D">
        <w:rPr>
          <w:rFonts w:eastAsia="Times New Roman"/>
        </w:rPr>
        <w:t>B.Ed</w:t>
      </w:r>
      <w:proofErr w:type="spellEnd"/>
      <w:r w:rsidRPr="0058558D">
        <w:rPr>
          <w:rFonts w:eastAsia="Times New Roman"/>
        </w:rPr>
        <w:t xml:space="preserve"> </w:t>
      </w:r>
      <w:proofErr w:type="gramStart"/>
      <w:r w:rsidRPr="0058558D">
        <w:rPr>
          <w:rFonts w:eastAsia="Times New Roman"/>
        </w:rPr>
        <w:t>( Hons</w:t>
      </w:r>
      <w:proofErr w:type="gramEnd"/>
      <w:r w:rsidRPr="0058558D">
        <w:rPr>
          <w:rFonts w:eastAsia="Times New Roman"/>
        </w:rPr>
        <w:t xml:space="preserve">) ARAM ARCM ALCM Mezzo Soprano enjoys a varied career. She gained scholarships to Warwick University and Royal Academy of Music. She started her career with Welsh National Opera and has since gone on to sing many roles with most of the national companies including Royal Opera House, English National Opera and Opera North. Roles include </w:t>
      </w:r>
      <w:proofErr w:type="spellStart"/>
      <w:r w:rsidRPr="0058558D">
        <w:rPr>
          <w:rFonts w:eastAsia="Times New Roman"/>
        </w:rPr>
        <w:t>Marcellina</w:t>
      </w:r>
      <w:proofErr w:type="spellEnd"/>
      <w:r w:rsidRPr="0058558D">
        <w:rPr>
          <w:rFonts w:eastAsia="Times New Roman"/>
        </w:rPr>
        <w:t xml:space="preserve"> (Marriage of Figaro), </w:t>
      </w:r>
      <w:proofErr w:type="spellStart"/>
      <w:r w:rsidRPr="0058558D">
        <w:rPr>
          <w:rFonts w:eastAsia="Times New Roman"/>
        </w:rPr>
        <w:t>Annina</w:t>
      </w:r>
      <w:proofErr w:type="spellEnd"/>
      <w:r w:rsidRPr="0058558D">
        <w:rPr>
          <w:rFonts w:eastAsia="Times New Roman"/>
        </w:rPr>
        <w:t xml:space="preserve"> (La </w:t>
      </w:r>
      <w:proofErr w:type="spellStart"/>
      <w:r w:rsidRPr="0058558D">
        <w:rPr>
          <w:rFonts w:eastAsia="Times New Roman"/>
        </w:rPr>
        <w:t>Traviata</w:t>
      </w:r>
      <w:proofErr w:type="spellEnd"/>
      <w:r w:rsidRPr="0058558D">
        <w:rPr>
          <w:rFonts w:eastAsia="Times New Roman"/>
        </w:rPr>
        <w:t>)</w:t>
      </w:r>
      <w:r>
        <w:rPr>
          <w:rFonts w:eastAsia="Times New Roman"/>
        </w:rPr>
        <w:t>,</w:t>
      </w:r>
      <w:r w:rsidRPr="0058558D">
        <w:rPr>
          <w:rFonts w:eastAsia="Times New Roman"/>
        </w:rPr>
        <w:t xml:space="preserve"> Witch (Hansel &amp; Gretel)</w:t>
      </w:r>
      <w:r w:rsidR="00D333D4">
        <w:rPr>
          <w:rFonts w:eastAsia="Times New Roman"/>
        </w:rPr>
        <w:t>,</w:t>
      </w:r>
      <w:r w:rsidRPr="0058558D">
        <w:rPr>
          <w:rFonts w:eastAsia="Times New Roman"/>
        </w:rPr>
        <w:t xml:space="preserve"> 3rd Lady (Magic </w:t>
      </w:r>
      <w:r w:rsidRPr="0058558D">
        <w:rPr>
          <w:rFonts w:eastAsia="Times New Roman"/>
        </w:rPr>
        <w:lastRenderedPageBreak/>
        <w:t>Flute)</w:t>
      </w:r>
      <w:r>
        <w:rPr>
          <w:rFonts w:eastAsia="Times New Roman"/>
        </w:rPr>
        <w:t>,</w:t>
      </w:r>
      <w:r w:rsidRPr="0058558D">
        <w:rPr>
          <w:rFonts w:eastAsia="Times New Roman"/>
        </w:rPr>
        <w:t xml:space="preserve"> </w:t>
      </w:r>
      <w:proofErr w:type="spellStart"/>
      <w:r w:rsidRPr="0058558D">
        <w:rPr>
          <w:rFonts w:eastAsia="Times New Roman"/>
        </w:rPr>
        <w:t>Larina</w:t>
      </w:r>
      <w:proofErr w:type="spellEnd"/>
      <w:r w:rsidRPr="0058558D">
        <w:rPr>
          <w:rFonts w:eastAsia="Times New Roman"/>
        </w:rPr>
        <w:t xml:space="preserve"> (Eugene </w:t>
      </w:r>
      <w:proofErr w:type="spellStart"/>
      <w:r w:rsidRPr="0058558D">
        <w:rPr>
          <w:rFonts w:eastAsia="Times New Roman"/>
        </w:rPr>
        <w:t>Onegin</w:t>
      </w:r>
      <w:proofErr w:type="spellEnd"/>
      <w:r w:rsidRPr="0058558D">
        <w:rPr>
          <w:rFonts w:eastAsia="Times New Roman"/>
        </w:rPr>
        <w:t xml:space="preserve">) and </w:t>
      </w:r>
      <w:proofErr w:type="spellStart"/>
      <w:r w:rsidRPr="0058558D">
        <w:rPr>
          <w:rFonts w:eastAsia="Times New Roman"/>
        </w:rPr>
        <w:t>Kostelncicka</w:t>
      </w:r>
      <w:proofErr w:type="spellEnd"/>
      <w:r w:rsidRPr="0058558D">
        <w:rPr>
          <w:rFonts w:eastAsia="Times New Roman"/>
        </w:rPr>
        <w:t xml:space="preserve"> (</w:t>
      </w:r>
      <w:proofErr w:type="spellStart"/>
      <w:r w:rsidRPr="0058558D">
        <w:rPr>
          <w:rFonts w:eastAsia="Times New Roman"/>
        </w:rPr>
        <w:t>Jenufa</w:t>
      </w:r>
      <w:proofErr w:type="spellEnd"/>
      <w:r w:rsidRPr="0058558D">
        <w:rPr>
          <w:rFonts w:eastAsia="Times New Roman"/>
        </w:rPr>
        <w:t>).</w:t>
      </w:r>
      <w:r>
        <w:rPr>
          <w:rFonts w:eastAsia="Times New Roman"/>
        </w:rPr>
        <w:t xml:space="preserve"> </w:t>
      </w:r>
      <w:r w:rsidRPr="0058558D">
        <w:rPr>
          <w:rFonts w:eastAsia="Times New Roman"/>
        </w:rPr>
        <w:t xml:space="preserve">She is also a highly accomplished oratorio singer, performing with orchestras such as CBSO, BBC Symphony Orchestra &amp; London Mozart Players performing such works as Elijah, Dream of </w:t>
      </w:r>
      <w:proofErr w:type="spellStart"/>
      <w:r w:rsidRPr="0058558D">
        <w:rPr>
          <w:rFonts w:eastAsia="Times New Roman"/>
        </w:rPr>
        <w:t>Gerontius</w:t>
      </w:r>
      <w:proofErr w:type="spellEnd"/>
      <w:r w:rsidRPr="0058558D">
        <w:rPr>
          <w:rFonts w:eastAsia="Times New Roman"/>
        </w:rPr>
        <w:t xml:space="preserve">, Verdi Requiem, Messiah, Music Makers. She has also performed Gilbert &amp; Sullivan extensively, having worked for </w:t>
      </w:r>
      <w:proofErr w:type="spellStart"/>
      <w:r w:rsidRPr="0058558D">
        <w:rPr>
          <w:rFonts w:eastAsia="Times New Roman"/>
        </w:rPr>
        <w:t>D’Oyly</w:t>
      </w:r>
      <w:proofErr w:type="spellEnd"/>
      <w:r w:rsidRPr="0058558D">
        <w:rPr>
          <w:rFonts w:eastAsia="Times New Roman"/>
        </w:rPr>
        <w:t xml:space="preserve"> Carte, Carl Rosa and the International Gilbert &amp; Sullivan Festival. </w:t>
      </w:r>
    </w:p>
    <w:p w:rsidR="009F260E" w:rsidRPr="0058558D" w:rsidRDefault="009F260E" w:rsidP="009F260E">
      <w:pPr>
        <w:rPr>
          <w:rFonts w:eastAsia="Times New Roman"/>
        </w:rPr>
      </w:pPr>
      <w:r w:rsidRPr="0058558D">
        <w:rPr>
          <w:rFonts w:eastAsia="Times New Roman"/>
        </w:rPr>
        <w:t>In addition to her own singing she takes great joy in helping and encouraging singers of all ages through her own private teaching practice and the University of Warwick. She is also in great demand as an adjudicator for the Federation of Music Festivals and works as vocal consultant for various choirs.</w:t>
      </w:r>
    </w:p>
    <w:p w:rsidR="009F260E" w:rsidRDefault="009F260E" w:rsidP="009F260E">
      <w:r>
        <w:rPr>
          <w:rFonts w:eastAsia="Times New Roman"/>
          <w:color w:val="0433FF"/>
        </w:rPr>
        <w:t>Gaynor Keeble Mezzo Soprano</w:t>
      </w:r>
      <w:r>
        <w:rPr>
          <w:rFonts w:eastAsia="Times New Roman"/>
          <w:color w:val="0433FF"/>
        </w:rPr>
        <w:br/>
      </w:r>
      <w:r w:rsidRPr="0058558D">
        <w:rPr>
          <w:rFonts w:eastAsia="Times New Roman"/>
          <w:color w:val="0433FF"/>
        </w:rPr>
        <w:t>07860 904722</w:t>
      </w:r>
      <w:r w:rsidRPr="0058558D">
        <w:rPr>
          <w:rFonts w:eastAsia="Times New Roman"/>
          <w:color w:val="0433FF"/>
        </w:rPr>
        <w:br/>
        <w:t>01675</w:t>
      </w:r>
      <w:r>
        <w:rPr>
          <w:rFonts w:eastAsia="Times New Roman"/>
          <w:color w:val="0433FF"/>
        </w:rPr>
        <w:t xml:space="preserve"> </w:t>
      </w:r>
      <w:r w:rsidRPr="0058558D">
        <w:rPr>
          <w:rFonts w:eastAsia="Times New Roman"/>
          <w:color w:val="0433FF"/>
        </w:rPr>
        <w:t>442187</w:t>
      </w:r>
      <w:r w:rsidRPr="0058558D">
        <w:rPr>
          <w:rFonts w:eastAsia="Times New Roman"/>
          <w:color w:val="0433FF"/>
        </w:rPr>
        <w:br/>
      </w:r>
      <w:hyperlink r:id="rId34" w:history="1">
        <w:r w:rsidRPr="0058558D">
          <w:rPr>
            <w:rStyle w:val="Hyperlink"/>
            <w:rFonts w:eastAsia="Times New Roman"/>
          </w:rPr>
          <w:t>gaynor@keeblemezzo.co.uk</w:t>
        </w:r>
      </w:hyperlink>
      <w:r w:rsidR="00DE50AD">
        <w:rPr>
          <w:rStyle w:val="Hyperlink"/>
          <w:rFonts w:eastAsia="Times New Roman"/>
        </w:rPr>
        <w:br/>
      </w:r>
      <w:hyperlink r:id="rId35" w:history="1">
        <w:r>
          <w:rPr>
            <w:rStyle w:val="Hyperlink"/>
            <w:rFonts w:eastAsia="Times New Roman"/>
          </w:rPr>
          <w:t>www.gaynor.keeble.co.uk</w:t>
        </w:r>
      </w:hyperlink>
    </w:p>
    <w:p w:rsidR="00381F16" w:rsidRDefault="00381F16" w:rsidP="00381F16">
      <w:pPr>
        <w:rPr>
          <w:lang w:eastAsia="en-US"/>
        </w:rPr>
        <w:sectPr w:rsidR="00381F16" w:rsidSect="00C822B3">
          <w:type w:val="continuous"/>
          <w:pgSz w:w="11906" w:h="16838" w:code="9"/>
          <w:pgMar w:top="1440" w:right="1440" w:bottom="1440" w:left="1440" w:header="720" w:footer="720" w:gutter="0"/>
          <w:cols w:num="3" w:space="249"/>
          <w:titlePg/>
          <w:docGrid w:linePitch="360"/>
        </w:sectPr>
      </w:pPr>
    </w:p>
    <w:p w:rsidR="00D8470E" w:rsidRPr="004D2C59" w:rsidRDefault="00DA1D38" w:rsidP="00376515">
      <w:pPr>
        <w:rPr>
          <w:i/>
          <w:sz w:val="40"/>
          <w:szCs w:val="40"/>
        </w:rPr>
      </w:pPr>
      <w:r>
        <w:rPr>
          <w:i/>
          <w:color w:val="E65B01" w:themeColor="accent1" w:themeShade="BF"/>
          <w:sz w:val="40"/>
          <w:szCs w:val="40"/>
        </w:rPr>
        <w:lastRenderedPageBreak/>
        <w:br w:type="page"/>
      </w:r>
      <w:r w:rsidR="00D8470E">
        <w:rPr>
          <w:i/>
          <w:color w:val="E65B01" w:themeColor="accent1" w:themeShade="BF"/>
          <w:sz w:val="40"/>
          <w:szCs w:val="40"/>
        </w:rPr>
        <w:lastRenderedPageBreak/>
        <w:t>Charity Focus Two</w:t>
      </w:r>
      <w:r w:rsidR="00D8470E">
        <w:rPr>
          <w:i/>
          <w:color w:val="E65B01" w:themeColor="accent1" w:themeShade="BF"/>
          <w:sz w:val="40"/>
          <w:szCs w:val="40"/>
        </w:rPr>
        <w:tab/>
      </w:r>
      <w:r w:rsidR="00D8470E">
        <w:rPr>
          <w:i/>
          <w:color w:val="E65B01" w:themeColor="accent1" w:themeShade="BF"/>
          <w:sz w:val="40"/>
          <w:szCs w:val="40"/>
        </w:rPr>
        <w:tab/>
      </w:r>
      <w:r w:rsidR="00D8470E">
        <w:rPr>
          <w:rFonts w:asciiTheme="majorHAnsi" w:hAnsiTheme="majorHAnsi"/>
          <w:noProof/>
          <w:sz w:val="24"/>
          <w:szCs w:val="24"/>
          <w:lang w:eastAsia="en-GB"/>
        </w:rPr>
        <w:t xml:space="preserve">    </w:t>
      </w:r>
      <w:r w:rsidR="00D8470E">
        <w:rPr>
          <w:rFonts w:asciiTheme="majorHAnsi" w:hAnsiTheme="majorHAnsi"/>
          <w:noProof/>
          <w:sz w:val="24"/>
          <w:szCs w:val="24"/>
          <w:lang w:val="en-GB" w:eastAsia="en-GB"/>
        </w:rPr>
        <w:drawing>
          <wp:inline distT="0" distB="0" distL="0" distR="0" wp14:anchorId="6A28AD65" wp14:editId="3590DF92">
            <wp:extent cx="2560320" cy="1108213"/>
            <wp:effectExtent l="0" t="0" r="0" b="0"/>
            <wp:docPr id="17" name="Picture 17" descr="C:\Users\Peter\AppData\Local\Microsoft\Windows\INetCache\Content.Outlook\N8097NIF\HClogo posi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AppData\Local\Microsoft\Windows\INetCache\Content.Outlook\N8097NIF\HClogo positiv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72964" cy="1113686"/>
                    </a:xfrm>
                    <a:prstGeom prst="rect">
                      <a:avLst/>
                    </a:prstGeom>
                    <a:noFill/>
                    <a:ln>
                      <a:noFill/>
                    </a:ln>
                  </pic:spPr>
                </pic:pic>
              </a:graphicData>
            </a:graphic>
          </wp:inline>
        </w:drawing>
      </w:r>
    </w:p>
    <w:p w:rsidR="00D8470E" w:rsidRDefault="00D8470E" w:rsidP="00D8470E">
      <w:pPr>
        <w:pStyle w:val="NoParagraphStyle"/>
        <w:suppressAutoHyphens/>
        <w:jc w:val="both"/>
        <w:rPr>
          <w:rFonts w:asciiTheme="majorHAnsi" w:hAnsiTheme="majorHAnsi" w:cs="Myriad Pro Light"/>
          <w:sz w:val="18"/>
          <w:szCs w:val="18"/>
        </w:rPr>
        <w:sectPr w:rsidR="00D8470E" w:rsidSect="00C822B3">
          <w:footerReference w:type="default" r:id="rId37"/>
          <w:type w:val="continuous"/>
          <w:pgSz w:w="11906" w:h="16838" w:code="9"/>
          <w:pgMar w:top="1440" w:right="1440" w:bottom="1440" w:left="1440" w:header="720" w:footer="720" w:gutter="0"/>
          <w:cols w:space="720"/>
          <w:titlePg/>
          <w:docGrid w:linePitch="360"/>
        </w:sectPr>
      </w:pPr>
    </w:p>
    <w:p w:rsidR="00D8470E" w:rsidRPr="00E633A1" w:rsidRDefault="00D8470E" w:rsidP="00D8470E">
      <w:pPr>
        <w:pStyle w:val="NoParagraphStyle"/>
        <w:suppressAutoHyphens/>
        <w:rPr>
          <w:rFonts w:asciiTheme="majorHAnsi" w:hAnsiTheme="majorHAnsi" w:cs="Myriad Pro Light"/>
          <w:sz w:val="18"/>
          <w:szCs w:val="18"/>
        </w:rPr>
      </w:pPr>
      <w:r w:rsidRPr="00E633A1">
        <w:rPr>
          <w:rFonts w:asciiTheme="majorHAnsi" w:hAnsiTheme="majorHAnsi" w:cs="Myriad Pro Light"/>
          <w:sz w:val="18"/>
          <w:szCs w:val="18"/>
        </w:rPr>
        <w:lastRenderedPageBreak/>
        <w:t xml:space="preserve">Help &amp; Care is a registered charity that supports people and communities to live the lives they choose. </w:t>
      </w:r>
    </w:p>
    <w:p w:rsidR="00D8470E" w:rsidRDefault="00D8470E" w:rsidP="00D8470E">
      <w:pPr>
        <w:rPr>
          <w:rFonts w:asciiTheme="majorHAnsi" w:hAnsiTheme="majorHAnsi" w:cs="Myriad Pro Light"/>
          <w:sz w:val="18"/>
          <w:szCs w:val="18"/>
        </w:rPr>
      </w:pPr>
    </w:p>
    <w:p w:rsidR="00D8470E" w:rsidRPr="00E633A1" w:rsidRDefault="00D8470E" w:rsidP="00D8470E">
      <w:pPr>
        <w:rPr>
          <w:rFonts w:asciiTheme="majorHAnsi" w:hAnsiTheme="majorHAnsi" w:cs="Myriad Pro Light"/>
          <w:sz w:val="18"/>
          <w:szCs w:val="18"/>
        </w:rPr>
      </w:pPr>
      <w:r w:rsidRPr="00E633A1">
        <w:rPr>
          <w:rFonts w:asciiTheme="majorHAnsi" w:hAnsiTheme="majorHAnsi" w:cs="Myriad Pro Light"/>
          <w:sz w:val="18"/>
          <w:szCs w:val="18"/>
        </w:rPr>
        <w:t xml:space="preserve">For over 30 years, we’ve been promoting dignity and independence for all people, particularly those in later life, people living with a long-term health condition and </w:t>
      </w:r>
      <w:proofErr w:type="spellStart"/>
      <w:r w:rsidRPr="00E633A1">
        <w:rPr>
          <w:rFonts w:asciiTheme="majorHAnsi" w:hAnsiTheme="majorHAnsi" w:cs="Myriad Pro Light"/>
          <w:sz w:val="18"/>
          <w:szCs w:val="18"/>
        </w:rPr>
        <w:t>carers</w:t>
      </w:r>
      <w:proofErr w:type="spellEnd"/>
      <w:r w:rsidRPr="00E633A1">
        <w:rPr>
          <w:rFonts w:asciiTheme="majorHAnsi" w:hAnsiTheme="majorHAnsi" w:cs="Myriad Pro Light"/>
          <w:sz w:val="18"/>
          <w:szCs w:val="18"/>
        </w:rPr>
        <w:t>. What makes us different is our person-</w:t>
      </w:r>
      <w:proofErr w:type="spellStart"/>
      <w:r w:rsidRPr="00E633A1">
        <w:rPr>
          <w:rFonts w:asciiTheme="majorHAnsi" w:hAnsiTheme="majorHAnsi" w:cs="Myriad Pro Light"/>
          <w:sz w:val="18"/>
          <w:szCs w:val="18"/>
        </w:rPr>
        <w:t>centred</w:t>
      </w:r>
      <w:proofErr w:type="spellEnd"/>
      <w:r w:rsidRPr="00E633A1">
        <w:rPr>
          <w:rFonts w:asciiTheme="majorHAnsi" w:hAnsiTheme="majorHAnsi" w:cs="Myriad Pro Light"/>
          <w:sz w:val="18"/>
          <w:szCs w:val="18"/>
        </w:rPr>
        <w:t xml:space="preserve"> approach. We understand that each individual has different needs, so we listen and offer a </w:t>
      </w:r>
      <w:proofErr w:type="spellStart"/>
      <w:r w:rsidRPr="00E633A1">
        <w:rPr>
          <w:rFonts w:asciiTheme="majorHAnsi" w:hAnsiTheme="majorHAnsi" w:cs="Myriad Pro Light"/>
          <w:sz w:val="18"/>
          <w:szCs w:val="18"/>
        </w:rPr>
        <w:t>personalised</w:t>
      </w:r>
      <w:proofErr w:type="spellEnd"/>
      <w:r w:rsidRPr="00E633A1">
        <w:rPr>
          <w:rFonts w:asciiTheme="majorHAnsi" w:hAnsiTheme="majorHAnsi" w:cs="Myriad Pro Light"/>
          <w:sz w:val="18"/>
          <w:szCs w:val="18"/>
        </w:rPr>
        <w:t xml:space="preserve"> solution, with a “can do” attitude. Based in Bournemouth, we offer services across South-Central England.</w:t>
      </w:r>
    </w:p>
    <w:p w:rsidR="00D8470E" w:rsidRPr="00E633A1" w:rsidRDefault="00D8470E" w:rsidP="00D8470E">
      <w:pPr>
        <w:rPr>
          <w:rFonts w:asciiTheme="majorHAnsi" w:hAnsiTheme="majorHAnsi"/>
          <w:b/>
          <w:sz w:val="18"/>
          <w:szCs w:val="18"/>
        </w:rPr>
      </w:pPr>
      <w:r w:rsidRPr="00E633A1">
        <w:rPr>
          <w:rFonts w:asciiTheme="majorHAnsi" w:hAnsiTheme="majorHAnsi"/>
          <w:b/>
          <w:sz w:val="18"/>
          <w:szCs w:val="18"/>
        </w:rPr>
        <w:t>Support Planning &amp; Advocacy Service</w:t>
      </w:r>
    </w:p>
    <w:p w:rsidR="00D8470E" w:rsidRPr="00E633A1" w:rsidRDefault="00D8470E" w:rsidP="00D8470E">
      <w:pPr>
        <w:rPr>
          <w:rFonts w:asciiTheme="majorHAnsi" w:hAnsiTheme="majorHAnsi"/>
          <w:sz w:val="18"/>
          <w:szCs w:val="18"/>
        </w:rPr>
      </w:pPr>
      <w:r w:rsidRPr="00E633A1">
        <w:rPr>
          <w:rFonts w:asciiTheme="majorHAnsi" w:hAnsiTheme="majorHAnsi"/>
          <w:sz w:val="18"/>
          <w:szCs w:val="18"/>
        </w:rPr>
        <w:t>Advocacy can help you to have your say. Our Advocates will meet you one to one to offer the support you need, including providing information and signposting, visiting you at home, or helping you to voice your opinion in meetings and appointments.</w:t>
      </w:r>
    </w:p>
    <w:p w:rsidR="00D8470E" w:rsidRPr="00E633A1" w:rsidRDefault="00D8470E" w:rsidP="00D8470E">
      <w:pPr>
        <w:rPr>
          <w:rFonts w:asciiTheme="majorHAnsi" w:hAnsiTheme="majorHAnsi"/>
          <w:b/>
          <w:sz w:val="18"/>
          <w:szCs w:val="18"/>
        </w:rPr>
      </w:pPr>
      <w:proofErr w:type="spellStart"/>
      <w:r w:rsidRPr="00E633A1">
        <w:rPr>
          <w:rFonts w:asciiTheme="majorHAnsi" w:hAnsiTheme="majorHAnsi"/>
          <w:b/>
          <w:sz w:val="18"/>
          <w:szCs w:val="18"/>
        </w:rPr>
        <w:t>Healthwatch</w:t>
      </w:r>
      <w:proofErr w:type="spellEnd"/>
      <w:r w:rsidRPr="00E633A1">
        <w:rPr>
          <w:rFonts w:asciiTheme="majorHAnsi" w:hAnsiTheme="majorHAnsi"/>
          <w:b/>
          <w:sz w:val="18"/>
          <w:szCs w:val="18"/>
        </w:rPr>
        <w:t xml:space="preserve"> </w:t>
      </w:r>
    </w:p>
    <w:p w:rsidR="00D8470E" w:rsidRPr="00E633A1" w:rsidRDefault="00D8470E" w:rsidP="00D8470E">
      <w:pPr>
        <w:rPr>
          <w:rFonts w:asciiTheme="majorHAnsi" w:hAnsiTheme="majorHAnsi"/>
          <w:sz w:val="18"/>
          <w:szCs w:val="18"/>
        </w:rPr>
      </w:pPr>
      <w:r w:rsidRPr="00E633A1">
        <w:rPr>
          <w:rFonts w:asciiTheme="majorHAnsi" w:hAnsiTheme="majorHAnsi"/>
          <w:sz w:val="18"/>
          <w:szCs w:val="18"/>
        </w:rPr>
        <w:t xml:space="preserve">Help &amp; Care has a long history of supporting people to have their say on how health and social care services are delivered. Local </w:t>
      </w:r>
      <w:proofErr w:type="spellStart"/>
      <w:r w:rsidRPr="00E633A1">
        <w:rPr>
          <w:rFonts w:asciiTheme="majorHAnsi" w:hAnsiTheme="majorHAnsi"/>
          <w:sz w:val="18"/>
          <w:szCs w:val="18"/>
        </w:rPr>
        <w:t>Healthwatch</w:t>
      </w:r>
      <w:proofErr w:type="spellEnd"/>
      <w:r w:rsidRPr="00E633A1">
        <w:rPr>
          <w:rFonts w:asciiTheme="majorHAnsi" w:hAnsiTheme="majorHAnsi"/>
          <w:sz w:val="18"/>
          <w:szCs w:val="18"/>
        </w:rPr>
        <w:t xml:space="preserve"> gives people a powerful voice to influence the delivery and design of their local services.</w:t>
      </w:r>
    </w:p>
    <w:p w:rsidR="00D8470E" w:rsidRPr="00E633A1" w:rsidRDefault="00D8470E" w:rsidP="00D8470E">
      <w:pPr>
        <w:rPr>
          <w:rFonts w:asciiTheme="majorHAnsi" w:hAnsiTheme="majorHAnsi"/>
          <w:b/>
          <w:sz w:val="18"/>
          <w:szCs w:val="18"/>
        </w:rPr>
      </w:pPr>
      <w:r w:rsidRPr="00E633A1">
        <w:rPr>
          <w:rFonts w:asciiTheme="majorHAnsi" w:hAnsiTheme="majorHAnsi"/>
          <w:b/>
          <w:sz w:val="18"/>
          <w:szCs w:val="18"/>
        </w:rPr>
        <w:lastRenderedPageBreak/>
        <w:t>Home &amp; Garden Maintenance</w:t>
      </w:r>
    </w:p>
    <w:p w:rsidR="00D8470E" w:rsidRPr="00E633A1" w:rsidRDefault="00D8470E" w:rsidP="00D8470E">
      <w:pPr>
        <w:rPr>
          <w:rFonts w:asciiTheme="majorHAnsi" w:hAnsiTheme="majorHAnsi"/>
          <w:sz w:val="18"/>
          <w:szCs w:val="18"/>
        </w:rPr>
      </w:pPr>
      <w:r w:rsidRPr="00E633A1">
        <w:rPr>
          <w:rFonts w:asciiTheme="majorHAnsi" w:hAnsiTheme="majorHAnsi"/>
          <w:sz w:val="18"/>
          <w:szCs w:val="18"/>
        </w:rPr>
        <w:t>Our social enterprises provide home repairs and gardening maintenance to people who are looking for a reliable, safe, convenient and competitively priced service.</w:t>
      </w:r>
    </w:p>
    <w:p w:rsidR="00D8470E" w:rsidRPr="00E633A1" w:rsidRDefault="00D8470E" w:rsidP="00D8470E">
      <w:pPr>
        <w:rPr>
          <w:rFonts w:asciiTheme="majorHAnsi" w:hAnsiTheme="majorHAnsi"/>
          <w:b/>
          <w:sz w:val="18"/>
          <w:szCs w:val="18"/>
        </w:rPr>
      </w:pPr>
      <w:r w:rsidRPr="00E633A1">
        <w:rPr>
          <w:rFonts w:asciiTheme="majorHAnsi" w:hAnsiTheme="majorHAnsi"/>
          <w:b/>
          <w:sz w:val="18"/>
          <w:szCs w:val="18"/>
        </w:rPr>
        <w:t>Information &amp; Signposting</w:t>
      </w:r>
    </w:p>
    <w:p w:rsidR="00D8470E" w:rsidRPr="00E633A1" w:rsidRDefault="00D8470E" w:rsidP="00D8470E">
      <w:pPr>
        <w:rPr>
          <w:rFonts w:asciiTheme="majorHAnsi" w:hAnsiTheme="majorHAnsi"/>
          <w:sz w:val="18"/>
          <w:szCs w:val="18"/>
        </w:rPr>
      </w:pPr>
      <w:r w:rsidRPr="00E633A1">
        <w:rPr>
          <w:rFonts w:asciiTheme="majorHAnsi" w:hAnsiTheme="majorHAnsi"/>
          <w:sz w:val="18"/>
          <w:szCs w:val="18"/>
        </w:rPr>
        <w:t xml:space="preserve">We provide information and advice to unpaid </w:t>
      </w:r>
      <w:proofErr w:type="spellStart"/>
      <w:r w:rsidRPr="00E633A1">
        <w:rPr>
          <w:rFonts w:asciiTheme="majorHAnsi" w:hAnsiTheme="majorHAnsi"/>
          <w:sz w:val="18"/>
          <w:szCs w:val="18"/>
        </w:rPr>
        <w:t>carers</w:t>
      </w:r>
      <w:proofErr w:type="spellEnd"/>
      <w:r w:rsidRPr="00E633A1">
        <w:rPr>
          <w:rFonts w:asciiTheme="majorHAnsi" w:hAnsiTheme="majorHAnsi"/>
          <w:sz w:val="18"/>
          <w:szCs w:val="18"/>
        </w:rPr>
        <w:t xml:space="preserve"> and vulnerable people in the community. Our highly skilled team are trained listeners, taking the time to understand the difficulties faced by the caller before signposting or making a referral for more support, self-help or advocacy.</w:t>
      </w:r>
    </w:p>
    <w:p w:rsidR="00D8470E" w:rsidRPr="00E633A1" w:rsidRDefault="00D8470E" w:rsidP="00D8470E">
      <w:pPr>
        <w:rPr>
          <w:rFonts w:asciiTheme="majorHAnsi" w:hAnsiTheme="majorHAnsi"/>
          <w:b/>
          <w:sz w:val="18"/>
          <w:szCs w:val="18"/>
        </w:rPr>
      </w:pPr>
      <w:r w:rsidRPr="00E633A1">
        <w:rPr>
          <w:rFonts w:asciiTheme="majorHAnsi" w:hAnsiTheme="majorHAnsi"/>
          <w:b/>
          <w:sz w:val="18"/>
          <w:szCs w:val="18"/>
        </w:rPr>
        <w:t>Volunteering</w:t>
      </w:r>
    </w:p>
    <w:p w:rsidR="00D8470E" w:rsidRPr="00E633A1" w:rsidRDefault="00D8470E" w:rsidP="00D8470E">
      <w:pPr>
        <w:rPr>
          <w:rFonts w:asciiTheme="majorHAnsi" w:hAnsiTheme="majorHAnsi"/>
          <w:sz w:val="18"/>
          <w:szCs w:val="18"/>
        </w:rPr>
      </w:pPr>
      <w:r w:rsidRPr="00E633A1">
        <w:rPr>
          <w:rFonts w:asciiTheme="majorHAnsi" w:hAnsiTheme="majorHAnsi"/>
          <w:sz w:val="18"/>
          <w:szCs w:val="18"/>
        </w:rPr>
        <w:t>We offer a wide variety of volunteering opportunities for people to support their local community. From volunteering at our charity shop to becoming a telephone befriender. Find what best fits you!</w:t>
      </w:r>
    </w:p>
    <w:p w:rsidR="00D8470E" w:rsidRDefault="00D8470E" w:rsidP="00D8470E">
      <w:pPr>
        <w:rPr>
          <w:rFonts w:asciiTheme="majorHAnsi" w:hAnsiTheme="majorHAnsi"/>
          <w:b/>
          <w:sz w:val="18"/>
          <w:szCs w:val="18"/>
        </w:rPr>
      </w:pPr>
      <w:r w:rsidRPr="00E633A1">
        <w:rPr>
          <w:rFonts w:asciiTheme="majorHAnsi" w:hAnsiTheme="majorHAnsi"/>
          <w:b/>
          <w:sz w:val="18"/>
          <w:szCs w:val="18"/>
        </w:rPr>
        <w:t>Health Coaching</w:t>
      </w:r>
    </w:p>
    <w:p w:rsidR="00D8470E" w:rsidRPr="00D8470E" w:rsidRDefault="00D8470E" w:rsidP="00D8470E">
      <w:pPr>
        <w:rPr>
          <w:rFonts w:asciiTheme="majorHAnsi" w:hAnsiTheme="majorHAnsi"/>
          <w:b/>
          <w:sz w:val="18"/>
          <w:szCs w:val="18"/>
        </w:rPr>
      </w:pPr>
      <w:r w:rsidRPr="00E633A1">
        <w:rPr>
          <w:rFonts w:asciiTheme="majorHAnsi" w:hAnsiTheme="majorHAnsi"/>
          <w:sz w:val="18"/>
          <w:szCs w:val="18"/>
        </w:rPr>
        <w:t>Health Coaching is a service that helps people who live with a long-term health condition to manage the emotional and practical impact of their illness in their day-to-day life.</w:t>
      </w:r>
    </w:p>
    <w:p w:rsidR="00D8470E" w:rsidRPr="00E633A1" w:rsidRDefault="00D8470E" w:rsidP="00D8470E">
      <w:pPr>
        <w:rPr>
          <w:rFonts w:asciiTheme="majorHAnsi" w:hAnsiTheme="majorHAnsi"/>
          <w:b/>
          <w:sz w:val="18"/>
          <w:szCs w:val="18"/>
        </w:rPr>
      </w:pPr>
      <w:r w:rsidRPr="00E633A1">
        <w:rPr>
          <w:rFonts w:asciiTheme="majorHAnsi" w:hAnsiTheme="majorHAnsi"/>
          <w:b/>
          <w:sz w:val="18"/>
          <w:szCs w:val="18"/>
        </w:rPr>
        <w:t>Community Development</w:t>
      </w:r>
    </w:p>
    <w:p w:rsidR="00D8470E" w:rsidRPr="00E633A1" w:rsidRDefault="00D8470E" w:rsidP="00D8470E">
      <w:pPr>
        <w:rPr>
          <w:rFonts w:asciiTheme="majorHAnsi" w:hAnsiTheme="majorHAnsi"/>
          <w:sz w:val="18"/>
          <w:szCs w:val="18"/>
        </w:rPr>
      </w:pPr>
      <w:r w:rsidRPr="00E633A1">
        <w:rPr>
          <w:rFonts w:asciiTheme="majorHAnsi" w:hAnsiTheme="majorHAnsi"/>
          <w:sz w:val="18"/>
          <w:szCs w:val="18"/>
        </w:rPr>
        <w:t xml:space="preserve">We support the development of supportive communities that enable adults of all ages to </w:t>
      </w:r>
      <w:r w:rsidRPr="00E633A1">
        <w:rPr>
          <w:rFonts w:asciiTheme="majorHAnsi" w:hAnsiTheme="majorHAnsi"/>
          <w:sz w:val="18"/>
          <w:szCs w:val="18"/>
        </w:rPr>
        <w:lastRenderedPageBreak/>
        <w:t>remain living independent, fulfilling lives as long as possible.</w:t>
      </w:r>
    </w:p>
    <w:p w:rsidR="00D8470E" w:rsidRPr="00E633A1" w:rsidRDefault="00D8470E" w:rsidP="00D8470E">
      <w:pPr>
        <w:rPr>
          <w:rFonts w:asciiTheme="majorHAnsi" w:hAnsiTheme="majorHAnsi"/>
          <w:b/>
          <w:sz w:val="18"/>
          <w:szCs w:val="18"/>
        </w:rPr>
      </w:pPr>
      <w:r w:rsidRPr="00E633A1">
        <w:rPr>
          <w:rFonts w:asciiTheme="majorHAnsi" w:hAnsiTheme="majorHAnsi"/>
          <w:b/>
          <w:sz w:val="18"/>
          <w:szCs w:val="18"/>
        </w:rPr>
        <w:t>Can you help us?</w:t>
      </w:r>
    </w:p>
    <w:p w:rsidR="00D8470E" w:rsidRPr="00E633A1" w:rsidRDefault="00D8470E" w:rsidP="00D8470E">
      <w:pPr>
        <w:suppressAutoHyphens/>
        <w:autoSpaceDE w:val="0"/>
        <w:autoSpaceDN w:val="0"/>
        <w:adjustRightInd w:val="0"/>
        <w:spacing w:before="57" w:after="0" w:line="288" w:lineRule="auto"/>
        <w:textAlignment w:val="center"/>
        <w:rPr>
          <w:rFonts w:asciiTheme="majorHAnsi" w:hAnsiTheme="majorHAnsi" w:cs="Myriad Pro Light"/>
          <w:color w:val="000000"/>
          <w:sz w:val="18"/>
          <w:szCs w:val="18"/>
        </w:rPr>
      </w:pPr>
      <w:r w:rsidRPr="00E633A1">
        <w:rPr>
          <w:rFonts w:asciiTheme="majorHAnsi" w:hAnsiTheme="majorHAnsi" w:cs="Myriad Pro Light"/>
          <w:color w:val="000000"/>
          <w:sz w:val="18"/>
          <w:szCs w:val="18"/>
        </w:rPr>
        <w:t xml:space="preserve">As a charitable </w:t>
      </w:r>
      <w:proofErr w:type="spellStart"/>
      <w:r w:rsidRPr="00E633A1">
        <w:rPr>
          <w:rFonts w:asciiTheme="majorHAnsi" w:hAnsiTheme="majorHAnsi" w:cs="Myriad Pro Light"/>
          <w:color w:val="000000"/>
          <w:sz w:val="18"/>
          <w:szCs w:val="18"/>
        </w:rPr>
        <w:t>organisation</w:t>
      </w:r>
      <w:proofErr w:type="spellEnd"/>
      <w:r w:rsidRPr="00E633A1">
        <w:rPr>
          <w:rFonts w:asciiTheme="majorHAnsi" w:hAnsiTheme="majorHAnsi" w:cs="Myriad Pro Light"/>
          <w:color w:val="000000"/>
          <w:sz w:val="18"/>
          <w:szCs w:val="18"/>
        </w:rPr>
        <w:t>, Help &amp; Care relies on the local community. If you wish to support us to change lives and improve communities, there are lots of ways you can help. We always welcome new volunteers, fundraisers, stock for our charity shop or legacies and money donations. To find out more, visit our website or give us a call.</w:t>
      </w:r>
    </w:p>
    <w:p w:rsidR="00D8470E" w:rsidRPr="00E633A1" w:rsidRDefault="00D333D4" w:rsidP="00D8470E">
      <w:pPr>
        <w:rPr>
          <w:rFonts w:asciiTheme="majorHAnsi" w:hAnsiTheme="majorHAnsi"/>
          <w:b/>
          <w:sz w:val="18"/>
          <w:szCs w:val="18"/>
        </w:rPr>
      </w:pPr>
      <w:r>
        <w:rPr>
          <w:rFonts w:asciiTheme="majorHAnsi" w:hAnsiTheme="majorHAnsi"/>
          <w:b/>
          <w:sz w:val="18"/>
          <w:szCs w:val="18"/>
        </w:rPr>
        <w:br/>
      </w:r>
      <w:r w:rsidR="00D8470E" w:rsidRPr="00E633A1">
        <w:rPr>
          <w:rFonts w:asciiTheme="majorHAnsi" w:hAnsiTheme="majorHAnsi"/>
          <w:b/>
          <w:sz w:val="18"/>
          <w:szCs w:val="18"/>
        </w:rPr>
        <w:t>Contact us</w:t>
      </w:r>
    </w:p>
    <w:p w:rsidR="00D8470E" w:rsidRPr="00E633A1" w:rsidRDefault="00D8470E" w:rsidP="00D8470E">
      <w:pPr>
        <w:rPr>
          <w:rFonts w:asciiTheme="majorHAnsi" w:hAnsiTheme="majorHAnsi"/>
          <w:sz w:val="18"/>
          <w:szCs w:val="18"/>
        </w:rPr>
      </w:pPr>
      <w:r w:rsidRPr="00E633A1">
        <w:rPr>
          <w:rFonts w:asciiTheme="majorHAnsi" w:hAnsiTheme="majorHAnsi"/>
          <w:sz w:val="18"/>
          <w:szCs w:val="18"/>
        </w:rPr>
        <w:t>Find out how we could help you:</w:t>
      </w:r>
    </w:p>
    <w:p w:rsidR="00D8470E" w:rsidRPr="00E633A1" w:rsidRDefault="00D8470E" w:rsidP="00D8470E">
      <w:pPr>
        <w:rPr>
          <w:rFonts w:asciiTheme="majorHAnsi" w:hAnsiTheme="majorHAnsi"/>
          <w:sz w:val="18"/>
          <w:szCs w:val="18"/>
        </w:rPr>
      </w:pPr>
      <w:r w:rsidRPr="00E633A1">
        <w:rPr>
          <w:rFonts w:asciiTheme="majorHAnsi" w:hAnsiTheme="majorHAnsi"/>
          <w:sz w:val="18"/>
          <w:szCs w:val="18"/>
        </w:rPr>
        <w:t>Telephone: 0300 111 3303 (Charged at local rate)</w:t>
      </w:r>
    </w:p>
    <w:p w:rsidR="00D8470E" w:rsidRDefault="00D8470E" w:rsidP="00D8470E">
      <w:pPr>
        <w:rPr>
          <w:rFonts w:asciiTheme="majorHAnsi" w:hAnsiTheme="majorHAnsi"/>
          <w:sz w:val="18"/>
          <w:szCs w:val="18"/>
        </w:rPr>
      </w:pPr>
      <w:r w:rsidRPr="00E633A1">
        <w:rPr>
          <w:rFonts w:asciiTheme="majorHAnsi" w:hAnsiTheme="majorHAnsi"/>
          <w:sz w:val="18"/>
          <w:szCs w:val="18"/>
        </w:rPr>
        <w:t xml:space="preserve">Email: </w:t>
      </w:r>
      <w:hyperlink r:id="rId38" w:history="1">
        <w:r w:rsidRPr="00516692">
          <w:rPr>
            <w:rStyle w:val="Hyperlink"/>
            <w:rFonts w:asciiTheme="majorHAnsi" w:hAnsiTheme="majorHAnsi"/>
            <w:sz w:val="18"/>
            <w:szCs w:val="18"/>
          </w:rPr>
          <w:t>contact@helpandcare.org.uk</w:t>
        </w:r>
      </w:hyperlink>
    </w:p>
    <w:p w:rsidR="00D8470E" w:rsidRPr="00D8470E" w:rsidRDefault="00D8470E" w:rsidP="00D8470E">
      <w:pPr>
        <w:rPr>
          <w:rFonts w:asciiTheme="majorHAnsi" w:hAnsiTheme="majorHAnsi"/>
          <w:sz w:val="18"/>
          <w:szCs w:val="18"/>
        </w:rPr>
      </w:pPr>
      <w:r w:rsidRPr="00D8470E">
        <w:rPr>
          <w:rFonts w:asciiTheme="majorHAnsi" w:hAnsiTheme="majorHAnsi"/>
          <w:sz w:val="18"/>
          <w:szCs w:val="18"/>
        </w:rPr>
        <w:t>Visit our website: www.helpandcare.org.uk</w:t>
      </w:r>
    </w:p>
    <w:p w:rsidR="00D8470E" w:rsidRPr="00D8470E" w:rsidRDefault="00D8470E" w:rsidP="00D8470E">
      <w:pPr>
        <w:rPr>
          <w:rFonts w:asciiTheme="majorHAnsi" w:hAnsiTheme="majorHAnsi"/>
          <w:sz w:val="18"/>
          <w:szCs w:val="18"/>
        </w:rPr>
      </w:pPr>
      <w:r w:rsidRPr="00D8470E">
        <w:rPr>
          <w:rFonts w:asciiTheme="majorHAnsi" w:hAnsiTheme="majorHAnsi"/>
          <w:sz w:val="18"/>
          <w:szCs w:val="18"/>
        </w:rPr>
        <w:t xml:space="preserve">Or write to us at: </w:t>
      </w:r>
      <w:r w:rsidR="00D333D4">
        <w:rPr>
          <w:rFonts w:asciiTheme="majorHAnsi" w:hAnsiTheme="majorHAnsi"/>
          <w:sz w:val="18"/>
          <w:szCs w:val="18"/>
        </w:rPr>
        <w:br/>
      </w:r>
      <w:r w:rsidRPr="00D8470E">
        <w:rPr>
          <w:rFonts w:asciiTheme="majorHAnsi" w:hAnsiTheme="majorHAnsi"/>
          <w:sz w:val="18"/>
          <w:szCs w:val="18"/>
        </w:rPr>
        <w:t>Help &amp; Care,</w:t>
      </w:r>
      <w:r w:rsidR="00376515">
        <w:rPr>
          <w:rFonts w:asciiTheme="majorHAnsi" w:hAnsiTheme="majorHAnsi"/>
          <w:sz w:val="18"/>
          <w:szCs w:val="18"/>
        </w:rPr>
        <w:br/>
      </w:r>
      <w:r w:rsidRPr="00D8470E">
        <w:rPr>
          <w:rFonts w:asciiTheme="majorHAnsi" w:hAnsiTheme="majorHAnsi"/>
          <w:sz w:val="18"/>
          <w:szCs w:val="18"/>
        </w:rPr>
        <w:t xml:space="preserve">The </w:t>
      </w:r>
      <w:proofErr w:type="spellStart"/>
      <w:r w:rsidRPr="00D8470E">
        <w:rPr>
          <w:rFonts w:asciiTheme="majorHAnsi" w:hAnsiTheme="majorHAnsi"/>
          <w:sz w:val="18"/>
          <w:szCs w:val="18"/>
        </w:rPr>
        <w:t>Pokesdown</w:t>
      </w:r>
      <w:proofErr w:type="spellEnd"/>
      <w:r w:rsidRPr="00D8470E">
        <w:rPr>
          <w:rFonts w:asciiTheme="majorHAnsi" w:hAnsiTheme="majorHAnsi"/>
          <w:sz w:val="18"/>
          <w:szCs w:val="18"/>
        </w:rPr>
        <w:t xml:space="preserve"> Centre, </w:t>
      </w:r>
      <w:r w:rsidR="00376515">
        <w:rPr>
          <w:rFonts w:asciiTheme="majorHAnsi" w:hAnsiTheme="majorHAnsi"/>
          <w:sz w:val="18"/>
          <w:szCs w:val="18"/>
        </w:rPr>
        <w:br/>
      </w:r>
      <w:r w:rsidRPr="00D8470E">
        <w:rPr>
          <w:rFonts w:asciiTheme="majorHAnsi" w:hAnsiTheme="majorHAnsi"/>
          <w:sz w:val="18"/>
          <w:szCs w:val="18"/>
        </w:rPr>
        <w:t>896 Christchurch Road, Bournemouth BH7 6DL</w:t>
      </w:r>
    </w:p>
    <w:p w:rsidR="00D8470E" w:rsidRDefault="00D8470E" w:rsidP="00D8470E">
      <w:pPr>
        <w:rPr>
          <w:rFonts w:asciiTheme="majorHAnsi" w:hAnsiTheme="majorHAnsi"/>
          <w:sz w:val="18"/>
          <w:szCs w:val="18"/>
        </w:rPr>
      </w:pPr>
      <w:r w:rsidRPr="00D8470E">
        <w:rPr>
          <w:rFonts w:asciiTheme="majorHAnsi" w:hAnsiTheme="majorHAnsi"/>
          <w:sz w:val="18"/>
          <w:szCs w:val="18"/>
        </w:rPr>
        <w:t>Help &amp; Care is a Company Limited by Guarantee Registered in England and Wales</w:t>
      </w:r>
    </w:p>
    <w:p w:rsidR="00D8470E" w:rsidRPr="00D8470E" w:rsidRDefault="00D8470E" w:rsidP="00D8470E">
      <w:pPr>
        <w:rPr>
          <w:rFonts w:asciiTheme="majorHAnsi" w:hAnsiTheme="majorHAnsi"/>
          <w:sz w:val="18"/>
          <w:szCs w:val="18"/>
        </w:rPr>
      </w:pPr>
      <w:r w:rsidRPr="00D8470E">
        <w:rPr>
          <w:rFonts w:asciiTheme="majorHAnsi" w:hAnsiTheme="majorHAnsi"/>
          <w:sz w:val="18"/>
          <w:szCs w:val="18"/>
        </w:rPr>
        <w:t>R</w:t>
      </w:r>
      <w:r w:rsidR="00376515">
        <w:rPr>
          <w:rFonts w:asciiTheme="majorHAnsi" w:hAnsiTheme="majorHAnsi"/>
          <w:sz w:val="18"/>
          <w:szCs w:val="18"/>
        </w:rPr>
        <w:t>egistered Company No. 3187574</w:t>
      </w:r>
      <w:r w:rsidR="00D333D4">
        <w:rPr>
          <w:rFonts w:asciiTheme="majorHAnsi" w:hAnsiTheme="majorHAnsi"/>
          <w:sz w:val="18"/>
          <w:szCs w:val="18"/>
        </w:rPr>
        <w:br/>
      </w:r>
      <w:r w:rsidR="00376515">
        <w:rPr>
          <w:rFonts w:asciiTheme="majorHAnsi" w:hAnsiTheme="majorHAnsi"/>
          <w:sz w:val="18"/>
          <w:szCs w:val="18"/>
        </w:rPr>
        <w:t xml:space="preserve"> </w:t>
      </w:r>
      <w:r w:rsidRPr="00D8470E">
        <w:rPr>
          <w:rFonts w:asciiTheme="majorHAnsi" w:hAnsiTheme="majorHAnsi"/>
          <w:sz w:val="18"/>
          <w:szCs w:val="18"/>
        </w:rPr>
        <w:t>Registered Charity No. 1055056</w:t>
      </w:r>
    </w:p>
    <w:p w:rsidR="00D8470E" w:rsidRDefault="00D8470E" w:rsidP="00D8470E">
      <w:pPr>
        <w:rPr>
          <w:rFonts w:asciiTheme="majorHAnsi" w:hAnsiTheme="majorHAnsi"/>
          <w:sz w:val="24"/>
          <w:szCs w:val="24"/>
        </w:rPr>
        <w:sectPr w:rsidR="00D8470E" w:rsidSect="00C822B3">
          <w:type w:val="continuous"/>
          <w:pgSz w:w="11906" w:h="16838" w:code="9"/>
          <w:pgMar w:top="1440" w:right="1440" w:bottom="1440" w:left="1440" w:header="720" w:footer="720" w:gutter="0"/>
          <w:cols w:num="3" w:space="454"/>
          <w:titlePg/>
          <w:docGrid w:linePitch="360"/>
        </w:sectPr>
      </w:pPr>
    </w:p>
    <w:p w:rsidR="00452194" w:rsidRPr="00452194" w:rsidRDefault="00452194" w:rsidP="00452194">
      <w:pPr>
        <w:spacing w:after="0" w:line="240" w:lineRule="auto"/>
        <w:rPr>
          <w:rFonts w:ascii="Palatino Linotype" w:eastAsia="Calibri" w:hAnsi="Palatino Linotype" w:cs="Times New Roman"/>
          <w:b/>
          <w:lang w:val="en-GB" w:eastAsia="en-US"/>
        </w:rPr>
      </w:pPr>
      <w:r w:rsidRPr="00452194">
        <w:rPr>
          <w:rFonts w:ascii="Palatino Linotype" w:eastAsia="Malgun Gothic" w:hAnsi="Palatino Linotype" w:cs="Times New Roman"/>
          <w:i/>
          <w:color w:val="E65B01"/>
          <w:sz w:val="40"/>
          <w:szCs w:val="40"/>
        </w:rPr>
        <w:lastRenderedPageBreak/>
        <w:t>Our Big Gig</w:t>
      </w:r>
    </w:p>
    <w:p w:rsidR="00452194" w:rsidRPr="00452194" w:rsidRDefault="00452194" w:rsidP="00452194">
      <w:pPr>
        <w:spacing w:after="0" w:line="240" w:lineRule="auto"/>
        <w:rPr>
          <w:rFonts w:ascii="Calibri" w:eastAsia="Calibri" w:hAnsi="Calibri" w:cs="Times New Roman"/>
          <w:lang w:val="en-GB" w:eastAsia="en-US"/>
        </w:rPr>
      </w:pPr>
    </w:p>
    <w:p w:rsidR="00452194" w:rsidRPr="00452194" w:rsidRDefault="00452194" w:rsidP="00452194">
      <w:pPr>
        <w:spacing w:after="0" w:line="240" w:lineRule="auto"/>
        <w:rPr>
          <w:rFonts w:ascii="Calibri" w:eastAsia="Calibri" w:hAnsi="Calibri" w:cs="Times New Roman"/>
          <w:lang w:val="en-GB" w:eastAsia="en-US"/>
        </w:rPr>
      </w:pPr>
      <w:r w:rsidRPr="00452194">
        <w:rPr>
          <w:rFonts w:ascii="Calibri" w:eastAsia="Calibri" w:hAnsi="Calibri" w:cs="Times New Roman"/>
          <w:lang w:val="en-GB" w:eastAsia="en-US"/>
        </w:rPr>
        <w:t>A little historical background…</w:t>
      </w:r>
    </w:p>
    <w:p w:rsidR="00452194" w:rsidRPr="00452194" w:rsidRDefault="00452194" w:rsidP="00452194">
      <w:pPr>
        <w:spacing w:after="0" w:line="240" w:lineRule="auto"/>
        <w:rPr>
          <w:rFonts w:ascii="Calibri" w:eastAsia="Calibri" w:hAnsi="Calibri" w:cs="Times New Roman"/>
          <w:lang w:val="en-GB" w:eastAsia="en-US"/>
        </w:rPr>
      </w:pPr>
    </w:p>
    <w:p w:rsidR="00452194" w:rsidRPr="00452194" w:rsidRDefault="00452194" w:rsidP="00452194">
      <w:pPr>
        <w:spacing w:after="120" w:line="240" w:lineRule="auto"/>
        <w:rPr>
          <w:rFonts w:ascii="Calibri" w:eastAsia="Calibri" w:hAnsi="Calibri" w:cs="Times New Roman"/>
          <w:lang w:val="en-GB" w:eastAsia="en-US"/>
        </w:rPr>
      </w:pPr>
      <w:r w:rsidRPr="00452194">
        <w:rPr>
          <w:rFonts w:ascii="Calibri" w:eastAsia="Calibri" w:hAnsi="Calibri" w:cs="Times New Roman"/>
          <w:noProof/>
          <w:lang w:val="en-GB" w:eastAsia="en-GB"/>
        </w:rPr>
        <w:drawing>
          <wp:anchor distT="0" distB="0" distL="114300" distR="114300" simplePos="0" relativeHeight="251642880" behindDoc="1" locked="0" layoutInCell="1" allowOverlap="1" wp14:anchorId="09FACF6A" wp14:editId="75F3D711">
            <wp:simplePos x="0" y="0"/>
            <wp:positionH relativeFrom="column">
              <wp:posOffset>0</wp:posOffset>
            </wp:positionH>
            <wp:positionV relativeFrom="paragraph">
              <wp:posOffset>243205</wp:posOffset>
            </wp:positionV>
            <wp:extent cx="1057275" cy="1558290"/>
            <wp:effectExtent l="0" t="0" r="9525" b="3810"/>
            <wp:wrapTight wrapText="bothSides">
              <wp:wrapPolygon edited="0">
                <wp:start x="0" y="0"/>
                <wp:lineTo x="0" y="21389"/>
                <wp:lineTo x="21405" y="21389"/>
                <wp:lineTo x="21405" y="0"/>
                <wp:lineTo x="0" y="0"/>
              </wp:wrapPolygon>
            </wp:wrapTight>
            <wp:docPr id="5" name="Picture 5" descr="C:\Users\Chris\AppData\Local\Temp\DSClip\DSCli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AppData\Local\Temp\DSClip\DSClip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57275" cy="1558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2194">
        <w:rPr>
          <w:rFonts w:ascii="Calibri" w:eastAsia="Calibri" w:hAnsi="Calibri" w:cs="Times New Roman"/>
          <w:lang w:val="en-GB" w:eastAsia="en-US"/>
        </w:rPr>
        <w:t>During the first five years of Wessex Chorus, the historic and variously-named Boscombe Manor – standing dilapidated but at one time purchased and rebuilt as an intended home for Mary Shelley, author of Frankenstein - was undergoing extensive renovation and redevelopment into the thriving Healthcare complex it is today.</w:t>
      </w:r>
    </w:p>
    <w:p w:rsidR="00452194" w:rsidRPr="00452194" w:rsidRDefault="00452194" w:rsidP="00452194">
      <w:pPr>
        <w:spacing w:after="120" w:line="240" w:lineRule="auto"/>
        <w:rPr>
          <w:rFonts w:ascii="Calibri" w:eastAsia="Calibri" w:hAnsi="Calibri" w:cs="Times New Roman"/>
          <w:lang w:val="en-GB" w:eastAsia="en-US"/>
        </w:rPr>
      </w:pPr>
      <w:r w:rsidRPr="00452194">
        <w:rPr>
          <w:rFonts w:ascii="Calibri" w:eastAsia="Calibri" w:hAnsi="Calibri" w:cs="Times New Roman"/>
          <w:noProof/>
          <w:lang w:val="en-GB" w:eastAsia="en-GB"/>
        </w:rPr>
        <w:drawing>
          <wp:anchor distT="0" distB="0" distL="114300" distR="114300" simplePos="0" relativeHeight="251641856" behindDoc="1" locked="0" layoutInCell="1" allowOverlap="1" wp14:anchorId="268EA4E8" wp14:editId="49592A54">
            <wp:simplePos x="0" y="0"/>
            <wp:positionH relativeFrom="column">
              <wp:posOffset>1962785</wp:posOffset>
            </wp:positionH>
            <wp:positionV relativeFrom="paragraph">
              <wp:posOffset>577850</wp:posOffset>
            </wp:positionV>
            <wp:extent cx="2533650" cy="1655445"/>
            <wp:effectExtent l="0" t="0" r="0" b="1905"/>
            <wp:wrapTight wrapText="bothSides">
              <wp:wrapPolygon edited="0">
                <wp:start x="0" y="0"/>
                <wp:lineTo x="0" y="21376"/>
                <wp:lineTo x="21438" y="21376"/>
                <wp:lineTo x="21438" y="0"/>
                <wp:lineTo x="0" y="0"/>
              </wp:wrapPolygon>
            </wp:wrapTight>
            <wp:docPr id="6" name="Picture 6" descr="C:\Users\Chris\AppData\Local\Temp\DSClip\DSCli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AppData\Local\Temp\DSClip\DSClip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33650" cy="1655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2194">
        <w:rPr>
          <w:rFonts w:ascii="Calibri" w:eastAsia="Calibri" w:hAnsi="Calibri" w:cs="Times New Roman"/>
          <w:lang w:val="en-GB" w:eastAsia="en-US"/>
        </w:rPr>
        <w:t xml:space="preserve">It was in fact Mary Shelley’s son, Sir Percy Florence Shelley, </w:t>
      </w:r>
      <w:r w:rsidRPr="00452194">
        <w:rPr>
          <w:rFonts w:ascii="Calibri" w:eastAsia="Calibri" w:hAnsi="Calibri" w:cs="Times New Roman"/>
          <w:bCs/>
          <w:lang w:val="en" w:eastAsia="en-US"/>
        </w:rPr>
        <w:t xml:space="preserve">3rd Baronet of </w:t>
      </w:r>
      <w:hyperlink r:id="rId41" w:tooltip="Castle Goring" w:history="1">
        <w:r w:rsidRPr="00452194">
          <w:rPr>
            <w:rFonts w:ascii="Calibri" w:eastAsia="Calibri" w:hAnsi="Calibri" w:cs="Times New Roman"/>
            <w:bCs/>
            <w:lang w:val="en" w:eastAsia="en-US"/>
          </w:rPr>
          <w:t>Castle Goring</w:t>
        </w:r>
      </w:hyperlink>
      <w:r w:rsidRPr="00452194">
        <w:rPr>
          <w:rFonts w:ascii="Calibri" w:eastAsia="Calibri" w:hAnsi="Calibri" w:cs="Times New Roman"/>
          <w:bCs/>
          <w:lang w:val="en" w:eastAsia="en-US"/>
        </w:rPr>
        <w:t xml:space="preserve">, Sussex, </w:t>
      </w:r>
      <w:r w:rsidRPr="00452194">
        <w:rPr>
          <w:rFonts w:ascii="Calibri" w:eastAsia="Calibri" w:hAnsi="Calibri" w:cs="Times New Roman"/>
          <w:lang w:val="en-GB" w:eastAsia="en-US"/>
        </w:rPr>
        <w:t xml:space="preserve">who took up residence there with his wife, Lady Jane, after Mary died in 1851.  One of Sir Percy’s interests was in acting and making theatre scenery and he had a substantial theatre built as an extension to their new home.  </w:t>
      </w:r>
    </w:p>
    <w:p w:rsidR="00452194" w:rsidRPr="00452194" w:rsidRDefault="00452194" w:rsidP="00452194">
      <w:pPr>
        <w:spacing w:after="120" w:line="240" w:lineRule="auto"/>
        <w:rPr>
          <w:rFonts w:ascii="Calibri" w:eastAsia="Calibri" w:hAnsi="Calibri" w:cs="Times New Roman"/>
          <w:lang w:val="en-GB" w:eastAsia="en-US"/>
        </w:rPr>
      </w:pPr>
      <w:r w:rsidRPr="00452194">
        <w:rPr>
          <w:rFonts w:ascii="Calibri" w:eastAsia="Calibri" w:hAnsi="Calibri" w:cs="Times New Roman"/>
          <w:lang w:val="en-GB" w:eastAsia="en-US"/>
        </w:rPr>
        <w:t>Lady Jane’s bedroom was adjoining the upper rear wall of the theatre.  As she became frail in later years and could no longer descend to the auditorium, she would view performances from her bed, through an open hatch door.  In a neat piece of planning, the bedroom is now the theatre’s projection room and projection is through the hatch!</w:t>
      </w:r>
      <w:r w:rsidRPr="0045219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52194" w:rsidRDefault="00452194" w:rsidP="00452194">
      <w:pPr>
        <w:spacing w:after="120" w:line="240" w:lineRule="auto"/>
        <w:rPr>
          <w:rFonts w:ascii="Calibri" w:eastAsia="Calibri" w:hAnsi="Calibri" w:cs="Times New Roman"/>
          <w:lang w:val="en-GB" w:eastAsia="en-US"/>
        </w:rPr>
      </w:pPr>
      <w:r w:rsidRPr="00452194">
        <w:rPr>
          <w:rFonts w:ascii="Calibri" w:eastAsia="Calibri" w:hAnsi="Calibri" w:cs="Times New Roman"/>
          <w:lang w:val="en-GB" w:eastAsia="en-US"/>
        </w:rPr>
        <w:t xml:space="preserve">In around 2010, Shelley Theatre (now so called) was, like the house, in a poor condition and awaiting funding for refurbishment.  </w:t>
      </w:r>
    </w:p>
    <w:p w:rsidR="00452194" w:rsidRPr="00452194" w:rsidRDefault="00452194" w:rsidP="00452194">
      <w:pPr>
        <w:spacing w:after="120" w:line="240" w:lineRule="auto"/>
        <w:rPr>
          <w:rFonts w:ascii="Calibri" w:eastAsia="Calibri" w:hAnsi="Calibri" w:cs="Times New Roman"/>
          <w:lang w:val="en-GB" w:eastAsia="en-US"/>
        </w:rPr>
      </w:pPr>
      <w:r w:rsidRPr="00452194">
        <w:rPr>
          <w:rFonts w:ascii="Calibri" w:eastAsia="Calibri" w:hAnsi="Calibri" w:cs="Times New Roman"/>
          <w:noProof/>
          <w:lang w:val="en-GB" w:eastAsia="en-GB"/>
        </w:rPr>
        <w:drawing>
          <wp:anchor distT="0" distB="0" distL="114300" distR="114300" simplePos="0" relativeHeight="251643904" behindDoc="1" locked="0" layoutInCell="1" allowOverlap="1" wp14:anchorId="7CB9AE61" wp14:editId="7A63C595">
            <wp:simplePos x="0" y="0"/>
            <wp:positionH relativeFrom="column">
              <wp:posOffset>0</wp:posOffset>
            </wp:positionH>
            <wp:positionV relativeFrom="paragraph">
              <wp:posOffset>424180</wp:posOffset>
            </wp:positionV>
            <wp:extent cx="5734050" cy="2141220"/>
            <wp:effectExtent l="0" t="0" r="0" b="0"/>
            <wp:wrapTight wrapText="bothSides">
              <wp:wrapPolygon edited="0">
                <wp:start x="0" y="0"/>
                <wp:lineTo x="0" y="21331"/>
                <wp:lineTo x="21528" y="21331"/>
                <wp:lineTo x="21528" y="0"/>
                <wp:lineTo x="0" y="0"/>
              </wp:wrapPolygon>
            </wp:wrapTight>
            <wp:docPr id="7" name="Picture 7" descr="C:\Users\Chris\AppData\Local\Temp\DSClip\DSCli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AppData\Local\Temp\DSClip\DSClip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4050" cy="2141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2194">
        <w:rPr>
          <w:rFonts w:ascii="Calibri" w:eastAsia="Calibri" w:hAnsi="Calibri" w:cs="Times New Roman"/>
          <w:lang w:val="en-GB" w:eastAsia="en-US"/>
        </w:rPr>
        <w:t>Temporarily, all the necessary Health and Safety requirements had apparently been satisfied and Wessex Chorus staged a number of concerts there to help the theatre get started.</w:t>
      </w:r>
    </w:p>
    <w:p w:rsidR="00452194" w:rsidRPr="00452194" w:rsidRDefault="00452194" w:rsidP="00452194">
      <w:pPr>
        <w:spacing w:after="120" w:line="240" w:lineRule="auto"/>
        <w:rPr>
          <w:rFonts w:ascii="Calibri" w:eastAsia="Calibri" w:hAnsi="Calibri" w:cs="Times New Roman"/>
          <w:lang w:val="en-GB" w:eastAsia="en-US"/>
        </w:rPr>
      </w:pPr>
      <w:r w:rsidRPr="00452194">
        <w:rPr>
          <w:rFonts w:ascii="Calibri" w:eastAsia="Calibri" w:hAnsi="Calibri" w:cs="Times New Roman"/>
          <w:lang w:val="en-GB" w:eastAsia="en-US"/>
        </w:rPr>
        <w:t>On 1</w:t>
      </w:r>
      <w:r w:rsidRPr="00452194">
        <w:rPr>
          <w:rFonts w:ascii="Calibri" w:eastAsia="Calibri" w:hAnsi="Calibri" w:cs="Times New Roman"/>
          <w:vertAlign w:val="superscript"/>
          <w:lang w:val="en-GB" w:eastAsia="en-US"/>
        </w:rPr>
        <w:t>st</w:t>
      </w:r>
      <w:r w:rsidRPr="00452194">
        <w:rPr>
          <w:rFonts w:ascii="Calibri" w:eastAsia="Calibri" w:hAnsi="Calibri" w:cs="Times New Roman"/>
          <w:lang w:val="en-GB" w:eastAsia="en-US"/>
        </w:rPr>
        <w:t xml:space="preserve"> May, 2013, in connection with a nationwide celebration of community music making, we were informed that a new project called Our Big Gig was looking for 275 voluntary event organisers each to host a concert between 11</w:t>
      </w:r>
      <w:r w:rsidRPr="00452194">
        <w:rPr>
          <w:rFonts w:ascii="Calibri" w:eastAsia="Calibri" w:hAnsi="Calibri" w:cs="Times New Roman"/>
          <w:vertAlign w:val="superscript"/>
          <w:lang w:val="en-GB" w:eastAsia="en-US"/>
        </w:rPr>
        <w:t>th</w:t>
      </w:r>
      <w:r w:rsidRPr="00452194">
        <w:rPr>
          <w:rFonts w:ascii="Calibri" w:eastAsia="Calibri" w:hAnsi="Calibri" w:cs="Times New Roman"/>
          <w:lang w:val="en-GB" w:eastAsia="en-US"/>
        </w:rPr>
        <w:t xml:space="preserve"> and 14</w:t>
      </w:r>
      <w:r w:rsidRPr="00452194">
        <w:rPr>
          <w:rFonts w:ascii="Calibri" w:eastAsia="Calibri" w:hAnsi="Calibri" w:cs="Times New Roman"/>
          <w:vertAlign w:val="superscript"/>
          <w:lang w:val="en-GB" w:eastAsia="en-US"/>
        </w:rPr>
        <w:t>th</w:t>
      </w:r>
      <w:r w:rsidRPr="00452194">
        <w:rPr>
          <w:rFonts w:ascii="Calibri" w:eastAsia="Calibri" w:hAnsi="Calibri" w:cs="Times New Roman"/>
          <w:lang w:val="en-GB" w:eastAsia="en-US"/>
        </w:rPr>
        <w:t xml:space="preserve"> July </w:t>
      </w:r>
      <w:r w:rsidRPr="00452194">
        <w:rPr>
          <w:rFonts w:ascii="Calibri" w:eastAsia="Calibri" w:hAnsi="Calibri" w:cs="Times New Roman"/>
          <w:b/>
          <w:i/>
          <w:lang w:val="en-GB" w:eastAsia="en-US"/>
        </w:rPr>
        <w:t>of the same year</w:t>
      </w:r>
      <w:r w:rsidRPr="00452194">
        <w:rPr>
          <w:rFonts w:ascii="Calibri" w:eastAsia="Calibri" w:hAnsi="Calibri" w:cs="Times New Roman"/>
          <w:lang w:val="en-GB" w:eastAsia="en-US"/>
        </w:rPr>
        <w:t xml:space="preserve"> with the promise of a grant of £400 for doing so.</w:t>
      </w:r>
    </w:p>
    <w:p w:rsidR="00452194" w:rsidRDefault="00452194" w:rsidP="00452194">
      <w:pPr>
        <w:spacing w:after="120" w:line="240" w:lineRule="auto"/>
        <w:rPr>
          <w:rFonts w:ascii="Calibri" w:eastAsia="Calibri" w:hAnsi="Calibri" w:cs="Times New Roman"/>
          <w:lang w:val="en-GB" w:eastAsia="en-US"/>
        </w:rPr>
      </w:pPr>
      <w:r w:rsidRPr="00452194">
        <w:rPr>
          <w:rFonts w:ascii="Calibri" w:eastAsia="Calibri" w:hAnsi="Calibri" w:cs="Times New Roman"/>
          <w:lang w:val="en-GB" w:eastAsia="en-US"/>
        </w:rPr>
        <w:t>Two ideas converged and, with so short a lead-in time, we became very focussed!  Could Wessex Chorus hold Our Big Gig at Shelley Theatre?  It was a bold gamble but it paid off, handsomely, helped the theatre development move forward and gave Wessex Chorus another leap of confidence into the future!</w:t>
      </w:r>
    </w:p>
    <w:p w:rsidR="00452194" w:rsidRDefault="00452194">
      <w:pPr>
        <w:rPr>
          <w:rFonts w:ascii="Calibri" w:eastAsia="Calibri" w:hAnsi="Calibri" w:cs="Times New Roman"/>
          <w:lang w:val="en-GB" w:eastAsia="en-US"/>
        </w:rPr>
      </w:pPr>
      <w:r>
        <w:rPr>
          <w:rFonts w:ascii="Calibri" w:eastAsia="Calibri" w:hAnsi="Calibri" w:cs="Times New Roman"/>
          <w:lang w:val="en-GB" w:eastAsia="en-US"/>
        </w:rPr>
        <w:br w:type="page"/>
      </w:r>
    </w:p>
    <w:p w:rsidR="00452194" w:rsidRPr="00452194" w:rsidRDefault="00452194" w:rsidP="00452194">
      <w:pPr>
        <w:rPr>
          <w:rFonts w:ascii="Palatino Linotype" w:eastAsia="Malgun Gothic" w:hAnsi="Palatino Linotype" w:cs="Times New Roman"/>
          <w:i/>
          <w:color w:val="E65B01"/>
          <w:sz w:val="40"/>
          <w:szCs w:val="40"/>
        </w:rPr>
      </w:pPr>
      <w:r w:rsidRPr="00452194">
        <w:rPr>
          <w:rFonts w:ascii="Calibri" w:eastAsia="Times New Roman" w:hAnsi="Calibri" w:cs="Times New Roman"/>
          <w:b/>
          <w:bCs/>
          <w:noProof/>
          <w:color w:val="2D317A"/>
          <w:lang w:val="en-GB" w:eastAsia="en-GB"/>
        </w:rPr>
        <w:lastRenderedPageBreak/>
        <w:drawing>
          <wp:anchor distT="0" distB="0" distL="114300" distR="114300" simplePos="0" relativeHeight="251646976" behindDoc="0" locked="0" layoutInCell="1" allowOverlap="1" wp14:anchorId="239AB7B3" wp14:editId="018602EE">
            <wp:simplePos x="0" y="0"/>
            <wp:positionH relativeFrom="column">
              <wp:posOffset>3586552</wp:posOffset>
            </wp:positionH>
            <wp:positionV relativeFrom="paragraph">
              <wp:posOffset>0</wp:posOffset>
            </wp:positionV>
            <wp:extent cx="1911985" cy="1967230"/>
            <wp:effectExtent l="0" t="0" r="0" b="0"/>
            <wp:wrapSquare wrapText="bothSides"/>
            <wp:docPr id="8" name="Picture 8" descr="NEW-YCT-forward-logo-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YCT-forward-logo-web"/>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911985" cy="1967230"/>
                    </a:xfrm>
                    <a:prstGeom prst="rect">
                      <a:avLst/>
                    </a:prstGeom>
                    <a:noFill/>
                    <a:ln>
                      <a:noFill/>
                    </a:ln>
                  </pic:spPr>
                </pic:pic>
              </a:graphicData>
            </a:graphic>
          </wp:anchor>
        </w:drawing>
      </w:r>
    </w:p>
    <w:p w:rsidR="00452194" w:rsidRPr="00452194" w:rsidRDefault="00452194" w:rsidP="00452194">
      <w:pPr>
        <w:rPr>
          <w:rFonts w:ascii="Palatino Linotype" w:eastAsia="Malgun Gothic" w:hAnsi="Palatino Linotype" w:cs="Times New Roman"/>
          <w:i/>
          <w:color w:val="E65B01"/>
          <w:sz w:val="40"/>
          <w:szCs w:val="40"/>
        </w:rPr>
      </w:pPr>
    </w:p>
    <w:p w:rsidR="00452194" w:rsidRPr="00452194" w:rsidRDefault="00452194" w:rsidP="00452194">
      <w:pPr>
        <w:rPr>
          <w:rFonts w:ascii="Palatino Linotype" w:eastAsia="Malgun Gothic" w:hAnsi="Palatino Linotype" w:cs="Times New Roman"/>
          <w:i/>
          <w:color w:val="E65B01"/>
          <w:sz w:val="40"/>
          <w:szCs w:val="40"/>
        </w:rPr>
      </w:pPr>
    </w:p>
    <w:p w:rsidR="00452194" w:rsidRPr="00452194" w:rsidRDefault="00452194" w:rsidP="00452194">
      <w:pPr>
        <w:rPr>
          <w:rFonts w:ascii="Calibri Light" w:eastAsia="Times New Roman" w:hAnsi="Calibri Light" w:cs="Times New Roman"/>
          <w:noProof/>
          <w:sz w:val="24"/>
          <w:szCs w:val="24"/>
          <w:lang w:eastAsia="en-GB"/>
        </w:rPr>
      </w:pPr>
      <w:r w:rsidRPr="00452194">
        <w:rPr>
          <w:rFonts w:ascii="Palatino Linotype" w:eastAsia="Malgun Gothic" w:hAnsi="Palatino Linotype" w:cs="Times New Roman"/>
          <w:i/>
          <w:color w:val="E65B01"/>
          <w:sz w:val="40"/>
          <w:szCs w:val="40"/>
        </w:rPr>
        <w:t>Charity Focus Three</w:t>
      </w:r>
      <w:r w:rsidRPr="00452194">
        <w:rPr>
          <w:rFonts w:ascii="Calibri" w:eastAsia="Times New Roman" w:hAnsi="Calibri" w:cs="Times New Roman"/>
          <w:i/>
          <w:color w:val="2F5496"/>
          <w:sz w:val="40"/>
          <w:szCs w:val="40"/>
        </w:rPr>
        <w:tab/>
      </w:r>
      <w:r w:rsidRPr="00452194">
        <w:rPr>
          <w:rFonts w:ascii="Calibri" w:eastAsia="Times New Roman" w:hAnsi="Calibri" w:cs="Times New Roman"/>
          <w:i/>
          <w:color w:val="2F5496"/>
          <w:sz w:val="40"/>
          <w:szCs w:val="40"/>
        </w:rPr>
        <w:tab/>
      </w:r>
      <w:r w:rsidRPr="00452194">
        <w:rPr>
          <w:rFonts w:ascii="Calibri" w:eastAsia="Times New Roman" w:hAnsi="Calibri" w:cs="Times New Roman"/>
          <w:i/>
          <w:color w:val="2F5496"/>
          <w:sz w:val="40"/>
          <w:szCs w:val="40"/>
        </w:rPr>
        <w:tab/>
      </w:r>
      <w:r w:rsidRPr="00452194">
        <w:rPr>
          <w:rFonts w:ascii="Calibri Light" w:eastAsia="Times New Roman" w:hAnsi="Calibri Light" w:cs="Times New Roman"/>
          <w:noProof/>
          <w:sz w:val="24"/>
          <w:szCs w:val="24"/>
          <w:lang w:eastAsia="en-GB"/>
        </w:rPr>
        <w:t xml:space="preserve">    </w:t>
      </w:r>
    </w:p>
    <w:p w:rsidR="00452194" w:rsidRPr="00452194" w:rsidRDefault="00452194" w:rsidP="00452194">
      <w:pPr>
        <w:rPr>
          <w:rFonts w:ascii="Calibri Light" w:eastAsia="Times New Roman" w:hAnsi="Calibri Light" w:cs="Times New Roman"/>
          <w:noProof/>
          <w:sz w:val="24"/>
          <w:szCs w:val="24"/>
          <w:lang w:eastAsia="en-GB"/>
        </w:rPr>
      </w:pPr>
    </w:p>
    <w:p w:rsidR="00452194" w:rsidRPr="00452194" w:rsidRDefault="00452194" w:rsidP="00452194">
      <w:pPr>
        <w:spacing w:after="0" w:line="240" w:lineRule="auto"/>
        <w:rPr>
          <w:rFonts w:ascii="Calibri" w:eastAsia="Times New Roman" w:hAnsi="Calibri" w:cs="Times New Roman"/>
          <w:color w:val="0F243E"/>
          <w:lang w:eastAsia="en-US"/>
        </w:rPr>
      </w:pPr>
      <w:r w:rsidRPr="00452194">
        <w:rPr>
          <w:rFonts w:ascii="Calibri" w:eastAsia="Times New Roman" w:hAnsi="Calibri" w:cs="Times New Roman"/>
          <w:noProof/>
          <w:lang w:val="en-GB" w:eastAsia="en-GB"/>
        </w:rPr>
        <w:drawing>
          <wp:anchor distT="0" distB="0" distL="114300" distR="114300" simplePos="0" relativeHeight="251644928" behindDoc="0" locked="0" layoutInCell="1" allowOverlap="1" wp14:anchorId="0D2B2115" wp14:editId="4AA0D415">
            <wp:simplePos x="0" y="0"/>
            <wp:positionH relativeFrom="margin">
              <wp:posOffset>3028950</wp:posOffset>
            </wp:positionH>
            <wp:positionV relativeFrom="paragraph">
              <wp:posOffset>89535</wp:posOffset>
            </wp:positionV>
            <wp:extent cx="3067050" cy="2477135"/>
            <wp:effectExtent l="0" t="0" r="0" b="0"/>
            <wp:wrapSquare wrapText="bothSides"/>
            <wp:docPr id="9" name="Picture 9" descr="C:\Users\Peter\AppData\Local\Microsoft\Windows\INetCache\Content.Outlook\N8097NIF\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er\AppData\Local\Microsoft\Windows\INetCache\Content.Outlook\N8097NIF\8 (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67050" cy="2477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2194">
        <w:rPr>
          <w:rFonts w:ascii="Calibri" w:eastAsia="Times New Roman" w:hAnsi="Calibri" w:cs="Times New Roman"/>
          <w:color w:val="0F243E"/>
          <w:lang w:eastAsia="en-US"/>
        </w:rPr>
        <w:t>Local charity, Youth Cancer Trust, celebrates its 20</w:t>
      </w:r>
      <w:r w:rsidRPr="00452194">
        <w:rPr>
          <w:rFonts w:ascii="Calibri" w:eastAsia="Times New Roman" w:hAnsi="Calibri" w:cs="Times New Roman"/>
          <w:color w:val="0F243E"/>
          <w:vertAlign w:val="superscript"/>
          <w:lang w:eastAsia="en-US"/>
        </w:rPr>
        <w:t>th</w:t>
      </w:r>
      <w:r w:rsidRPr="00452194">
        <w:rPr>
          <w:rFonts w:ascii="Calibri" w:eastAsia="Times New Roman" w:hAnsi="Calibri" w:cs="Times New Roman"/>
          <w:color w:val="0F243E"/>
          <w:lang w:eastAsia="en-US"/>
        </w:rPr>
        <w:t xml:space="preserve"> Anniversary providing support and free therapeutic activity holidays for teenagers and young adults with cancer (aged 14-30) from the UK and Ireland. Over the past 20 years, Bournemouth’s Tracy Ann House in Alum Chine has welcomed and supported thousands of young cancer patients.</w:t>
      </w:r>
    </w:p>
    <w:p w:rsidR="00452194" w:rsidRPr="00452194" w:rsidRDefault="00452194" w:rsidP="00452194">
      <w:pPr>
        <w:spacing w:after="0" w:line="240" w:lineRule="auto"/>
        <w:rPr>
          <w:rFonts w:ascii="Calibri" w:eastAsia="Times New Roman" w:hAnsi="Calibri" w:cs="Times New Roman"/>
          <w:color w:val="0F243E"/>
          <w:lang w:eastAsia="en-US"/>
        </w:rPr>
      </w:pPr>
      <w:r w:rsidRPr="00452194">
        <w:rPr>
          <w:rFonts w:ascii="Calibri" w:eastAsia="Times New Roman" w:hAnsi="Calibri" w:cs="Times New Roman"/>
          <w:noProof/>
          <w:lang w:val="en-GB" w:eastAsia="en-GB"/>
        </w:rPr>
        <w:drawing>
          <wp:anchor distT="0" distB="0" distL="114300" distR="114300" simplePos="0" relativeHeight="251645952" behindDoc="0" locked="0" layoutInCell="1" allowOverlap="1" wp14:anchorId="16F50A7A" wp14:editId="519FA836">
            <wp:simplePos x="0" y="0"/>
            <wp:positionH relativeFrom="margin">
              <wp:posOffset>635</wp:posOffset>
            </wp:positionH>
            <wp:positionV relativeFrom="paragraph">
              <wp:posOffset>179705</wp:posOffset>
            </wp:positionV>
            <wp:extent cx="3008630" cy="4013835"/>
            <wp:effectExtent l="0" t="0" r="1270" b="5715"/>
            <wp:wrapSquare wrapText="bothSides"/>
            <wp:docPr id="12" name="Picture 12" descr="C:\Users\Peter\AppData\Local\Microsoft\Windows\INetCache\Content.Outlook\N8097NIF\DSC000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er\AppData\Local\Microsoft\Windows\INetCache\Content.Outlook\N8097NIF\DSC00021 (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08630" cy="40138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2194" w:rsidRPr="00452194" w:rsidRDefault="00452194" w:rsidP="00452194">
      <w:pPr>
        <w:spacing w:after="0" w:line="240" w:lineRule="auto"/>
        <w:rPr>
          <w:rFonts w:ascii="Calibri" w:eastAsia="Times New Roman" w:hAnsi="Calibri" w:cs="Times New Roman"/>
          <w:color w:val="0F243E"/>
          <w:lang w:eastAsia="en-US"/>
        </w:rPr>
      </w:pPr>
    </w:p>
    <w:p w:rsidR="00452194" w:rsidRPr="00452194" w:rsidRDefault="00452194" w:rsidP="00452194">
      <w:pPr>
        <w:spacing w:after="0" w:line="240" w:lineRule="auto"/>
        <w:rPr>
          <w:rFonts w:ascii="Calibri" w:eastAsia="Times New Roman" w:hAnsi="Calibri" w:cs="Times New Roman"/>
          <w:color w:val="0F243E"/>
          <w:lang w:eastAsia="en-US"/>
        </w:rPr>
      </w:pPr>
    </w:p>
    <w:p w:rsidR="00452194" w:rsidRPr="00452194" w:rsidRDefault="00452194" w:rsidP="00452194">
      <w:pPr>
        <w:spacing w:after="0" w:line="240" w:lineRule="auto"/>
        <w:rPr>
          <w:rFonts w:ascii="Calibri" w:eastAsia="Times New Roman" w:hAnsi="Calibri" w:cs="Times New Roman"/>
          <w:color w:val="0F243E"/>
          <w:lang w:eastAsia="en-US"/>
        </w:rPr>
      </w:pPr>
      <w:r w:rsidRPr="00452194">
        <w:rPr>
          <w:rFonts w:ascii="Calibri" w:eastAsia="Times New Roman" w:hAnsi="Calibri" w:cs="Times New Roman"/>
          <w:color w:val="0F243E"/>
          <w:lang w:eastAsia="en-US"/>
        </w:rPr>
        <w:t xml:space="preserve">Founder, Brenda Clark, was proud to be awarded the British Empire Medal at the start of the year in the Queen’s New Year’s </w:t>
      </w:r>
      <w:proofErr w:type="spellStart"/>
      <w:r w:rsidRPr="00452194">
        <w:rPr>
          <w:rFonts w:ascii="Calibri" w:eastAsia="Times New Roman" w:hAnsi="Calibri" w:cs="Times New Roman"/>
          <w:color w:val="0F243E"/>
          <w:lang w:eastAsia="en-US"/>
        </w:rPr>
        <w:t>Honours</w:t>
      </w:r>
      <w:proofErr w:type="spellEnd"/>
      <w:r w:rsidRPr="00452194">
        <w:rPr>
          <w:rFonts w:ascii="Calibri" w:eastAsia="Times New Roman" w:hAnsi="Calibri" w:cs="Times New Roman"/>
          <w:color w:val="0F243E"/>
          <w:lang w:eastAsia="en-US"/>
        </w:rPr>
        <w:t xml:space="preserve"> list in light of her 20 years’ service to young people with cancer.</w:t>
      </w:r>
    </w:p>
    <w:p w:rsidR="00452194" w:rsidRPr="00452194" w:rsidRDefault="00452194" w:rsidP="00452194">
      <w:pPr>
        <w:spacing w:after="0" w:line="240" w:lineRule="auto"/>
        <w:rPr>
          <w:rFonts w:ascii="Calibri" w:eastAsia="Times New Roman" w:hAnsi="Calibri" w:cs="Times New Roman"/>
          <w:color w:val="0F243E"/>
          <w:lang w:eastAsia="en-US"/>
        </w:rPr>
      </w:pPr>
    </w:p>
    <w:p w:rsidR="00452194" w:rsidRPr="00452194" w:rsidRDefault="00452194" w:rsidP="00452194">
      <w:pPr>
        <w:spacing w:after="0" w:line="240" w:lineRule="auto"/>
        <w:rPr>
          <w:rFonts w:ascii="Calibri" w:eastAsia="Times New Roman" w:hAnsi="Calibri" w:cs="Times New Roman"/>
          <w:i/>
          <w:iCs/>
          <w:color w:val="0F243E"/>
          <w:lang w:eastAsia="en-US"/>
        </w:rPr>
      </w:pPr>
    </w:p>
    <w:p w:rsidR="00452194" w:rsidRPr="00452194" w:rsidRDefault="00452194" w:rsidP="00452194">
      <w:pPr>
        <w:spacing w:after="0" w:line="240" w:lineRule="auto"/>
        <w:rPr>
          <w:rFonts w:ascii="Calibri" w:eastAsia="Times New Roman" w:hAnsi="Calibri" w:cs="Times New Roman"/>
          <w:i/>
          <w:iCs/>
          <w:color w:val="0F243E"/>
          <w:lang w:eastAsia="en-US"/>
        </w:rPr>
      </w:pPr>
      <w:r w:rsidRPr="00452194">
        <w:rPr>
          <w:rFonts w:ascii="Calibri" w:eastAsia="Times New Roman" w:hAnsi="Calibri" w:cs="Times New Roman"/>
          <w:i/>
          <w:iCs/>
          <w:color w:val="0F243E"/>
          <w:lang w:eastAsia="en-US"/>
        </w:rPr>
        <w:t xml:space="preserve">“For me the charity has not only allowed me to rebuild the loss of confidence but has enabled me to do so in a safe and homely environment with like-minded peers - that has a support group effect” </w:t>
      </w:r>
      <w:r w:rsidRPr="00452194">
        <w:rPr>
          <w:rFonts w:ascii="Calibri" w:eastAsia="Times New Roman" w:hAnsi="Calibri" w:cs="Times New Roman"/>
          <w:color w:val="0F243E"/>
          <w:lang w:eastAsia="en-US"/>
        </w:rPr>
        <w:t>Dave</w:t>
      </w:r>
      <w:r w:rsidRPr="00452194">
        <w:rPr>
          <w:rFonts w:ascii="Calibri" w:eastAsia="Times New Roman" w:hAnsi="Calibri" w:cs="Times New Roman"/>
          <w:i/>
          <w:iCs/>
          <w:color w:val="0F243E"/>
          <w:lang w:eastAsia="en-US"/>
        </w:rPr>
        <w:t xml:space="preserve"> </w:t>
      </w:r>
    </w:p>
    <w:p w:rsidR="00452194" w:rsidRPr="00452194" w:rsidRDefault="00452194" w:rsidP="00452194">
      <w:pPr>
        <w:rPr>
          <w:rFonts w:ascii="Calibri" w:eastAsia="Times New Roman" w:hAnsi="Calibri" w:cs="Times New Roman"/>
          <w:color w:val="0F243E"/>
        </w:rPr>
      </w:pPr>
    </w:p>
    <w:p w:rsidR="00452194" w:rsidRPr="00452194" w:rsidRDefault="00452194" w:rsidP="00452194">
      <w:pPr>
        <w:rPr>
          <w:rFonts w:ascii="Calibri" w:eastAsia="Times New Roman" w:hAnsi="Calibri" w:cs="Times New Roman"/>
          <w:color w:val="0F243E"/>
        </w:rPr>
      </w:pPr>
    </w:p>
    <w:p w:rsidR="000763D8" w:rsidRDefault="000763D8" w:rsidP="00452194">
      <w:pPr>
        <w:rPr>
          <w:rFonts w:ascii="Calibri" w:eastAsia="Times New Roman" w:hAnsi="Calibri" w:cs="Times New Roman"/>
          <w:color w:val="0F243E"/>
        </w:rPr>
      </w:pPr>
    </w:p>
    <w:p w:rsidR="00452194" w:rsidRPr="00452194" w:rsidRDefault="00452194" w:rsidP="00452194">
      <w:pPr>
        <w:rPr>
          <w:rFonts w:ascii="Calibri" w:eastAsia="Times New Roman" w:hAnsi="Calibri" w:cs="Times New Roman"/>
          <w:color w:val="0F243E"/>
        </w:rPr>
      </w:pPr>
      <w:r w:rsidRPr="00452194">
        <w:rPr>
          <w:rFonts w:ascii="Calibri" w:eastAsia="Times New Roman" w:hAnsi="Calibri" w:cs="Times New Roman"/>
          <w:color w:val="0F243E"/>
        </w:rPr>
        <w:t>Thank you to Wessex Chorus for supporting Youth Cancer Trust.</w:t>
      </w:r>
    </w:p>
    <w:p w:rsidR="00452194" w:rsidRPr="00452194" w:rsidRDefault="00340F9C" w:rsidP="00452194">
      <w:pPr>
        <w:rPr>
          <w:rFonts w:ascii="MinionPro-Regular" w:eastAsia="Calibri" w:hAnsi="MinionPro-Regular" w:cs="MinionPro-Regular"/>
          <w:color w:val="000000"/>
          <w:sz w:val="24"/>
          <w:szCs w:val="24"/>
          <w:lang w:val="en-GB" w:eastAsia="en-US"/>
        </w:rPr>
      </w:pPr>
      <w:hyperlink r:id="rId47" w:history="1">
        <w:r w:rsidR="00452194" w:rsidRPr="00452194">
          <w:rPr>
            <w:rFonts w:ascii="Calibri" w:eastAsia="Times New Roman" w:hAnsi="Calibri" w:cs="Times New Roman"/>
            <w:color w:val="0000FF"/>
            <w:u w:val="single"/>
          </w:rPr>
          <w:t>www.youthcancertrust.org</w:t>
        </w:r>
      </w:hyperlink>
      <w:r w:rsidR="00452194" w:rsidRPr="00452194">
        <w:rPr>
          <w:rFonts w:ascii="Calibri" w:eastAsia="Times New Roman" w:hAnsi="Calibri" w:cs="Times New Roman"/>
        </w:rPr>
        <w:br w:type="page"/>
      </w:r>
    </w:p>
    <w:p w:rsidR="00E324FA" w:rsidRPr="00E324FA" w:rsidRDefault="00E324FA" w:rsidP="00E324FA">
      <w:pPr>
        <w:spacing w:after="0" w:line="240" w:lineRule="auto"/>
        <w:rPr>
          <w:rFonts w:ascii="Palatino Linotype" w:eastAsia="MS Mincho" w:hAnsi="Palatino Linotype" w:cs="Times New Roman"/>
          <w:b/>
          <w:sz w:val="24"/>
          <w:szCs w:val="24"/>
          <w:lang w:val="en-GB" w:eastAsia="en-US"/>
        </w:rPr>
      </w:pPr>
      <w:r w:rsidRPr="00E324FA">
        <w:rPr>
          <w:rFonts w:ascii="Palatino Linotype" w:eastAsia="Malgun Gothic" w:hAnsi="Palatino Linotype" w:cs="Times New Roman"/>
          <w:i/>
          <w:color w:val="E65B01"/>
          <w:sz w:val="40"/>
          <w:szCs w:val="40"/>
        </w:rPr>
        <w:lastRenderedPageBreak/>
        <w:t>From the Music Director</w:t>
      </w:r>
    </w:p>
    <w:p w:rsidR="00E324FA" w:rsidRPr="00E324FA" w:rsidRDefault="00E324FA" w:rsidP="000763D8">
      <w:pPr>
        <w:spacing w:after="120" w:line="240" w:lineRule="auto"/>
        <w:rPr>
          <w:rFonts w:ascii="Palatino Linotype" w:eastAsia="MS Mincho" w:hAnsi="Palatino Linotype" w:cs="Times New Roman"/>
          <w:lang w:val="en-GB" w:eastAsia="en-US"/>
        </w:rPr>
      </w:pPr>
    </w:p>
    <w:p w:rsidR="00E324FA" w:rsidRPr="00E324FA" w:rsidRDefault="00E324FA" w:rsidP="000763D8">
      <w:pPr>
        <w:spacing w:after="120" w:line="240" w:lineRule="auto"/>
        <w:rPr>
          <w:rFonts w:ascii="Palatino Linotype" w:eastAsia="MS Mincho" w:hAnsi="Palatino Linotype" w:cs="Times New Roman"/>
          <w:lang w:val="en-GB" w:eastAsia="en-US"/>
        </w:rPr>
      </w:pPr>
      <w:r w:rsidRPr="00E324FA">
        <w:rPr>
          <w:rFonts w:ascii="Palatino Linotype" w:eastAsia="MS Mincho" w:hAnsi="Palatino Linotype" w:cs="Times New Roman"/>
          <w:lang w:val="en-GB" w:eastAsia="en-US"/>
        </w:rPr>
        <w:t>My name is Martin Arthur and I am the founder of Wessex Chorus.</w:t>
      </w:r>
    </w:p>
    <w:p w:rsidR="00E324FA" w:rsidRPr="00E324FA" w:rsidRDefault="00E324FA" w:rsidP="000763D8">
      <w:pPr>
        <w:spacing w:after="120" w:line="240" w:lineRule="auto"/>
        <w:rPr>
          <w:rFonts w:ascii="Palatino Linotype" w:eastAsia="MS Mincho" w:hAnsi="Palatino Linotype" w:cs="Times New Roman"/>
          <w:lang w:val="en-GB" w:eastAsia="en-US"/>
        </w:rPr>
      </w:pPr>
      <w:r w:rsidRPr="00E324FA">
        <w:rPr>
          <w:rFonts w:ascii="Palatino Linotype" w:eastAsia="MS Mincho" w:hAnsi="Palatino Linotype" w:cs="Times New Roman"/>
          <w:noProof/>
          <w:lang w:val="en-GB" w:eastAsia="en-GB"/>
        </w:rPr>
        <w:drawing>
          <wp:anchor distT="0" distB="0" distL="114300" distR="114300" simplePos="0" relativeHeight="251649024" behindDoc="0" locked="0" layoutInCell="1" allowOverlap="1" wp14:anchorId="6828C5F2" wp14:editId="7F3EB4F8">
            <wp:simplePos x="0" y="0"/>
            <wp:positionH relativeFrom="column">
              <wp:posOffset>0</wp:posOffset>
            </wp:positionH>
            <wp:positionV relativeFrom="paragraph">
              <wp:posOffset>137795</wp:posOffset>
            </wp:positionV>
            <wp:extent cx="3434715" cy="2781300"/>
            <wp:effectExtent l="0" t="0" r="0" b="0"/>
            <wp:wrapSquare wrapText="bothSides"/>
            <wp:docPr id="15" name="Picture 15" descr="C:\Users\Chris\AppData\Local\Temp\DSClip\DSCli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AppData\Local\Temp\DSClip\DSClip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34715"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24FA">
        <w:rPr>
          <w:rFonts w:ascii="Palatino Linotype" w:eastAsia="MS Mincho" w:hAnsi="Palatino Linotype" w:cs="Times New Roman"/>
          <w:lang w:val="en-GB" w:eastAsia="en-US"/>
        </w:rPr>
        <w:t xml:space="preserve">My inspiration has always been to prove that we can all sing and be able to be “For </w:t>
      </w:r>
      <w:proofErr w:type="gramStart"/>
      <w:r w:rsidRPr="00E324FA">
        <w:rPr>
          <w:rFonts w:ascii="Palatino Linotype" w:eastAsia="MS Mincho" w:hAnsi="Palatino Linotype" w:cs="Times New Roman"/>
          <w:lang w:val="en-GB" w:eastAsia="en-US"/>
        </w:rPr>
        <w:t>The Joy of Giving Through</w:t>
      </w:r>
      <w:proofErr w:type="gramEnd"/>
      <w:r w:rsidRPr="00E324FA">
        <w:rPr>
          <w:rFonts w:ascii="Palatino Linotype" w:eastAsia="MS Mincho" w:hAnsi="Palatino Linotype" w:cs="Times New Roman"/>
          <w:lang w:val="en-GB" w:eastAsia="en-US"/>
        </w:rPr>
        <w:t xml:space="preserve"> Music”.</w:t>
      </w:r>
    </w:p>
    <w:p w:rsidR="00E324FA" w:rsidRPr="00E324FA" w:rsidRDefault="00E324FA" w:rsidP="000763D8">
      <w:pPr>
        <w:spacing w:after="120" w:line="240" w:lineRule="auto"/>
        <w:rPr>
          <w:rFonts w:ascii="Palatino Linotype" w:eastAsia="MS Mincho" w:hAnsi="Palatino Linotype" w:cs="Times New Roman"/>
          <w:lang w:val="en-GB" w:eastAsia="en-US"/>
        </w:rPr>
      </w:pPr>
      <w:r w:rsidRPr="00E324FA">
        <w:rPr>
          <w:rFonts w:ascii="Palatino Linotype" w:eastAsia="MS Mincho" w:hAnsi="Palatino Linotype" w:cs="Times New Roman"/>
          <w:lang w:val="en-GB" w:eastAsia="en-US"/>
        </w:rPr>
        <w:t>It was nearly ten years ago when my life was passing between work, dancing, church music director, and especially my family, and in particular my Mother, who was diagnosed with Alzheimer’s and lived with it for over ten years. I felt at this time how unfair, then rather than making it a negative I decided to turn it positive and bring my dream to fruition and create a community choir for all.</w:t>
      </w:r>
    </w:p>
    <w:p w:rsidR="00E324FA" w:rsidRPr="00E324FA" w:rsidRDefault="00E324FA" w:rsidP="000763D8">
      <w:pPr>
        <w:spacing w:after="120" w:line="240" w:lineRule="auto"/>
        <w:rPr>
          <w:rFonts w:ascii="Palatino Linotype" w:eastAsia="MS Mincho" w:hAnsi="Palatino Linotype" w:cs="Times New Roman"/>
          <w:lang w:val="en-GB" w:eastAsia="en-US"/>
        </w:rPr>
      </w:pPr>
      <w:r w:rsidRPr="00E324FA">
        <w:rPr>
          <w:rFonts w:ascii="Palatino Linotype" w:eastAsia="MS Mincho" w:hAnsi="Palatino Linotype" w:cs="Times New Roman"/>
          <w:lang w:val="en-GB" w:eastAsia="en-US"/>
        </w:rPr>
        <w:t>This was before Gareth Malone started his own journey, but with my inner enthusiasm for music, I thought, “Why not?!”</w:t>
      </w:r>
    </w:p>
    <w:p w:rsidR="00E324FA" w:rsidRPr="00E324FA" w:rsidRDefault="00E324FA" w:rsidP="000763D8">
      <w:pPr>
        <w:spacing w:after="60" w:line="240" w:lineRule="auto"/>
        <w:rPr>
          <w:rFonts w:ascii="Palatino Linotype" w:eastAsia="MS Mincho" w:hAnsi="Palatino Linotype" w:cs="Times New Roman"/>
          <w:lang w:val="en-GB" w:eastAsia="en-US"/>
        </w:rPr>
      </w:pPr>
      <w:r w:rsidRPr="00E324FA">
        <w:rPr>
          <w:rFonts w:ascii="Palatino Linotype" w:eastAsia="MS Mincho" w:hAnsi="Palatino Linotype" w:cs="Times New Roman"/>
          <w:lang w:val="en-GB" w:eastAsia="en-US"/>
        </w:rPr>
        <w:t xml:space="preserve">We started small, less than a dozen singers turned up at the first evening rehearsal, at MCC Church Hall, Hannington Road, Pokesdown, Bournemouth at 7:30 pm. Now we are nearly forty full time members, and have nearly sixty singers on our books, Plus, we have gained a </w:t>
      </w:r>
      <w:r w:rsidR="009B452B" w:rsidRPr="00E324FA">
        <w:rPr>
          <w:rFonts w:ascii="Palatino Linotype" w:eastAsia="MS Mincho" w:hAnsi="Palatino Linotype" w:cs="Times New Roman"/>
          <w:lang w:val="en-GB" w:eastAsia="en-US"/>
        </w:rPr>
        <w:t>full-time</w:t>
      </w:r>
      <w:r w:rsidRPr="00E324FA">
        <w:rPr>
          <w:rFonts w:ascii="Palatino Linotype" w:eastAsia="MS Mincho" w:hAnsi="Palatino Linotype" w:cs="Times New Roman"/>
          <w:lang w:val="en-GB" w:eastAsia="en-US"/>
        </w:rPr>
        <w:t xml:space="preserve"> accompanist for our performances and one for our rehearsals too. We are spoilt!</w:t>
      </w:r>
    </w:p>
    <w:p w:rsidR="00E324FA" w:rsidRPr="00E324FA" w:rsidRDefault="00E324FA" w:rsidP="000763D8">
      <w:pPr>
        <w:spacing w:after="60" w:line="240" w:lineRule="auto"/>
        <w:rPr>
          <w:rFonts w:ascii="Palatino Linotype" w:eastAsia="MS Mincho" w:hAnsi="Palatino Linotype" w:cs="Times New Roman"/>
          <w:lang w:val="en-GB" w:eastAsia="en-US"/>
        </w:rPr>
      </w:pPr>
      <w:r w:rsidRPr="00E324FA">
        <w:rPr>
          <w:rFonts w:ascii="Palatino Linotype" w:eastAsia="MS Mincho" w:hAnsi="Palatino Linotype" w:cs="Times New Roman"/>
          <w:lang w:val="en-GB" w:eastAsia="en-US"/>
        </w:rPr>
        <w:t>We become not only a choir and sing in harmony but a family in unison and, hopefully allowing each member to be themselves, creating great music and making new friends.</w:t>
      </w:r>
      <w:r w:rsidRPr="00E324F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324FA" w:rsidRPr="00E324FA" w:rsidRDefault="00E324FA" w:rsidP="000763D8">
      <w:pPr>
        <w:widowControl w:val="0"/>
        <w:autoSpaceDE w:val="0"/>
        <w:autoSpaceDN w:val="0"/>
        <w:adjustRightInd w:val="0"/>
        <w:spacing w:after="60" w:line="240" w:lineRule="auto"/>
        <w:rPr>
          <w:rFonts w:ascii="Palatino Linotype" w:eastAsia="MS Mincho" w:hAnsi="Palatino Linotype" w:cs="Times New Roman"/>
          <w:lang w:val="en-GB" w:eastAsia="en-US"/>
        </w:rPr>
      </w:pPr>
      <w:r w:rsidRPr="00E324FA">
        <w:rPr>
          <w:rFonts w:ascii="Palatino Linotype" w:eastAsia="MS Mincho" w:hAnsi="Palatino Linotype" w:cs="Times New Roman"/>
          <w:lang w:val="en-GB" w:eastAsia="en-US"/>
        </w:rPr>
        <w:t xml:space="preserve">My </w:t>
      </w:r>
      <w:r w:rsidR="00D333D4" w:rsidRPr="00E324FA">
        <w:rPr>
          <w:rFonts w:ascii="Palatino Linotype" w:eastAsia="MS Mincho" w:hAnsi="Palatino Linotype" w:cs="Times New Roman"/>
          <w:lang w:val="en-GB" w:eastAsia="en-US"/>
        </w:rPr>
        <w:t>long-time</w:t>
      </w:r>
      <w:r w:rsidRPr="00E324FA">
        <w:rPr>
          <w:rFonts w:ascii="Palatino Linotype" w:eastAsia="MS Mincho" w:hAnsi="Palatino Linotype" w:cs="Times New Roman"/>
          <w:lang w:val="en-GB" w:eastAsia="en-US"/>
        </w:rPr>
        <w:t xml:space="preserve"> partner Mike thought that I would like a lift so</w:t>
      </w:r>
      <w:r w:rsidR="00D333D4">
        <w:rPr>
          <w:rFonts w:ascii="Palatino Linotype" w:eastAsia="MS Mincho" w:hAnsi="Palatino Linotype" w:cs="Times New Roman"/>
          <w:lang w:val="en-GB" w:eastAsia="en-US"/>
        </w:rPr>
        <w:t>,</w:t>
      </w:r>
      <w:r w:rsidRPr="00E324FA">
        <w:rPr>
          <w:rFonts w:ascii="Palatino Linotype" w:eastAsia="MS Mincho" w:hAnsi="Palatino Linotype" w:cs="Times New Roman"/>
          <w:lang w:val="en-GB" w:eastAsia="en-US"/>
        </w:rPr>
        <w:t xml:space="preserve"> in 2010 (4 years after our civil partnership), in secret and with my choir, friends and family, he engineered a big surprise for me!</w:t>
      </w:r>
    </w:p>
    <w:p w:rsidR="00E324FA" w:rsidRPr="00E324FA" w:rsidRDefault="00E324FA" w:rsidP="000763D8">
      <w:pPr>
        <w:widowControl w:val="0"/>
        <w:autoSpaceDE w:val="0"/>
        <w:autoSpaceDN w:val="0"/>
        <w:adjustRightInd w:val="0"/>
        <w:spacing w:after="60" w:line="240" w:lineRule="auto"/>
        <w:rPr>
          <w:rFonts w:ascii="Palatino Linotype" w:eastAsia="MS Mincho" w:hAnsi="Palatino Linotype" w:cs="Times New Roman"/>
          <w:lang w:val="en-GB" w:eastAsia="en-US"/>
        </w:rPr>
      </w:pPr>
      <w:r w:rsidRPr="00E324FA">
        <w:rPr>
          <w:rFonts w:ascii="Palatino Linotype" w:eastAsia="MS Mincho" w:hAnsi="Palatino Linotype" w:cs="Times New Roman"/>
          <w:lang w:val="en-GB" w:eastAsia="en-US"/>
        </w:rPr>
        <w:t xml:space="preserve">Mike had to use subterfuge to get me to Glasgow and into the studio where the BBC1 programme was recorded.  </w:t>
      </w:r>
      <w:r w:rsidR="000763D8">
        <w:rPr>
          <w:rFonts w:ascii="Palatino Linotype" w:eastAsia="MS Mincho" w:hAnsi="Palatino Linotype" w:cs="Times New Roman"/>
          <w:lang w:val="en-GB" w:eastAsia="en-US"/>
        </w:rPr>
        <w:t>(</w:t>
      </w:r>
      <w:r w:rsidR="000763D8" w:rsidRPr="000763D8">
        <w:rPr>
          <w:rFonts w:ascii="Palatino Linotype" w:eastAsia="MS Mincho" w:hAnsi="Palatino Linotype" w:cs="Times New Roman"/>
          <w:i/>
          <w:lang w:val="en-GB" w:eastAsia="en-US"/>
        </w:rPr>
        <w:t>see later</w:t>
      </w:r>
      <w:r w:rsidR="000763D8">
        <w:rPr>
          <w:rFonts w:ascii="Palatino Linotype" w:eastAsia="MS Mincho" w:hAnsi="Palatino Linotype" w:cs="Times New Roman"/>
          <w:lang w:val="en-GB" w:eastAsia="en-US"/>
        </w:rPr>
        <w:t>)</w:t>
      </w:r>
    </w:p>
    <w:p w:rsidR="00E324FA" w:rsidRPr="00E324FA" w:rsidRDefault="00E324FA" w:rsidP="000763D8">
      <w:pPr>
        <w:spacing w:after="60" w:line="240" w:lineRule="auto"/>
        <w:rPr>
          <w:rFonts w:ascii="Palatino Linotype" w:eastAsia="MS Mincho" w:hAnsi="Palatino Linotype" w:cs="Times New Roman"/>
          <w:lang w:val="en-GB" w:eastAsia="en-US"/>
        </w:rPr>
      </w:pPr>
      <w:r w:rsidRPr="00E324FA">
        <w:rPr>
          <w:rFonts w:ascii="Palatino Linotype" w:eastAsia="MS Mincho" w:hAnsi="Palatino Linotype" w:cs="Times New Roman"/>
          <w:lang w:val="en-GB" w:eastAsia="en-US"/>
        </w:rPr>
        <w:t>We have gone from strength to strength singing for charities and audiences big and small, and still we go on, steadily growing in size, love and quality. This year we had our summer concert at the Barrington Theatre and in just one concert we raised not only £1</w:t>
      </w:r>
      <w:r w:rsidR="00D333D4">
        <w:rPr>
          <w:rFonts w:ascii="Palatino Linotype" w:eastAsia="MS Mincho" w:hAnsi="Palatino Linotype" w:cs="Times New Roman"/>
          <w:lang w:val="en-GB" w:eastAsia="en-US"/>
        </w:rPr>
        <w:t>,</w:t>
      </w:r>
      <w:r w:rsidRPr="00E324FA">
        <w:rPr>
          <w:rFonts w:ascii="Palatino Linotype" w:eastAsia="MS Mincho" w:hAnsi="Palatino Linotype" w:cs="Times New Roman"/>
          <w:lang w:val="en-GB" w:eastAsia="en-US"/>
        </w:rPr>
        <w:t>300 profit for the Bournemouth Blind Society, but also £500 for our choir funds to enable us to sing for local events, and allow us to raise even more for local charities in the future.</w:t>
      </w:r>
    </w:p>
    <w:p w:rsidR="000763D8" w:rsidRDefault="00E324FA" w:rsidP="000763D8">
      <w:pPr>
        <w:spacing w:after="60" w:line="240" w:lineRule="auto"/>
        <w:rPr>
          <w:rFonts w:ascii="Palatino Linotype" w:eastAsia="MS Mincho" w:hAnsi="Palatino Linotype" w:cs="Times New Roman"/>
          <w:lang w:val="en-GB" w:eastAsia="en-US"/>
        </w:rPr>
      </w:pPr>
      <w:r w:rsidRPr="00E324FA">
        <w:rPr>
          <w:rFonts w:ascii="Palatino Linotype" w:eastAsia="MS Mincho" w:hAnsi="Palatino Linotype" w:cs="Times New Roman"/>
          <w:lang w:val="en-GB" w:eastAsia="en-US"/>
        </w:rPr>
        <w:t xml:space="preserve">The five charities we have supported so far are detailed elsewhere.  From just an acorn of an idea to make a difference in </w:t>
      </w:r>
      <w:r w:rsidR="009B452B" w:rsidRPr="00E324FA">
        <w:rPr>
          <w:rFonts w:ascii="Palatino Linotype" w:eastAsia="MS Mincho" w:hAnsi="Palatino Linotype" w:cs="Times New Roman"/>
          <w:lang w:val="en-GB" w:eastAsia="en-US"/>
        </w:rPr>
        <w:t>people’s</w:t>
      </w:r>
      <w:r w:rsidRPr="00E324FA">
        <w:rPr>
          <w:rFonts w:ascii="Palatino Linotype" w:eastAsia="MS Mincho" w:hAnsi="Palatino Linotype" w:cs="Times New Roman"/>
          <w:lang w:val="en-GB" w:eastAsia="en-US"/>
        </w:rPr>
        <w:t xml:space="preserve"> lives, came a large oak tree of love, friendship and singing and the touching and changing of many lives. </w:t>
      </w:r>
    </w:p>
    <w:p w:rsidR="00E324FA" w:rsidRPr="00E324FA" w:rsidRDefault="00E324FA" w:rsidP="000763D8">
      <w:pPr>
        <w:spacing w:after="120" w:line="240" w:lineRule="auto"/>
        <w:rPr>
          <w:rFonts w:ascii="Palatino Linotype" w:eastAsia="MS Mincho" w:hAnsi="Palatino Linotype" w:cs="Times New Roman"/>
          <w:lang w:val="en-GB" w:eastAsia="en-US"/>
        </w:rPr>
      </w:pPr>
      <w:r w:rsidRPr="00E324FA">
        <w:rPr>
          <w:rFonts w:ascii="Palatino Linotype" w:eastAsia="MS Mincho" w:hAnsi="Palatino Linotype" w:cs="Times New Roman"/>
          <w:lang w:val="en-GB" w:eastAsia="en-US"/>
        </w:rPr>
        <w:t>I truly hope you will be celebrating our 10</w:t>
      </w:r>
      <w:r w:rsidRPr="00E324FA">
        <w:rPr>
          <w:rFonts w:ascii="Palatino Linotype" w:eastAsia="MS Mincho" w:hAnsi="Palatino Linotype" w:cs="Times New Roman"/>
          <w:vertAlign w:val="superscript"/>
          <w:lang w:val="en-GB" w:eastAsia="en-US"/>
        </w:rPr>
        <w:t>th</w:t>
      </w:r>
      <w:r w:rsidRPr="00E324FA">
        <w:rPr>
          <w:rFonts w:ascii="Palatino Linotype" w:eastAsia="MS Mincho" w:hAnsi="Palatino Linotype" w:cs="Times New Roman"/>
          <w:lang w:val="en-GB" w:eastAsia="en-US"/>
        </w:rPr>
        <w:t xml:space="preserve"> Anniversary Year ‘For the Joy of Giving Through Music’ with us.</w:t>
      </w:r>
    </w:p>
    <w:p w:rsidR="00E324FA" w:rsidRPr="00E324FA" w:rsidRDefault="00E324FA" w:rsidP="00E324FA">
      <w:pPr>
        <w:pBdr>
          <w:top w:val="single" w:sz="4" w:space="1" w:color="auto"/>
          <w:left w:val="single" w:sz="4" w:space="4" w:color="auto"/>
          <w:bottom w:val="single" w:sz="4" w:space="1" w:color="auto"/>
          <w:right w:val="single" w:sz="4" w:space="4" w:color="auto"/>
        </w:pBdr>
        <w:spacing w:after="0" w:line="240" w:lineRule="auto"/>
        <w:rPr>
          <w:rFonts w:ascii="Palatino Linotype" w:eastAsia="MS Mincho" w:hAnsi="Palatino Linotype" w:cs="Times New Roman"/>
          <w:i/>
          <w:sz w:val="24"/>
          <w:lang w:val="en-GB" w:eastAsia="en-US"/>
        </w:rPr>
      </w:pPr>
      <w:r w:rsidRPr="00E324FA">
        <w:rPr>
          <w:rFonts w:ascii="Palatino Linotype" w:eastAsia="MS Mincho" w:hAnsi="Palatino Linotype" w:cs="Times New Roman"/>
          <w:i/>
          <w:sz w:val="24"/>
          <w:lang w:val="en-GB" w:eastAsia="en-US"/>
        </w:rPr>
        <w:lastRenderedPageBreak/>
        <w:t>It is hard to recognise Martin Arthur that I met 25 years ago. </w:t>
      </w:r>
    </w:p>
    <w:p w:rsidR="00E324FA" w:rsidRPr="00E324FA" w:rsidRDefault="00E324FA" w:rsidP="00E324FA">
      <w:pPr>
        <w:pBdr>
          <w:top w:val="single" w:sz="4" w:space="1" w:color="auto"/>
          <w:left w:val="single" w:sz="4" w:space="4" w:color="auto"/>
          <w:bottom w:val="single" w:sz="4" w:space="1" w:color="auto"/>
          <w:right w:val="single" w:sz="4" w:space="4" w:color="auto"/>
        </w:pBdr>
        <w:spacing w:after="0" w:line="240" w:lineRule="auto"/>
        <w:rPr>
          <w:rFonts w:ascii="Palatino Linotype" w:eastAsia="MS Mincho" w:hAnsi="Palatino Linotype" w:cs="Times New Roman"/>
          <w:i/>
          <w:sz w:val="24"/>
          <w:lang w:val="en-GB" w:eastAsia="en-US"/>
        </w:rPr>
      </w:pPr>
      <w:r w:rsidRPr="00E324FA">
        <w:rPr>
          <w:rFonts w:ascii="Palatino Linotype" w:eastAsia="MS Mincho" w:hAnsi="Palatino Linotype" w:cs="Times New Roman"/>
          <w:i/>
          <w:sz w:val="24"/>
          <w:lang w:val="en-GB" w:eastAsia="en-US"/>
        </w:rPr>
        <w:br/>
        <w:t>There was big mahogany piano in his flat covered in potted plants. I can recall asking him did he play piano, was he musically inclined?</w:t>
      </w:r>
      <w:r w:rsidRPr="00E324FA">
        <w:rPr>
          <w:rFonts w:ascii="Palatino Linotype" w:eastAsia="MS Mincho" w:hAnsi="Palatino Linotype" w:cs="Times New Roman"/>
          <w:i/>
          <w:sz w:val="24"/>
          <w:lang w:val="en-GB" w:eastAsia="en-US"/>
        </w:rPr>
        <w:br/>
      </w:r>
    </w:p>
    <w:p w:rsidR="00E324FA" w:rsidRPr="00E324FA" w:rsidRDefault="00E324FA" w:rsidP="00E324FA">
      <w:pPr>
        <w:pBdr>
          <w:top w:val="single" w:sz="4" w:space="1" w:color="auto"/>
          <w:left w:val="single" w:sz="4" w:space="4" w:color="auto"/>
          <w:bottom w:val="single" w:sz="4" w:space="1" w:color="auto"/>
          <w:right w:val="single" w:sz="4" w:space="4" w:color="auto"/>
        </w:pBdr>
        <w:spacing w:after="0" w:line="240" w:lineRule="auto"/>
        <w:rPr>
          <w:rFonts w:ascii="Palatino Linotype" w:eastAsia="MS Mincho" w:hAnsi="Palatino Linotype" w:cs="Times New Roman"/>
          <w:i/>
          <w:sz w:val="24"/>
          <w:lang w:val="en-GB" w:eastAsia="en-US"/>
        </w:rPr>
      </w:pPr>
      <w:r w:rsidRPr="00E324FA">
        <w:rPr>
          <w:rFonts w:ascii="Palatino Linotype" w:eastAsia="MS Mincho" w:hAnsi="Palatino Linotype" w:cs="Times New Roman"/>
          <w:i/>
          <w:sz w:val="24"/>
          <w:lang w:val="en-GB" w:eastAsia="en-US"/>
        </w:rPr>
        <w:t>The answer was rather sad, I can play I'm not that good and through bullying at school I don't have a lot of confidence.  I asked him to play for me</w:t>
      </w:r>
      <w:proofErr w:type="gramStart"/>
      <w:r w:rsidRPr="00E324FA">
        <w:rPr>
          <w:rFonts w:ascii="Palatino Linotype" w:eastAsia="MS Mincho" w:hAnsi="Palatino Linotype" w:cs="Times New Roman"/>
          <w:i/>
          <w:sz w:val="24"/>
          <w:lang w:val="en-GB" w:eastAsia="en-US"/>
        </w:rPr>
        <w:t>..</w:t>
      </w:r>
      <w:proofErr w:type="gramEnd"/>
      <w:r w:rsidRPr="00E324FA">
        <w:rPr>
          <w:rFonts w:ascii="Palatino Linotype" w:eastAsia="MS Mincho" w:hAnsi="Palatino Linotype" w:cs="Times New Roman"/>
          <w:i/>
          <w:sz w:val="24"/>
          <w:lang w:val="en-GB" w:eastAsia="en-US"/>
        </w:rPr>
        <w:t xml:space="preserve"> Nervously, he lifted the lid and tinkled the tune. I think it was Evergreen. I'm tone deaf so forgive me if wrong tune...  or am I?</w:t>
      </w:r>
      <w:r w:rsidRPr="00E324FA">
        <w:rPr>
          <w:rFonts w:ascii="Palatino Linotype" w:eastAsia="MS Mincho" w:hAnsi="Palatino Linotype" w:cs="Times New Roman"/>
          <w:i/>
          <w:sz w:val="24"/>
          <w:lang w:val="en-GB" w:eastAsia="en-US"/>
        </w:rPr>
        <w:br/>
      </w:r>
    </w:p>
    <w:p w:rsidR="00E324FA" w:rsidRPr="00E324FA" w:rsidRDefault="00DA1D38" w:rsidP="00E324FA">
      <w:pPr>
        <w:pBdr>
          <w:top w:val="single" w:sz="4" w:space="1" w:color="auto"/>
          <w:left w:val="single" w:sz="4" w:space="4" w:color="auto"/>
          <w:bottom w:val="single" w:sz="4" w:space="1" w:color="auto"/>
          <w:right w:val="single" w:sz="4" w:space="4" w:color="auto"/>
        </w:pBdr>
        <w:spacing w:after="0" w:line="240" w:lineRule="auto"/>
        <w:rPr>
          <w:rFonts w:ascii="Palatino Linotype" w:eastAsia="MS Mincho" w:hAnsi="Palatino Linotype" w:cs="Times New Roman"/>
          <w:i/>
          <w:sz w:val="24"/>
          <w:lang w:val="en-GB" w:eastAsia="en-US"/>
        </w:rPr>
      </w:pPr>
      <w:r w:rsidRPr="00E324FA">
        <w:rPr>
          <w:rFonts w:ascii="Palatino Linotype" w:eastAsia="MS Mincho" w:hAnsi="Palatino Linotype" w:cs="Times New Roman"/>
          <w:noProof/>
          <w:sz w:val="24"/>
          <w:lang w:val="en-GB" w:eastAsia="en-GB"/>
        </w:rPr>
        <w:drawing>
          <wp:anchor distT="0" distB="0" distL="114300" distR="0" simplePos="0" relativeHeight="251648000" behindDoc="1" locked="0" layoutInCell="1" allowOverlap="1" wp14:anchorId="23B1890E" wp14:editId="6CE39468">
            <wp:simplePos x="0" y="0"/>
            <wp:positionH relativeFrom="column">
              <wp:posOffset>2686050</wp:posOffset>
            </wp:positionH>
            <wp:positionV relativeFrom="paragraph">
              <wp:posOffset>10795</wp:posOffset>
            </wp:positionV>
            <wp:extent cx="3153410" cy="2476500"/>
            <wp:effectExtent l="0" t="0" r="8890" b="0"/>
            <wp:wrapTight wrapText="left">
              <wp:wrapPolygon edited="0">
                <wp:start x="0" y="0"/>
                <wp:lineTo x="0" y="21434"/>
                <wp:lineTo x="21530" y="21434"/>
                <wp:lineTo x="21530" y="0"/>
                <wp:lineTo x="0" y="0"/>
              </wp:wrapPolygon>
            </wp:wrapTight>
            <wp:docPr id="16" name="Picture 16" descr="C:\Users\Chris\AppData\Local\Temp\DSClip\DSCl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AppData\Local\Temp\DSClip\DSClip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5341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24FA" w:rsidRPr="00E324FA">
        <w:rPr>
          <w:rFonts w:ascii="Palatino Linotype" w:eastAsia="MS Mincho" w:hAnsi="Palatino Linotype" w:cs="Times New Roman"/>
          <w:i/>
          <w:sz w:val="24"/>
          <w:lang w:val="en-GB" w:eastAsia="en-US"/>
        </w:rPr>
        <w:t>Over the coming years, music through sneaky persuasion became a bigger part, playing for MCC Church and becoming its longest serving Musical Director.</w:t>
      </w:r>
      <w:r w:rsidR="00E324FA" w:rsidRPr="00E324FA">
        <w:rPr>
          <w:rFonts w:ascii="Palatino Linotype" w:eastAsia="MS Mincho" w:hAnsi="Palatino Linotype" w:cs="Times New Roman"/>
          <w:i/>
          <w:sz w:val="24"/>
          <w:lang w:val="en-GB" w:eastAsia="en-US"/>
        </w:rPr>
        <w:br/>
      </w:r>
    </w:p>
    <w:p w:rsidR="00E324FA" w:rsidRPr="00E324FA" w:rsidRDefault="00E324FA" w:rsidP="00E324FA">
      <w:pPr>
        <w:pBdr>
          <w:top w:val="single" w:sz="4" w:space="1" w:color="auto"/>
          <w:left w:val="single" w:sz="4" w:space="4" w:color="auto"/>
          <w:bottom w:val="single" w:sz="4" w:space="1" w:color="auto"/>
          <w:right w:val="single" w:sz="4" w:space="4" w:color="auto"/>
        </w:pBdr>
        <w:spacing w:after="0" w:line="240" w:lineRule="auto"/>
        <w:rPr>
          <w:rFonts w:ascii="Palatino Linotype" w:eastAsia="MS Mincho" w:hAnsi="Palatino Linotype" w:cs="Times New Roman"/>
          <w:i/>
          <w:sz w:val="24"/>
          <w:lang w:val="en-GB" w:eastAsia="en-US"/>
        </w:rPr>
      </w:pPr>
      <w:r w:rsidRPr="00E324FA">
        <w:rPr>
          <w:rFonts w:ascii="Palatino Linotype" w:eastAsia="MS Mincho" w:hAnsi="Palatino Linotype" w:cs="Times New Roman"/>
          <w:i/>
          <w:sz w:val="24"/>
          <w:lang w:val="en-GB" w:eastAsia="en-US"/>
        </w:rPr>
        <w:t xml:space="preserve">Then Martin realised he was not the only one with dormant musical ability, and wanted others to join.  Some that had not sung for years, others that were looking for a new musical home. The Wessex Chorus was formed. At the same </w:t>
      </w:r>
      <w:r w:rsidR="009B452B" w:rsidRPr="00E324FA">
        <w:rPr>
          <w:rFonts w:ascii="Palatino Linotype" w:eastAsia="MS Mincho" w:hAnsi="Palatino Linotype" w:cs="Times New Roman"/>
          <w:i/>
          <w:sz w:val="24"/>
          <w:lang w:val="en-GB" w:eastAsia="en-US"/>
        </w:rPr>
        <w:t>time,</w:t>
      </w:r>
      <w:r w:rsidRPr="00E324FA">
        <w:rPr>
          <w:rFonts w:ascii="Palatino Linotype" w:eastAsia="MS Mincho" w:hAnsi="Palatino Linotype" w:cs="Times New Roman"/>
          <w:i/>
          <w:sz w:val="24"/>
          <w:lang w:val="en-GB" w:eastAsia="en-US"/>
        </w:rPr>
        <w:t xml:space="preserve"> we lost Martin’s mum, Kathleen Arthur, to the Alzheimer's disease.</w:t>
      </w:r>
    </w:p>
    <w:p w:rsidR="00E324FA" w:rsidRPr="00E324FA" w:rsidRDefault="00E324FA" w:rsidP="00E324FA">
      <w:pPr>
        <w:pBdr>
          <w:top w:val="single" w:sz="4" w:space="1" w:color="auto"/>
          <w:left w:val="single" w:sz="4" w:space="4" w:color="auto"/>
          <w:bottom w:val="single" w:sz="4" w:space="1" w:color="auto"/>
          <w:right w:val="single" w:sz="4" w:space="4" w:color="auto"/>
        </w:pBdr>
        <w:spacing w:after="0" w:line="240" w:lineRule="auto"/>
        <w:rPr>
          <w:rFonts w:ascii="Palatino Linotype" w:eastAsia="MS Mincho" w:hAnsi="Palatino Linotype" w:cs="Times New Roman"/>
          <w:i/>
          <w:sz w:val="24"/>
          <w:lang w:val="en-GB" w:eastAsia="en-US"/>
        </w:rPr>
      </w:pPr>
      <w:r w:rsidRPr="00E324FA">
        <w:rPr>
          <w:rFonts w:ascii="Palatino Linotype" w:eastAsia="MS Mincho" w:hAnsi="Palatino Linotype" w:cs="Times New Roman"/>
          <w:i/>
          <w:sz w:val="24"/>
          <w:lang w:val="en-GB" w:eastAsia="en-US"/>
        </w:rPr>
        <w:br/>
        <w:t>It was then Martin wanted to make a difference and chose the Alzheimer’s Society for the choir to raise funds for.</w:t>
      </w:r>
      <w:r w:rsidRPr="00E324FA">
        <w:rPr>
          <w:rFonts w:ascii="Palatino Linotype" w:eastAsia="MS Mincho" w:hAnsi="Palatino Linotype" w:cs="Times New Roman"/>
          <w:i/>
          <w:sz w:val="24"/>
          <w:lang w:val="en-GB" w:eastAsia="en-US"/>
        </w:rPr>
        <w:br/>
      </w:r>
      <w:r w:rsidRPr="00E324FA">
        <w:rPr>
          <w:rFonts w:ascii="Palatino Linotype" w:eastAsia="MS Mincho" w:hAnsi="Palatino Linotype" w:cs="Times New Roman"/>
          <w:i/>
          <w:sz w:val="24"/>
          <w:lang w:val="en-GB" w:eastAsia="en-US"/>
        </w:rPr>
        <w:br/>
        <w:t>Such is the warmth and kindness of Martin, he wanted to ensure everybody felt welcomed and developed the philosophy for the joy of giving through joy of singing.</w:t>
      </w:r>
    </w:p>
    <w:p w:rsidR="00E324FA" w:rsidRPr="00E324FA" w:rsidRDefault="00E324FA" w:rsidP="00E324FA">
      <w:pPr>
        <w:pBdr>
          <w:top w:val="single" w:sz="4" w:space="1" w:color="auto"/>
          <w:left w:val="single" w:sz="4" w:space="4" w:color="auto"/>
          <w:bottom w:val="single" w:sz="4" w:space="1" w:color="auto"/>
          <w:right w:val="single" w:sz="4" w:space="4" w:color="auto"/>
        </w:pBdr>
        <w:spacing w:after="0" w:line="240" w:lineRule="auto"/>
        <w:rPr>
          <w:rFonts w:ascii="Palatino Linotype" w:eastAsia="MS Mincho" w:hAnsi="Palatino Linotype" w:cs="Times New Roman"/>
          <w:i/>
          <w:sz w:val="24"/>
          <w:lang w:val="en-GB" w:eastAsia="en-US"/>
        </w:rPr>
      </w:pPr>
      <w:r w:rsidRPr="00E324FA">
        <w:rPr>
          <w:rFonts w:ascii="Palatino Linotype" w:eastAsia="MS Mincho" w:hAnsi="Palatino Linotype" w:cs="Times New Roman"/>
          <w:i/>
          <w:sz w:val="24"/>
          <w:lang w:val="en-GB" w:eastAsia="en-US"/>
        </w:rPr>
        <w:br/>
        <w:t>His patience and passion for music ensures everyone feels comfortable, and the testament to this is the Wessex Chorus now has ov</w:t>
      </w:r>
      <w:r w:rsidR="00D333D4">
        <w:rPr>
          <w:rFonts w:ascii="Palatino Linotype" w:eastAsia="MS Mincho" w:hAnsi="Palatino Linotype" w:cs="Times New Roman"/>
          <w:i/>
          <w:sz w:val="24"/>
          <w:lang w:val="en-GB" w:eastAsia="en-US"/>
        </w:rPr>
        <w:t xml:space="preserve">er 60 on its books, which is five </w:t>
      </w:r>
      <w:r w:rsidRPr="00E324FA">
        <w:rPr>
          <w:rFonts w:ascii="Palatino Linotype" w:eastAsia="MS Mincho" w:hAnsi="Palatino Linotype" w:cs="Times New Roman"/>
          <w:i/>
          <w:sz w:val="24"/>
          <w:lang w:val="en-GB" w:eastAsia="en-US"/>
        </w:rPr>
        <w:t>times greater than the original concept.</w:t>
      </w:r>
    </w:p>
    <w:p w:rsidR="00E324FA" w:rsidRPr="00E324FA" w:rsidRDefault="00E324FA" w:rsidP="00E324FA">
      <w:pPr>
        <w:pBdr>
          <w:top w:val="single" w:sz="4" w:space="1" w:color="auto"/>
          <w:left w:val="single" w:sz="4" w:space="4" w:color="auto"/>
          <w:bottom w:val="single" w:sz="4" w:space="1" w:color="auto"/>
          <w:right w:val="single" w:sz="4" w:space="4" w:color="auto"/>
        </w:pBdr>
        <w:spacing w:after="0" w:line="240" w:lineRule="auto"/>
        <w:rPr>
          <w:rFonts w:ascii="Palatino Linotype" w:eastAsia="MS Mincho" w:hAnsi="Palatino Linotype" w:cs="Times New Roman"/>
          <w:i/>
          <w:sz w:val="24"/>
          <w:lang w:val="en-GB" w:eastAsia="en-US"/>
        </w:rPr>
      </w:pPr>
      <w:r w:rsidRPr="00E324FA">
        <w:rPr>
          <w:rFonts w:ascii="Palatino Linotype" w:eastAsia="MS Mincho" w:hAnsi="Palatino Linotype" w:cs="Times New Roman"/>
          <w:i/>
          <w:sz w:val="24"/>
          <w:lang w:val="en-GB" w:eastAsia="en-US"/>
        </w:rPr>
        <w:br/>
        <w:t>As we start the Wessex Chorus 10th Anniversary, you may think ‘</w:t>
      </w:r>
      <w:r w:rsidR="00F06B62">
        <w:rPr>
          <w:rFonts w:ascii="Palatino Linotype" w:eastAsia="MS Mincho" w:hAnsi="Palatino Linotype" w:cs="Times New Roman"/>
          <w:i/>
          <w:sz w:val="24"/>
          <w:lang w:val="en-GB" w:eastAsia="en-US"/>
        </w:rPr>
        <w:t>D</w:t>
      </w:r>
      <w:r w:rsidRPr="00E324FA">
        <w:rPr>
          <w:rFonts w:ascii="Palatino Linotype" w:eastAsia="MS Mincho" w:hAnsi="Palatino Linotype" w:cs="Times New Roman"/>
          <w:i/>
          <w:sz w:val="24"/>
          <w:lang w:val="en-GB" w:eastAsia="en-US"/>
        </w:rPr>
        <w:t xml:space="preserve">o </w:t>
      </w:r>
      <w:r w:rsidR="00F06B62">
        <w:rPr>
          <w:rFonts w:ascii="Palatino Linotype" w:eastAsia="MS Mincho" w:hAnsi="Palatino Linotype" w:cs="Times New Roman"/>
          <w:i/>
          <w:sz w:val="24"/>
          <w:lang w:val="en-GB" w:eastAsia="en-US"/>
        </w:rPr>
        <w:t>c</w:t>
      </w:r>
      <w:r w:rsidRPr="00E324FA">
        <w:rPr>
          <w:rFonts w:ascii="Palatino Linotype" w:eastAsia="MS Mincho" w:hAnsi="Palatino Linotype" w:cs="Times New Roman"/>
          <w:i/>
          <w:sz w:val="24"/>
          <w:lang w:val="en-GB" w:eastAsia="en-US"/>
        </w:rPr>
        <w:t xml:space="preserve">hoirs flag after years?’  The answer is No, this one flourishes. It is always looking for new singers and also local Charities to support.  Sit back and enjoy our events.  Thank you for joining us. </w:t>
      </w:r>
    </w:p>
    <w:p w:rsidR="00E324FA" w:rsidRPr="00E324FA" w:rsidRDefault="00E324FA" w:rsidP="00E324FA">
      <w:pPr>
        <w:pBdr>
          <w:top w:val="single" w:sz="4" w:space="1" w:color="auto"/>
          <w:left w:val="single" w:sz="4" w:space="4" w:color="auto"/>
          <w:bottom w:val="single" w:sz="4" w:space="1" w:color="auto"/>
          <w:right w:val="single" w:sz="4" w:space="4" w:color="auto"/>
        </w:pBdr>
        <w:spacing w:after="0" w:line="240" w:lineRule="auto"/>
        <w:rPr>
          <w:rFonts w:ascii="Palatino Linotype" w:eastAsia="MS Mincho" w:hAnsi="Palatino Linotype" w:cs="Times New Roman"/>
          <w:i/>
          <w:sz w:val="24"/>
          <w:lang w:val="en-GB" w:eastAsia="en-US"/>
        </w:rPr>
      </w:pPr>
    </w:p>
    <w:p w:rsidR="00E324FA" w:rsidRPr="00E324FA" w:rsidRDefault="00E324FA" w:rsidP="00E324FA">
      <w:pPr>
        <w:pBdr>
          <w:top w:val="single" w:sz="4" w:space="1" w:color="auto"/>
          <w:left w:val="single" w:sz="4" w:space="4" w:color="auto"/>
          <w:bottom w:val="single" w:sz="4" w:space="1" w:color="auto"/>
          <w:right w:val="single" w:sz="4" w:space="4" w:color="auto"/>
        </w:pBdr>
        <w:spacing w:after="0" w:line="240" w:lineRule="auto"/>
        <w:jc w:val="center"/>
        <w:rPr>
          <w:rFonts w:ascii="Palatino Linotype" w:eastAsia="Malgun Gothic" w:hAnsi="Palatino Linotype" w:cs="Times New Roman"/>
          <w:i/>
          <w:color w:val="E65B01"/>
          <w:sz w:val="36"/>
          <w:szCs w:val="36"/>
        </w:rPr>
      </w:pPr>
      <w:r w:rsidRPr="00E324FA">
        <w:rPr>
          <w:rFonts w:ascii="Palatino Linotype" w:eastAsia="Malgun Gothic" w:hAnsi="Palatino Linotype" w:cs="Times New Roman"/>
          <w:i/>
          <w:color w:val="E65B01"/>
          <w:sz w:val="36"/>
          <w:szCs w:val="36"/>
        </w:rPr>
        <w:t xml:space="preserve">Written by Mike </w:t>
      </w:r>
      <w:proofErr w:type="spellStart"/>
      <w:r w:rsidRPr="00E324FA">
        <w:rPr>
          <w:rFonts w:ascii="Palatino Linotype" w:eastAsia="Malgun Gothic" w:hAnsi="Palatino Linotype" w:cs="Times New Roman"/>
          <w:i/>
          <w:color w:val="E65B01"/>
          <w:sz w:val="36"/>
          <w:szCs w:val="36"/>
        </w:rPr>
        <w:t>Carlile</w:t>
      </w:r>
      <w:proofErr w:type="spellEnd"/>
      <w:r w:rsidRPr="00E324FA">
        <w:rPr>
          <w:rFonts w:ascii="Palatino Linotype" w:eastAsia="Malgun Gothic" w:hAnsi="Palatino Linotype" w:cs="Times New Roman"/>
          <w:i/>
          <w:color w:val="E65B01"/>
          <w:sz w:val="36"/>
          <w:szCs w:val="36"/>
        </w:rPr>
        <w:t xml:space="preserve">, Partner, Martin’s husband, in memory of Kathleen Amelia Arthur a special Mother-in-law; </w:t>
      </w:r>
    </w:p>
    <w:p w:rsidR="000763D8" w:rsidRDefault="00E324FA" w:rsidP="00DA1D38">
      <w:pPr>
        <w:pBdr>
          <w:top w:val="single" w:sz="4" w:space="1" w:color="auto"/>
          <w:left w:val="single" w:sz="4" w:space="4" w:color="auto"/>
          <w:bottom w:val="single" w:sz="4" w:space="1" w:color="auto"/>
          <w:right w:val="single" w:sz="4" w:space="4" w:color="auto"/>
        </w:pBdr>
        <w:spacing w:after="0" w:line="240" w:lineRule="auto"/>
        <w:jc w:val="center"/>
      </w:pPr>
      <w:r w:rsidRPr="00E324FA">
        <w:rPr>
          <w:rFonts w:ascii="Palatino Linotype" w:eastAsia="Malgun Gothic" w:hAnsi="Palatino Linotype" w:cs="Times New Roman"/>
          <w:i/>
          <w:color w:val="E65B01"/>
          <w:sz w:val="36"/>
          <w:szCs w:val="36"/>
        </w:rPr>
        <w:t>gentle, kind and much missed.</w:t>
      </w:r>
      <w:r w:rsidR="000763D8">
        <w:br w:type="page"/>
      </w:r>
    </w:p>
    <w:p w:rsidR="002B4DCC" w:rsidRDefault="00DA1D38" w:rsidP="002B4DCC">
      <w:r>
        <w:rPr>
          <w:noProof/>
          <w:lang w:val="en-GB" w:eastAsia="en-GB"/>
        </w:rPr>
        <w:lastRenderedPageBreak/>
        <w:drawing>
          <wp:anchor distT="0" distB="0" distL="114300" distR="114300" simplePos="0" relativeHeight="251663360" behindDoc="0" locked="0" layoutInCell="1" allowOverlap="1" wp14:anchorId="5C33B802" wp14:editId="472712A5">
            <wp:simplePos x="0" y="0"/>
            <wp:positionH relativeFrom="margin">
              <wp:posOffset>3571875</wp:posOffset>
            </wp:positionH>
            <wp:positionV relativeFrom="paragraph">
              <wp:posOffset>504825</wp:posOffset>
            </wp:positionV>
            <wp:extent cx="2667000" cy="1694180"/>
            <wp:effectExtent l="0" t="0" r="0" b="127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nomes.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67000" cy="1694180"/>
                    </a:xfrm>
                    <a:prstGeom prst="rect">
                      <a:avLst/>
                    </a:prstGeom>
                  </pic:spPr>
                </pic:pic>
              </a:graphicData>
            </a:graphic>
            <wp14:sizeRelH relativeFrom="margin">
              <wp14:pctWidth>0</wp14:pctWidth>
            </wp14:sizeRelH>
            <wp14:sizeRelV relativeFrom="margin">
              <wp14:pctHeight>0</wp14:pctHeight>
            </wp14:sizeRelV>
          </wp:anchor>
        </w:drawing>
      </w:r>
      <w:r w:rsidR="002B4DCC">
        <w:rPr>
          <w:noProof/>
          <w:lang w:val="en-GB" w:eastAsia="en-GB"/>
        </w:rPr>
        <w:drawing>
          <wp:anchor distT="0" distB="0" distL="114300" distR="114300" simplePos="0" relativeHeight="251669504" behindDoc="0" locked="0" layoutInCell="1" allowOverlap="1" wp14:anchorId="423872C6" wp14:editId="0A97F0F9">
            <wp:simplePos x="0" y="0"/>
            <wp:positionH relativeFrom="column">
              <wp:posOffset>58420</wp:posOffset>
            </wp:positionH>
            <wp:positionV relativeFrom="paragraph">
              <wp:posOffset>6343650</wp:posOffset>
            </wp:positionV>
            <wp:extent cx="3733800" cy="210121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nging with passion.jpeg"/>
                    <pic:cNvPicPr/>
                  </pic:nvPicPr>
                  <pic:blipFill>
                    <a:blip r:embed="rId51">
                      <a:extLst>
                        <a:ext uri="{28A0092B-C50C-407E-A947-70E740481C1C}">
                          <a14:useLocalDpi xmlns:a14="http://schemas.microsoft.com/office/drawing/2010/main" val="0"/>
                        </a:ext>
                      </a:extLst>
                    </a:blip>
                    <a:stretch>
                      <a:fillRect/>
                    </a:stretch>
                  </pic:blipFill>
                  <pic:spPr>
                    <a:xfrm>
                      <a:off x="0" y="0"/>
                      <a:ext cx="3733800" cy="2101215"/>
                    </a:xfrm>
                    <a:prstGeom prst="rect">
                      <a:avLst/>
                    </a:prstGeom>
                  </pic:spPr>
                </pic:pic>
              </a:graphicData>
            </a:graphic>
            <wp14:sizeRelH relativeFrom="margin">
              <wp14:pctWidth>0</wp14:pctWidth>
            </wp14:sizeRelH>
            <wp14:sizeRelV relativeFrom="margin">
              <wp14:pctHeight>0</wp14:pctHeight>
            </wp14:sizeRelV>
          </wp:anchor>
        </w:drawing>
      </w:r>
      <w:r w:rsidR="002B4DCC">
        <w:rPr>
          <w:noProof/>
          <w:lang w:val="en-GB" w:eastAsia="en-GB"/>
        </w:rPr>
        <w:drawing>
          <wp:anchor distT="0" distB="0" distL="114300" distR="114300" simplePos="0" relativeHeight="251667456" behindDoc="0" locked="0" layoutInCell="1" allowOverlap="1" wp14:anchorId="0204282C" wp14:editId="7485DDCC">
            <wp:simplePos x="0" y="0"/>
            <wp:positionH relativeFrom="margin">
              <wp:posOffset>51435</wp:posOffset>
            </wp:positionH>
            <wp:positionV relativeFrom="paragraph">
              <wp:posOffset>2890520</wp:posOffset>
            </wp:positionV>
            <wp:extent cx="2484120" cy="34671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 Raffle.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84120" cy="3467100"/>
                    </a:xfrm>
                    <a:prstGeom prst="rect">
                      <a:avLst/>
                    </a:prstGeom>
                  </pic:spPr>
                </pic:pic>
              </a:graphicData>
            </a:graphic>
            <wp14:sizeRelH relativeFrom="margin">
              <wp14:pctWidth>0</wp14:pctWidth>
            </wp14:sizeRelH>
            <wp14:sizeRelV relativeFrom="margin">
              <wp14:pctHeight>0</wp14:pctHeight>
            </wp14:sizeRelV>
          </wp:anchor>
        </w:drawing>
      </w:r>
      <w:r w:rsidR="002B4DCC">
        <w:rPr>
          <w:noProof/>
          <w:lang w:val="en-GB" w:eastAsia="en-GB"/>
        </w:rPr>
        <w:drawing>
          <wp:anchor distT="0" distB="0" distL="114300" distR="114300" simplePos="0" relativeHeight="251659264" behindDoc="0" locked="0" layoutInCell="1" allowOverlap="1" wp14:anchorId="46D9210E" wp14:editId="12D5EB48">
            <wp:simplePos x="0" y="0"/>
            <wp:positionH relativeFrom="margin">
              <wp:posOffset>47787</wp:posOffset>
            </wp:positionH>
            <wp:positionV relativeFrom="paragraph">
              <wp:posOffset>514350</wp:posOffset>
            </wp:positionV>
            <wp:extent cx="3562350" cy="2376170"/>
            <wp:effectExtent l="0" t="0" r="0" b="508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hearsals - sops.jpeg"/>
                    <pic:cNvPicPr/>
                  </pic:nvPicPr>
                  <pic:blipFill>
                    <a:blip r:embed="rId53">
                      <a:extLst>
                        <a:ext uri="{28A0092B-C50C-407E-A947-70E740481C1C}">
                          <a14:useLocalDpi xmlns:a14="http://schemas.microsoft.com/office/drawing/2010/main" val="0"/>
                        </a:ext>
                      </a:extLst>
                    </a:blip>
                    <a:stretch>
                      <a:fillRect/>
                    </a:stretch>
                  </pic:blipFill>
                  <pic:spPr>
                    <a:xfrm>
                      <a:off x="0" y="0"/>
                      <a:ext cx="3562350" cy="2376170"/>
                    </a:xfrm>
                    <a:prstGeom prst="rect">
                      <a:avLst/>
                    </a:prstGeom>
                  </pic:spPr>
                </pic:pic>
              </a:graphicData>
            </a:graphic>
            <wp14:sizeRelH relativeFrom="margin">
              <wp14:pctWidth>0</wp14:pctWidth>
            </wp14:sizeRelH>
            <wp14:sizeRelV relativeFrom="margin">
              <wp14:pctHeight>0</wp14:pctHeight>
            </wp14:sizeRelV>
          </wp:anchor>
        </w:drawing>
      </w:r>
      <w:r w:rsidR="002B4DCC">
        <w:rPr>
          <w:rFonts w:ascii="Palatino Linotype" w:eastAsia="Malgun Gothic" w:hAnsi="Palatino Linotype" w:cs="Times New Roman"/>
          <w:i/>
          <w:color w:val="E65B01"/>
          <w:sz w:val="40"/>
          <w:szCs w:val="40"/>
        </w:rPr>
        <w:t xml:space="preserve">Serious it </w:t>
      </w:r>
      <w:proofErr w:type="spellStart"/>
      <w:r w:rsidR="002B4DCC">
        <w:rPr>
          <w:rFonts w:ascii="Palatino Linotype" w:eastAsia="Malgun Gothic" w:hAnsi="Palatino Linotype" w:cs="Times New Roman"/>
          <w:i/>
          <w:color w:val="E65B01"/>
          <w:sz w:val="40"/>
          <w:szCs w:val="40"/>
        </w:rPr>
        <w:t>ain’t</w:t>
      </w:r>
      <w:proofErr w:type="spellEnd"/>
      <w:r w:rsidR="002B4DCC">
        <w:rPr>
          <w:noProof/>
        </w:rPr>
        <w:t xml:space="preserve"> </w:t>
      </w:r>
    </w:p>
    <w:p w:rsidR="000763D8" w:rsidRDefault="00DA1D38">
      <w:r>
        <w:rPr>
          <w:noProof/>
          <w:lang w:val="en-GB" w:eastAsia="en-GB"/>
        </w:rPr>
        <w:drawing>
          <wp:anchor distT="0" distB="0" distL="114300" distR="114300" simplePos="0" relativeHeight="251670528" behindDoc="0" locked="0" layoutInCell="1" allowOverlap="1" wp14:anchorId="5AB1796F" wp14:editId="658C8E15">
            <wp:simplePos x="0" y="0"/>
            <wp:positionH relativeFrom="margin">
              <wp:posOffset>3714750</wp:posOffset>
            </wp:positionH>
            <wp:positionV relativeFrom="paragraph">
              <wp:posOffset>6203315</wp:posOffset>
            </wp:positionV>
            <wp:extent cx="2552700" cy="172148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cial events - yum yum.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52700" cy="172148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8480" behindDoc="0" locked="0" layoutInCell="1" allowOverlap="1" wp14:anchorId="41032FB0" wp14:editId="3249546C">
            <wp:simplePos x="0" y="0"/>
            <wp:positionH relativeFrom="column">
              <wp:posOffset>1990725</wp:posOffset>
            </wp:positionH>
            <wp:positionV relativeFrom="paragraph">
              <wp:posOffset>4908550</wp:posOffset>
            </wp:positionV>
            <wp:extent cx="4267200" cy="1294765"/>
            <wp:effectExtent l="0" t="0" r="0" b="63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hearsals - bass section.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67200" cy="129476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6192" behindDoc="0" locked="0" layoutInCell="1" allowOverlap="1" wp14:anchorId="4E9AD5B2" wp14:editId="2504DE83">
            <wp:simplePos x="0" y="0"/>
            <wp:positionH relativeFrom="margin">
              <wp:posOffset>2095501</wp:posOffset>
            </wp:positionH>
            <wp:positionV relativeFrom="paragraph">
              <wp:posOffset>1650365</wp:posOffset>
            </wp:positionV>
            <wp:extent cx="4152900" cy="3307715"/>
            <wp:effectExtent l="0" t="0" r="0" b="698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se quarters - Martin drops into the Female Dressing Room at Bournemouth Pavilion.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152900" cy="3307715"/>
                    </a:xfrm>
                    <a:prstGeom prst="rect">
                      <a:avLst/>
                    </a:prstGeom>
                  </pic:spPr>
                </pic:pic>
              </a:graphicData>
            </a:graphic>
            <wp14:sizeRelH relativeFrom="margin">
              <wp14:pctWidth>0</wp14:pctWidth>
            </wp14:sizeRelH>
            <wp14:sizeRelV relativeFrom="margin">
              <wp14:pctHeight>0</wp14:pctHeight>
            </wp14:sizeRelV>
          </wp:anchor>
        </w:drawing>
      </w:r>
      <w:r w:rsidR="000763D8">
        <w:br w:type="page"/>
      </w:r>
    </w:p>
    <w:p w:rsidR="000763D8" w:rsidRDefault="000763D8" w:rsidP="000763D8">
      <w:pPr>
        <w:rPr>
          <w:rFonts w:ascii="Palatino Linotype" w:eastAsia="Malgun Gothic" w:hAnsi="Palatino Linotype" w:cs="Times New Roman"/>
          <w:i/>
          <w:color w:val="E65B01"/>
          <w:sz w:val="40"/>
          <w:szCs w:val="40"/>
        </w:rPr>
      </w:pPr>
      <w:r>
        <w:rPr>
          <w:noProof/>
          <w:lang w:val="en-GB" w:eastAsia="en-GB"/>
        </w:rPr>
        <w:lastRenderedPageBreak/>
        <w:drawing>
          <wp:anchor distT="0" distB="0" distL="114300" distR="114300" simplePos="0" relativeHeight="251651072" behindDoc="0" locked="0" layoutInCell="1" allowOverlap="1" wp14:anchorId="50834980" wp14:editId="57A795BB">
            <wp:simplePos x="0" y="0"/>
            <wp:positionH relativeFrom="column">
              <wp:posOffset>2876550</wp:posOffset>
            </wp:positionH>
            <wp:positionV relativeFrom="paragraph">
              <wp:posOffset>6350</wp:posOffset>
            </wp:positionV>
            <wp:extent cx="3028301" cy="1691961"/>
            <wp:effectExtent l="0" t="0" r="127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TCW_final thin.jpg"/>
                    <pic:cNvPicPr/>
                  </pic:nvPicPr>
                  <pic:blipFill rotWithShape="1">
                    <a:blip r:embed="rId57" cstate="print">
                      <a:extLst>
                        <a:ext uri="{28A0092B-C50C-407E-A947-70E740481C1C}">
                          <a14:useLocalDpi xmlns:a14="http://schemas.microsoft.com/office/drawing/2010/main" val="0"/>
                        </a:ext>
                      </a:extLst>
                    </a:blip>
                    <a:srcRect l="12386" t="3689" r="3396"/>
                    <a:stretch/>
                  </pic:blipFill>
                  <pic:spPr bwMode="auto">
                    <a:xfrm>
                      <a:off x="0" y="0"/>
                      <a:ext cx="3028301" cy="1691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63D8" w:rsidRDefault="000763D8" w:rsidP="000763D8">
      <w:pPr>
        <w:rPr>
          <w:rFonts w:ascii="Palatino Linotype" w:eastAsia="Malgun Gothic" w:hAnsi="Palatino Linotype" w:cs="Times New Roman"/>
          <w:i/>
          <w:color w:val="E65B01"/>
          <w:sz w:val="40"/>
          <w:szCs w:val="40"/>
        </w:rPr>
      </w:pPr>
    </w:p>
    <w:p w:rsidR="000763D8" w:rsidRDefault="000763D8" w:rsidP="000763D8">
      <w:pPr>
        <w:rPr>
          <w:rFonts w:asciiTheme="majorHAnsi" w:hAnsiTheme="majorHAnsi"/>
          <w:noProof/>
          <w:sz w:val="24"/>
          <w:szCs w:val="24"/>
          <w:lang w:eastAsia="en-GB"/>
        </w:rPr>
      </w:pPr>
      <w:r w:rsidRPr="00A81C28">
        <w:rPr>
          <w:rFonts w:ascii="Palatino Linotype" w:eastAsia="Malgun Gothic" w:hAnsi="Palatino Linotype" w:cs="Times New Roman"/>
          <w:i/>
          <w:color w:val="E65B01"/>
          <w:sz w:val="40"/>
          <w:szCs w:val="40"/>
        </w:rPr>
        <w:t>C</w:t>
      </w:r>
      <w:r>
        <w:rPr>
          <w:rFonts w:ascii="Palatino Linotype" w:eastAsia="Malgun Gothic" w:hAnsi="Palatino Linotype" w:cs="Times New Roman"/>
          <w:i/>
          <w:color w:val="E65B01"/>
          <w:sz w:val="40"/>
          <w:szCs w:val="40"/>
        </w:rPr>
        <w:t>harity Focus Four</w:t>
      </w:r>
      <w:r>
        <w:rPr>
          <w:i/>
          <w:color w:val="E65B01" w:themeColor="accent1" w:themeShade="BF"/>
          <w:sz w:val="40"/>
          <w:szCs w:val="40"/>
        </w:rPr>
        <w:tab/>
      </w:r>
      <w:r>
        <w:rPr>
          <w:i/>
          <w:color w:val="E65B01" w:themeColor="accent1" w:themeShade="BF"/>
          <w:sz w:val="40"/>
          <w:szCs w:val="40"/>
        </w:rPr>
        <w:tab/>
      </w:r>
      <w:r>
        <w:rPr>
          <w:i/>
          <w:color w:val="E65B01" w:themeColor="accent1" w:themeShade="BF"/>
          <w:sz w:val="40"/>
          <w:szCs w:val="40"/>
        </w:rPr>
        <w:tab/>
      </w:r>
      <w:r>
        <w:rPr>
          <w:rFonts w:asciiTheme="majorHAnsi" w:hAnsiTheme="majorHAnsi"/>
          <w:noProof/>
          <w:sz w:val="24"/>
          <w:szCs w:val="24"/>
          <w:lang w:eastAsia="en-GB"/>
        </w:rPr>
        <w:t xml:space="preserve">    </w:t>
      </w:r>
    </w:p>
    <w:p w:rsidR="000763D8" w:rsidRDefault="000763D8" w:rsidP="000763D8">
      <w:pPr>
        <w:rPr>
          <w:rFonts w:asciiTheme="majorHAnsi" w:hAnsiTheme="majorHAnsi"/>
          <w:noProof/>
          <w:sz w:val="24"/>
          <w:szCs w:val="24"/>
          <w:lang w:eastAsia="en-GB"/>
        </w:rPr>
      </w:pPr>
    </w:p>
    <w:p w:rsidR="000763D8" w:rsidRDefault="000763D8" w:rsidP="000763D8">
      <w:r>
        <w:t xml:space="preserve">We are a very small charity that grants wishes for children with life threatening illnesses across the UK. We support children between the ages of 4 and 17 years of age who are suffering from illnesses such as Brain </w:t>
      </w:r>
      <w:proofErr w:type="spellStart"/>
      <w:r>
        <w:t>Tumours</w:t>
      </w:r>
      <w:proofErr w:type="spellEnd"/>
      <w:r>
        <w:t xml:space="preserve">, </w:t>
      </w:r>
      <w:proofErr w:type="spellStart"/>
      <w:r>
        <w:t>Leukaemia</w:t>
      </w:r>
      <w:proofErr w:type="spellEnd"/>
      <w:r>
        <w:t xml:space="preserve">, </w:t>
      </w:r>
      <w:r w:rsidRPr="00212E34">
        <w:t xml:space="preserve">Cystic Fibrosis, Muscular Dystrophy, organ failure and other degenerative illnesses. </w:t>
      </w:r>
    </w:p>
    <w:p w:rsidR="000763D8" w:rsidRDefault="000763D8" w:rsidP="000763D8">
      <w:r>
        <w:t xml:space="preserve">We are very proud to say that </w:t>
      </w:r>
      <w:r w:rsidRPr="00212E34">
        <w:t>we are now in our 28th year and are still going strong.</w:t>
      </w:r>
      <w:r>
        <w:t xml:space="preserve"> Our goal as a charity has always remained the same; granting handcrafted wishes for as many children as possible, but over the years we, as a charity, have evolved in several ways to better achieve this goal. </w:t>
      </w:r>
    </w:p>
    <w:p w:rsidR="000763D8" w:rsidRDefault="000763D8" w:rsidP="000763D8">
      <w:r>
        <w:t>Recently we have developed our handcrafted approach by including a small gift for the wish child and their siblings. By providing a gift, their wish becomes real from the moment they receive their wish pack.</w:t>
      </w:r>
    </w:p>
    <w:p w:rsidR="000763D8" w:rsidRDefault="000763D8" w:rsidP="000763D8">
      <w:r>
        <w:rPr>
          <w:noProof/>
          <w:lang w:val="en-GB" w:eastAsia="en-GB"/>
        </w:rPr>
        <w:drawing>
          <wp:anchor distT="0" distB="0" distL="114300" distR="114300" simplePos="0" relativeHeight="251650048" behindDoc="1" locked="0" layoutInCell="1" allowOverlap="1" wp14:anchorId="1C01C27F" wp14:editId="0A8F31F2">
            <wp:simplePos x="0" y="0"/>
            <wp:positionH relativeFrom="margin">
              <wp:posOffset>4752340</wp:posOffset>
            </wp:positionH>
            <wp:positionV relativeFrom="paragraph">
              <wp:posOffset>593090</wp:posOffset>
            </wp:positionV>
            <wp:extent cx="1460500" cy="1442720"/>
            <wp:effectExtent l="0" t="0" r="6350" b="50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Dandi-Lion-v3-03 (002).jpg"/>
                    <pic:cNvPicPr/>
                  </pic:nvPicPr>
                  <pic:blipFill rotWithShape="1">
                    <a:blip r:embed="rId58" cstate="print">
                      <a:extLst>
                        <a:ext uri="{28A0092B-C50C-407E-A947-70E740481C1C}">
                          <a14:useLocalDpi xmlns:a14="http://schemas.microsoft.com/office/drawing/2010/main" val="0"/>
                        </a:ext>
                      </a:extLst>
                    </a:blip>
                    <a:srcRect l="5965" t="1796" r="4854" b="5429"/>
                    <a:stretch/>
                  </pic:blipFill>
                  <pic:spPr bwMode="auto">
                    <a:xfrm>
                      <a:off x="0" y="0"/>
                      <a:ext cx="1460500" cy="1442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Within the last 10 years we have set up an Ambassador Scheme, which we have since developed further. Our Ambassadors now include wish parents, young people and the wider community, meaning that our reach has expanded wider than it ever has been.</w:t>
      </w:r>
    </w:p>
    <w:p w:rsidR="000763D8" w:rsidRDefault="000763D8" w:rsidP="000763D8">
      <w:r>
        <w:t>Our Board of Trustees has also diversified and now not only includes Round Table family members, but also parents and community partners.</w:t>
      </w:r>
    </w:p>
    <w:p w:rsidR="000763D8" w:rsidRDefault="000763D8" w:rsidP="000763D8">
      <w:r>
        <w:t xml:space="preserve">Within the last five years, we have also undergone a complete rebrand and now carry a very befitting dandelion as our logo. Our most recent addition to the team is Dandi Lion, the RTCW lion. </w:t>
      </w:r>
    </w:p>
    <w:p w:rsidR="000763D8" w:rsidRDefault="000763D8" w:rsidP="000763D8">
      <w:r>
        <w:t>Going forward as a charity, we are now</w:t>
      </w:r>
      <w:r w:rsidRPr="007013E9">
        <w:t xml:space="preserve"> exploring ways in which we can reach a wider range of children with compl</w:t>
      </w:r>
      <w:r>
        <w:t xml:space="preserve">ex illnesses. </w:t>
      </w:r>
    </w:p>
    <w:p w:rsidR="000763D8" w:rsidRPr="000763D8" w:rsidRDefault="000763D8" w:rsidP="004764A7">
      <w:pPr>
        <w:spacing w:after="160" w:line="259" w:lineRule="auto"/>
      </w:pPr>
      <w:r>
        <w:br w:type="page"/>
      </w:r>
      <w:r w:rsidRPr="000763D8">
        <w:rPr>
          <w:rFonts w:ascii="Palatino Linotype" w:eastAsia="Malgun Gothic" w:hAnsi="Palatino Linotype" w:cs="Times New Roman"/>
          <w:i/>
          <w:color w:val="E65B01"/>
          <w:sz w:val="40"/>
          <w:szCs w:val="40"/>
        </w:rPr>
        <w:lastRenderedPageBreak/>
        <w:t xml:space="preserve">Mike springs a memorable surprise </w:t>
      </w:r>
    </w:p>
    <w:p w:rsidR="000763D8" w:rsidRPr="000763D8" w:rsidRDefault="000763D8" w:rsidP="000763D8">
      <w:pPr>
        <w:spacing w:after="0" w:line="240" w:lineRule="auto"/>
        <w:rPr>
          <w:rFonts w:ascii="Calibri" w:eastAsia="Calibri" w:hAnsi="Calibri" w:cs="Times New Roman"/>
          <w:lang w:val="en-GB" w:eastAsia="en-US"/>
        </w:rPr>
      </w:pPr>
    </w:p>
    <w:p w:rsidR="000763D8" w:rsidRPr="000763D8" w:rsidRDefault="000763D8" w:rsidP="000763D8">
      <w:pPr>
        <w:spacing w:after="0" w:line="240" w:lineRule="auto"/>
        <w:rPr>
          <w:rFonts w:ascii="Calibri" w:eastAsia="Calibri" w:hAnsi="Calibri" w:cs="Times New Roman"/>
          <w:lang w:val="en-GB" w:eastAsia="en-US"/>
        </w:rPr>
      </w:pPr>
      <w:r w:rsidRPr="000763D8">
        <w:rPr>
          <w:rFonts w:ascii="Calibri" w:eastAsia="Calibri" w:hAnsi="Calibri" w:cs="Times New Roman"/>
          <w:lang w:val="en-GB" w:eastAsia="en-US"/>
        </w:rPr>
        <w:t>One endearing quality in our Music Director’s nature that is most likely one of the secrets of Wessex Chorus’s success is his need to keep everything under control, down to the last detail!  Way back in August 2010, when the young Wessex Chorus was only just over fifteen singers strong, the choir became swept up in a plot by Martin’s husband, Mike, to spring a surprise on Martin that involved one of his favourite TV personalities, John Barrowman, who was recording a programme of Tonight’s the Night for the BBC in Glasgow.</w:t>
      </w:r>
    </w:p>
    <w:p w:rsidR="000763D8" w:rsidRPr="000763D8" w:rsidRDefault="004764A7" w:rsidP="000763D8">
      <w:pPr>
        <w:spacing w:after="0" w:line="240" w:lineRule="auto"/>
        <w:rPr>
          <w:rFonts w:ascii="Calibri" w:eastAsia="Calibri" w:hAnsi="Calibri" w:cs="Times New Roman"/>
          <w:lang w:val="en-GB" w:eastAsia="en-US"/>
        </w:rPr>
      </w:pPr>
      <w:r>
        <w:rPr>
          <w:rFonts w:ascii="Calibri" w:eastAsia="Calibri" w:hAnsi="Calibri" w:cs="Times New Roman"/>
          <w:noProof/>
          <w:lang w:val="en-GB" w:eastAsia="en-GB"/>
        </w:rPr>
        <w:drawing>
          <wp:anchor distT="0" distB="0" distL="114300" distR="114300" simplePos="0" relativeHeight="251671552" behindDoc="1" locked="0" layoutInCell="1" allowOverlap="1">
            <wp:simplePos x="0" y="0"/>
            <wp:positionH relativeFrom="column">
              <wp:posOffset>2777490</wp:posOffset>
            </wp:positionH>
            <wp:positionV relativeFrom="paragraph">
              <wp:posOffset>14605</wp:posOffset>
            </wp:positionV>
            <wp:extent cx="2950210" cy="3795395"/>
            <wp:effectExtent l="0" t="0" r="2540" b="0"/>
            <wp:wrapTight wrapText="bothSides">
              <wp:wrapPolygon edited="0">
                <wp:start x="0" y="0"/>
                <wp:lineTo x="0" y="21466"/>
                <wp:lineTo x="21479" y="21466"/>
                <wp:lineTo x="21479"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MartinNewspaper.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950210" cy="3795395"/>
                    </a:xfrm>
                    <a:prstGeom prst="rect">
                      <a:avLst/>
                    </a:prstGeom>
                  </pic:spPr>
                </pic:pic>
              </a:graphicData>
            </a:graphic>
            <wp14:sizeRelH relativeFrom="page">
              <wp14:pctWidth>0</wp14:pctWidth>
            </wp14:sizeRelH>
            <wp14:sizeRelV relativeFrom="page">
              <wp14:pctHeight>0</wp14:pctHeight>
            </wp14:sizeRelV>
          </wp:anchor>
        </w:drawing>
      </w:r>
    </w:p>
    <w:p w:rsidR="000763D8" w:rsidRPr="00F06B62" w:rsidRDefault="000763D8" w:rsidP="000763D8">
      <w:pPr>
        <w:spacing w:after="0" w:line="240" w:lineRule="auto"/>
        <w:rPr>
          <w:rFonts w:ascii="Calibri" w:eastAsia="Calibri" w:hAnsi="Calibri" w:cs="Calibri"/>
          <w:i/>
          <w:lang w:val="en-GB" w:eastAsia="en-US"/>
        </w:rPr>
      </w:pPr>
      <w:r w:rsidRPr="000763D8">
        <w:rPr>
          <w:rFonts w:ascii="Calibri" w:eastAsia="Calibri" w:hAnsi="Calibri" w:cs="Times New Roman"/>
          <w:lang w:val="en-GB" w:eastAsia="en-US"/>
        </w:rPr>
        <w:t xml:space="preserve">In Mike’s words at the </w:t>
      </w:r>
      <w:r w:rsidRPr="000763D8">
        <w:rPr>
          <w:rFonts w:ascii="Calibri" w:eastAsia="Calibri" w:hAnsi="Calibri" w:cs="Calibri"/>
          <w:lang w:val="en-GB" w:eastAsia="en-US"/>
        </w:rPr>
        <w:t xml:space="preserve">time, </w:t>
      </w:r>
      <w:r w:rsidRPr="00F06B62">
        <w:rPr>
          <w:rFonts w:ascii="Calibri" w:eastAsia="Calibri" w:hAnsi="Calibri" w:cs="Calibri"/>
          <w:i/>
          <w:lang w:val="en-GB" w:eastAsia="en-US"/>
        </w:rPr>
        <w:t>“</w:t>
      </w:r>
      <w:r w:rsidRPr="00F06B62">
        <w:rPr>
          <w:rFonts w:ascii="Calibri" w:eastAsia="Times New Roman" w:hAnsi="Calibri" w:cs="Calibri"/>
          <w:i/>
          <w:color w:val="292B2C"/>
          <w:lang w:val="en" w:eastAsia="en-GB"/>
        </w:rPr>
        <w:t xml:space="preserve">It all started some months ago when I sent a casual email to the </w:t>
      </w:r>
      <w:proofErr w:type="spellStart"/>
      <w:r w:rsidRPr="00F06B62">
        <w:rPr>
          <w:rFonts w:ascii="Calibri" w:eastAsia="Times New Roman" w:hAnsi="Calibri" w:cs="Calibri"/>
          <w:i/>
          <w:color w:val="292B2C"/>
          <w:lang w:val="en" w:eastAsia="en-GB"/>
        </w:rPr>
        <w:t>programme’s</w:t>
      </w:r>
      <w:proofErr w:type="spellEnd"/>
      <w:r w:rsidRPr="00F06B62">
        <w:rPr>
          <w:rFonts w:ascii="Calibri" w:eastAsia="Times New Roman" w:hAnsi="Calibri" w:cs="Calibri"/>
          <w:i/>
          <w:color w:val="292B2C"/>
          <w:lang w:val="en" w:eastAsia="en-GB"/>
        </w:rPr>
        <w:t xml:space="preserve"> website.  I never dreamt they would take up my proposal to put Martin on the Show!”</w:t>
      </w:r>
    </w:p>
    <w:p w:rsidR="000763D8" w:rsidRPr="000763D8" w:rsidRDefault="000763D8" w:rsidP="000763D8">
      <w:pPr>
        <w:spacing w:after="0" w:line="240" w:lineRule="auto"/>
        <w:rPr>
          <w:rFonts w:ascii="Calibri" w:eastAsia="Calibri" w:hAnsi="Calibri" w:cs="Times New Roman"/>
          <w:lang w:val="en-GB" w:eastAsia="en-US"/>
        </w:rPr>
      </w:pPr>
    </w:p>
    <w:p w:rsidR="000763D8" w:rsidRPr="000763D8" w:rsidRDefault="000763D8" w:rsidP="000763D8">
      <w:pPr>
        <w:spacing w:after="0" w:line="240" w:lineRule="auto"/>
        <w:rPr>
          <w:rFonts w:ascii="Calibri" w:eastAsia="Calibri" w:hAnsi="Calibri" w:cs="Times New Roman"/>
          <w:lang w:val="en-GB" w:eastAsia="en-US"/>
        </w:rPr>
      </w:pPr>
      <w:r w:rsidRPr="000763D8">
        <w:rPr>
          <w:rFonts w:ascii="Calibri" w:eastAsia="Calibri" w:hAnsi="Calibri" w:cs="Times New Roman"/>
          <w:lang w:val="en-GB" w:eastAsia="en-US"/>
        </w:rPr>
        <w:t xml:space="preserve">With less than one week’s notice, the whole choir dropped what they were doing on the day in question and prepared to be whisked up to Glasgow for a day in the BBC Scotland studios.  It was just 8:30am when our excited gaggle of singers </w:t>
      </w:r>
      <w:r w:rsidR="00F06B62">
        <w:rPr>
          <w:rFonts w:ascii="Calibri" w:eastAsia="Calibri" w:hAnsi="Calibri" w:cs="Times New Roman"/>
          <w:lang w:val="en-GB" w:eastAsia="en-US"/>
        </w:rPr>
        <w:t xml:space="preserve">and friends </w:t>
      </w:r>
      <w:r w:rsidRPr="000763D8">
        <w:rPr>
          <w:rFonts w:ascii="Calibri" w:eastAsia="Calibri" w:hAnsi="Calibri" w:cs="Times New Roman"/>
          <w:lang w:val="en-GB" w:eastAsia="en-US"/>
        </w:rPr>
        <w:t>stepped off the plane in Glasgow and took a fleet of taxis to the studios.</w:t>
      </w:r>
    </w:p>
    <w:p w:rsidR="000763D8" w:rsidRPr="000763D8" w:rsidRDefault="000763D8" w:rsidP="000763D8">
      <w:pPr>
        <w:spacing w:after="0" w:line="240" w:lineRule="auto"/>
        <w:rPr>
          <w:rFonts w:ascii="Calibri" w:eastAsia="Calibri" w:hAnsi="Calibri" w:cs="Times New Roman"/>
          <w:lang w:val="en-GB" w:eastAsia="en-US"/>
        </w:rPr>
      </w:pPr>
    </w:p>
    <w:p w:rsidR="000763D8" w:rsidRPr="000763D8" w:rsidRDefault="000763D8" w:rsidP="000763D8">
      <w:pPr>
        <w:spacing w:after="0" w:line="240" w:lineRule="auto"/>
        <w:rPr>
          <w:rFonts w:ascii="Calibri" w:eastAsia="Calibri" w:hAnsi="Calibri" w:cs="Times New Roman"/>
          <w:lang w:val="en-GB" w:eastAsia="en-US"/>
        </w:rPr>
      </w:pPr>
      <w:r w:rsidRPr="000763D8">
        <w:rPr>
          <w:rFonts w:ascii="Calibri" w:eastAsia="Calibri" w:hAnsi="Calibri" w:cs="Times New Roman"/>
          <w:lang w:val="en-GB" w:eastAsia="en-US"/>
        </w:rPr>
        <w:t>So much for being in total control, Martin knew nothing of all this!  Thinking he was just on a trip to Scotland to watch the Show, he and Mike flew about an hour after the choir and spent a rather less interesting day at BBC Scotland waiting for the show to be presented.</w:t>
      </w:r>
    </w:p>
    <w:p w:rsidR="000763D8" w:rsidRPr="000763D8" w:rsidRDefault="000763D8" w:rsidP="000763D8">
      <w:pPr>
        <w:spacing w:after="0" w:line="240" w:lineRule="auto"/>
        <w:rPr>
          <w:rFonts w:ascii="Calibri" w:eastAsia="Calibri" w:hAnsi="Calibri" w:cs="Times New Roman"/>
          <w:lang w:val="en-GB" w:eastAsia="en-US"/>
        </w:rPr>
      </w:pPr>
    </w:p>
    <w:p w:rsidR="000763D8" w:rsidRPr="000763D8" w:rsidRDefault="000763D8" w:rsidP="000763D8">
      <w:pPr>
        <w:spacing w:after="0" w:line="240" w:lineRule="auto"/>
        <w:rPr>
          <w:rFonts w:ascii="Calibri" w:eastAsia="Calibri" w:hAnsi="Calibri" w:cs="Times New Roman"/>
          <w:lang w:val="en-GB" w:eastAsia="en-US"/>
        </w:rPr>
      </w:pPr>
      <w:r w:rsidRPr="000763D8">
        <w:rPr>
          <w:rFonts w:ascii="Calibri" w:eastAsia="Calibri" w:hAnsi="Calibri" w:cs="Times New Roman"/>
          <w:lang w:val="en-GB" w:eastAsia="en-US"/>
        </w:rPr>
        <w:t>In the Show, John Barrowman was to acknowledge the work Martin had done, in founding Wessex Chorus and raising funds for charity, and dedicate a song</w:t>
      </w:r>
      <w:r w:rsidRPr="000763D8">
        <w:rPr>
          <w:rFonts w:ascii="Calibri" w:eastAsia="Calibri" w:hAnsi="Calibri" w:cs="Times New Roman"/>
          <w:b/>
          <w:i/>
          <w:lang w:val="en-GB" w:eastAsia="en-US"/>
        </w:rPr>
        <w:t xml:space="preserve"> </w:t>
      </w:r>
      <w:r w:rsidRPr="000763D8">
        <w:rPr>
          <w:rFonts w:ascii="Calibri" w:eastAsia="Calibri" w:hAnsi="Calibri" w:cs="Times New Roman"/>
          <w:lang w:val="en-GB" w:eastAsia="en-US"/>
        </w:rPr>
        <w:t>to Martin. The plan was for the whole choir to appear on stage as a backing for the song but, first, we needed a morning with a BBC voice coach to learn the song!  That was one of the first real challenges for Wessex Chorus and we had no Martin to hold us together!   Then came rehearsals, the dress rehearsal and the performance itself.</w:t>
      </w:r>
    </w:p>
    <w:p w:rsidR="000763D8" w:rsidRPr="000763D8" w:rsidRDefault="000763D8" w:rsidP="000763D8">
      <w:pPr>
        <w:spacing w:after="0" w:line="240" w:lineRule="auto"/>
        <w:rPr>
          <w:rFonts w:ascii="Calibri" w:eastAsia="Calibri" w:hAnsi="Calibri" w:cs="Times New Roman"/>
          <w:lang w:val="en-GB" w:eastAsia="en-US"/>
        </w:rPr>
      </w:pPr>
    </w:p>
    <w:p w:rsidR="000763D8" w:rsidRPr="000763D8" w:rsidRDefault="000763D8" w:rsidP="000763D8">
      <w:pPr>
        <w:spacing w:after="0" w:line="240" w:lineRule="auto"/>
        <w:rPr>
          <w:rFonts w:ascii="Calibri" w:eastAsia="Calibri" w:hAnsi="Calibri" w:cs="Times New Roman"/>
          <w:lang w:val="en-GB" w:eastAsia="en-US"/>
        </w:rPr>
      </w:pPr>
      <w:r w:rsidRPr="000763D8">
        <w:rPr>
          <w:rFonts w:ascii="Calibri" w:eastAsia="Calibri" w:hAnsi="Calibri" w:cs="Times New Roman"/>
          <w:lang w:val="en-GB" w:eastAsia="en-US"/>
        </w:rPr>
        <w:t>At lunch time, the choir were shown around BBC Scotland, playing a kind of tag game to dodge Martin and Mike who, we were told, were also circulating in the building at the time!  We had been asked to come all dressed in black and, in our tour, we came across a busy seamstress at her sewing machine producing pashminas out of an electric blue coloured fabric.  These, together with matching ties for the men, were to become a Wessex Chorus ‘uniform’ for many years to come.</w:t>
      </w:r>
    </w:p>
    <w:p w:rsidR="000763D8" w:rsidRPr="000763D8" w:rsidRDefault="000763D8" w:rsidP="000763D8">
      <w:pPr>
        <w:spacing w:after="0" w:line="240" w:lineRule="auto"/>
        <w:rPr>
          <w:rFonts w:ascii="Calibri" w:eastAsia="Calibri" w:hAnsi="Calibri" w:cs="Times New Roman"/>
          <w:lang w:val="en-GB" w:eastAsia="en-US"/>
        </w:rPr>
      </w:pPr>
    </w:p>
    <w:p w:rsidR="000763D8" w:rsidRPr="000763D8" w:rsidRDefault="000763D8" w:rsidP="000763D8">
      <w:pPr>
        <w:spacing w:after="0" w:line="240" w:lineRule="auto"/>
        <w:rPr>
          <w:rFonts w:ascii="Calibri" w:eastAsia="Calibri" w:hAnsi="Calibri" w:cs="Times New Roman"/>
          <w:lang w:val="en-GB" w:eastAsia="en-US"/>
        </w:rPr>
      </w:pPr>
      <w:r w:rsidRPr="000763D8">
        <w:rPr>
          <w:rFonts w:ascii="Calibri" w:eastAsia="Calibri" w:hAnsi="Calibri" w:cs="Times New Roman"/>
          <w:lang w:val="en-GB" w:eastAsia="en-US"/>
        </w:rPr>
        <w:t xml:space="preserve">We need to cut a long story short!  Suffice to say this was Martin’s reaction to the TV recording, </w:t>
      </w:r>
      <w:r w:rsidRPr="00F06B62">
        <w:rPr>
          <w:rFonts w:ascii="Calibri" w:eastAsia="Calibri" w:hAnsi="Calibri" w:cs="Times New Roman"/>
          <w:i/>
          <w:lang w:val="en-GB" w:eastAsia="en-US"/>
        </w:rPr>
        <w:t>“I was taken completely by surprise when John Barrowman picked me out in the audience and brought me on to the stage.  I was even more dumfounded when the Wessex Chorus emerged from behind a screen to join John Barrowman singing the song ‘You’ve got a friend’.  It was their first appearance without me conducting!”</w:t>
      </w:r>
      <w:r w:rsidRPr="000763D8">
        <w:rPr>
          <w:rFonts w:ascii="Calibri" w:eastAsia="Calibri" w:hAnsi="Calibri" w:cs="Times New Roman"/>
          <w:lang w:val="en-GB" w:eastAsia="en-US"/>
        </w:rPr>
        <w:t xml:space="preserve"> </w:t>
      </w:r>
    </w:p>
    <w:p w:rsidR="000763D8" w:rsidRPr="000763D8" w:rsidRDefault="000763D8" w:rsidP="000763D8">
      <w:pPr>
        <w:spacing w:after="0" w:line="240" w:lineRule="auto"/>
        <w:rPr>
          <w:rFonts w:ascii="Calibri" w:eastAsia="Calibri" w:hAnsi="Calibri" w:cs="Times New Roman"/>
          <w:lang w:val="en-GB" w:eastAsia="en-US"/>
        </w:rPr>
      </w:pPr>
    </w:p>
    <w:p w:rsidR="000763D8" w:rsidRDefault="000763D8" w:rsidP="006D38C5">
      <w:pPr>
        <w:spacing w:after="0" w:line="240" w:lineRule="auto"/>
      </w:pPr>
      <w:r w:rsidRPr="000763D8">
        <w:rPr>
          <w:rFonts w:ascii="Calibri" w:eastAsia="Calibri" w:hAnsi="Calibri" w:cs="Times New Roman"/>
          <w:lang w:val="en-GB" w:eastAsia="en-US"/>
        </w:rPr>
        <w:t>Job well done, Mike!</w:t>
      </w:r>
      <w:r>
        <w:br w:type="page"/>
      </w:r>
    </w:p>
    <w:p w:rsidR="005304BD" w:rsidRPr="005304BD" w:rsidRDefault="004764A7" w:rsidP="005304BD">
      <w:pPr>
        <w:rPr>
          <w:rFonts w:ascii="Calibri" w:eastAsia="Times New Roman" w:hAnsi="Calibri" w:cs="Times New Roman"/>
        </w:rPr>
      </w:pPr>
      <w:r w:rsidRPr="005304BD">
        <w:rPr>
          <w:rFonts w:ascii="Calibri" w:eastAsia="Times New Roman" w:hAnsi="Calibri" w:cs="Times New Roman"/>
          <w:noProof/>
          <w:lang w:val="en-GB" w:eastAsia="en-GB"/>
        </w:rPr>
        <w:lastRenderedPageBreak/>
        <w:drawing>
          <wp:anchor distT="0" distB="0" distL="114300" distR="114300" simplePos="0" relativeHeight="251652096" behindDoc="0" locked="0" layoutInCell="1" allowOverlap="1" wp14:anchorId="0AB5A329" wp14:editId="75411091">
            <wp:simplePos x="0" y="0"/>
            <wp:positionH relativeFrom="column">
              <wp:posOffset>3343274</wp:posOffset>
            </wp:positionH>
            <wp:positionV relativeFrom="paragraph">
              <wp:posOffset>-1</wp:posOffset>
            </wp:positionV>
            <wp:extent cx="1609725" cy="1854815"/>
            <wp:effectExtent l="0" t="0" r="0" b="0"/>
            <wp:wrapNone/>
            <wp:docPr id="20" name="Picture 20" descr="C:\Users\Peter\AppData\Local\Microsoft\Windows\INetCache\Content.Outlook\N8097NIF\AS_Logo_Main_Pos_In_aid_of_CMYK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AppData\Local\Microsoft\Windows\INetCache\Content.Outlook\N8097NIF\AS_Logo_Main_Pos_In_aid_of_CMYK_Eng.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13198" cy="185881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04BD" w:rsidRPr="005304BD" w:rsidRDefault="005304BD" w:rsidP="005304BD">
      <w:pPr>
        <w:rPr>
          <w:rFonts w:ascii="Palatino Linotype" w:eastAsia="Malgun Gothic" w:hAnsi="Palatino Linotype" w:cs="Times New Roman"/>
          <w:i/>
          <w:color w:val="E65B01"/>
          <w:sz w:val="40"/>
          <w:szCs w:val="40"/>
        </w:rPr>
      </w:pPr>
    </w:p>
    <w:p w:rsidR="005304BD" w:rsidRPr="005304BD" w:rsidRDefault="004764A7" w:rsidP="005304BD">
      <w:pPr>
        <w:rPr>
          <w:rFonts w:ascii="Calibri Light" w:eastAsia="Times New Roman" w:hAnsi="Calibri Light" w:cs="Times New Roman"/>
          <w:noProof/>
          <w:sz w:val="24"/>
          <w:szCs w:val="24"/>
          <w:lang w:eastAsia="en-GB"/>
        </w:rPr>
      </w:pPr>
      <w:r>
        <w:rPr>
          <w:rFonts w:ascii="Palatino Linotype" w:eastAsia="Malgun Gothic" w:hAnsi="Palatino Linotype" w:cs="Times New Roman"/>
          <w:i/>
          <w:color w:val="E65B01"/>
          <w:sz w:val="40"/>
          <w:szCs w:val="40"/>
        </w:rPr>
        <w:br/>
      </w:r>
      <w:r w:rsidR="005304BD" w:rsidRPr="005304BD">
        <w:rPr>
          <w:rFonts w:ascii="Palatino Linotype" w:eastAsia="Malgun Gothic" w:hAnsi="Palatino Linotype" w:cs="Times New Roman"/>
          <w:i/>
          <w:color w:val="E65B01"/>
          <w:sz w:val="40"/>
          <w:szCs w:val="40"/>
        </w:rPr>
        <w:t>Charity Focus Five</w:t>
      </w:r>
      <w:r w:rsidR="005304BD" w:rsidRPr="005304BD">
        <w:rPr>
          <w:rFonts w:ascii="Calibri" w:eastAsia="Times New Roman" w:hAnsi="Calibri" w:cs="Times New Roman"/>
          <w:i/>
          <w:color w:val="2F5496"/>
          <w:sz w:val="40"/>
          <w:szCs w:val="40"/>
        </w:rPr>
        <w:tab/>
      </w:r>
      <w:r w:rsidR="005304BD" w:rsidRPr="005304BD">
        <w:rPr>
          <w:rFonts w:ascii="Calibri" w:eastAsia="Times New Roman" w:hAnsi="Calibri" w:cs="Times New Roman"/>
          <w:i/>
          <w:color w:val="2F5496"/>
          <w:sz w:val="40"/>
          <w:szCs w:val="40"/>
        </w:rPr>
        <w:tab/>
      </w:r>
      <w:r w:rsidR="005304BD" w:rsidRPr="005304BD">
        <w:rPr>
          <w:rFonts w:ascii="Calibri" w:eastAsia="Times New Roman" w:hAnsi="Calibri" w:cs="Times New Roman"/>
          <w:i/>
          <w:color w:val="2F5496"/>
          <w:sz w:val="40"/>
          <w:szCs w:val="40"/>
        </w:rPr>
        <w:tab/>
      </w:r>
      <w:r w:rsidR="005304BD" w:rsidRPr="005304BD">
        <w:rPr>
          <w:rFonts w:ascii="Calibri Light" w:eastAsia="Times New Roman" w:hAnsi="Calibri Light" w:cs="Times New Roman"/>
          <w:noProof/>
          <w:sz w:val="24"/>
          <w:szCs w:val="24"/>
          <w:lang w:eastAsia="en-GB"/>
        </w:rPr>
        <w:t xml:space="preserve">    </w:t>
      </w:r>
    </w:p>
    <w:p w:rsidR="005304BD" w:rsidRPr="005304BD" w:rsidRDefault="005304BD" w:rsidP="005304BD">
      <w:pPr>
        <w:rPr>
          <w:rFonts w:ascii="Calibri" w:eastAsia="Times New Roman" w:hAnsi="Calibri" w:cs="Times New Roman"/>
        </w:rPr>
      </w:pPr>
    </w:p>
    <w:p w:rsidR="005304BD" w:rsidRPr="005304BD" w:rsidRDefault="005304BD" w:rsidP="005304BD">
      <w:pPr>
        <w:rPr>
          <w:rFonts w:ascii="Calibri" w:eastAsia="Times New Roman" w:hAnsi="Calibri" w:cs="Times New Roman"/>
          <w:sz w:val="28"/>
        </w:rPr>
      </w:pPr>
      <w:r w:rsidRPr="005304BD">
        <w:rPr>
          <w:rFonts w:ascii="Calibri" w:eastAsia="Times New Roman" w:hAnsi="Calibri" w:cs="Times New Roman"/>
          <w:sz w:val="28"/>
        </w:rPr>
        <w:t xml:space="preserve">A huge thank you to Wessex Chorus for choosing to support Alzheimer’s Society. </w:t>
      </w:r>
    </w:p>
    <w:p w:rsidR="005304BD" w:rsidRPr="005304BD" w:rsidRDefault="004764A7" w:rsidP="005304BD">
      <w:pPr>
        <w:spacing w:before="100" w:beforeAutospacing="1" w:after="270"/>
        <w:rPr>
          <w:rFonts w:ascii="Calibri" w:eastAsia="Times New Roman" w:hAnsi="Calibri" w:cs="Times New Roman"/>
          <w:noProof/>
          <w:lang w:eastAsia="en-GB"/>
        </w:rPr>
      </w:pPr>
      <w:r w:rsidRPr="005304BD">
        <w:rPr>
          <w:rFonts w:ascii="Calibri" w:eastAsia="Times New Roman" w:hAnsi="Calibri" w:cs="Times New Roman"/>
          <w:noProof/>
          <w:lang w:val="en-GB" w:eastAsia="en-GB"/>
        </w:rPr>
        <w:drawing>
          <wp:anchor distT="0" distB="0" distL="114300" distR="114300" simplePos="0" relativeHeight="251653120" behindDoc="0" locked="0" layoutInCell="1" allowOverlap="1" wp14:anchorId="33169922" wp14:editId="04FD6926">
            <wp:simplePos x="0" y="0"/>
            <wp:positionH relativeFrom="column">
              <wp:posOffset>2537328</wp:posOffset>
            </wp:positionH>
            <wp:positionV relativeFrom="paragraph">
              <wp:posOffset>389550</wp:posOffset>
            </wp:positionV>
            <wp:extent cx="3185160" cy="2570480"/>
            <wp:effectExtent l="0" t="0" r="0" b="1270"/>
            <wp:wrapSquare wrapText="bothSides"/>
            <wp:docPr id="21" name="Picture 21" descr="C:\Users\Peter\AppData\Local\Microsoft\Windows\INetCache\Content.Outlook\N8097NIF\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AppData\Local\Microsoft\Windows\INetCache\Content.Outlook\N8097NIF\A31.jpg"/>
                    <pic:cNvPicPr>
                      <a:picLocks noChangeAspect="1" noChangeArrowheads="1"/>
                    </pic:cNvPicPr>
                  </pic:nvPicPr>
                  <pic:blipFill rotWithShape="1">
                    <a:blip r:embed="rId61">
                      <a:extLst>
                        <a:ext uri="{28A0092B-C50C-407E-A947-70E740481C1C}">
                          <a14:useLocalDpi xmlns:a14="http://schemas.microsoft.com/office/drawing/2010/main" val="0"/>
                        </a:ext>
                      </a:extLst>
                    </a:blip>
                    <a:srcRect l="9335" r="7752"/>
                    <a:stretch/>
                  </pic:blipFill>
                  <pic:spPr bwMode="auto">
                    <a:xfrm>
                      <a:off x="0" y="0"/>
                      <a:ext cx="3185160" cy="2570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304BD" w:rsidRPr="005304BD" w:rsidRDefault="005304BD" w:rsidP="005304BD">
      <w:pPr>
        <w:spacing w:before="100" w:beforeAutospacing="1" w:after="270"/>
        <w:rPr>
          <w:rFonts w:ascii="Calibri" w:eastAsia="Times New Roman" w:hAnsi="Calibri" w:cs="Times New Roman"/>
        </w:rPr>
      </w:pPr>
      <w:r w:rsidRPr="005304BD">
        <w:rPr>
          <w:rFonts w:ascii="Calibri" w:eastAsia="Times New Roman" w:hAnsi="Calibri" w:cs="Times New Roman"/>
        </w:rPr>
        <w:t>​Demen</w:t>
      </w:r>
      <w:r w:rsidR="00F06B62">
        <w:rPr>
          <w:rFonts w:ascii="Calibri" w:eastAsia="Times New Roman" w:hAnsi="Calibri" w:cs="Times New Roman"/>
        </w:rPr>
        <w:t>tia devastates lives. By 2021, one</w:t>
      </w:r>
      <w:r w:rsidRPr="005304BD">
        <w:rPr>
          <w:rFonts w:ascii="Calibri" w:eastAsia="Times New Roman" w:hAnsi="Calibri" w:cs="Times New Roman"/>
        </w:rPr>
        <w:t xml:space="preserve"> million people will be living with the condition. But dementia won’t win. Until the day we find a cure, Alzheimer’s Society will be here for anyone affected by dementia – wherever they are, whatever they’re going through.  ​</w:t>
      </w:r>
    </w:p>
    <w:p w:rsidR="005304BD" w:rsidRPr="005304BD" w:rsidRDefault="005304BD" w:rsidP="005304BD">
      <w:pPr>
        <w:spacing w:before="100" w:beforeAutospacing="1" w:after="270"/>
        <w:rPr>
          <w:rFonts w:ascii="Calibri" w:eastAsia="Times New Roman" w:hAnsi="Calibri" w:cs="Times New Roman"/>
        </w:rPr>
      </w:pPr>
      <w:r w:rsidRPr="005304BD">
        <w:rPr>
          <w:rFonts w:ascii="Calibri" w:eastAsia="Times New Roman" w:hAnsi="Calibri" w:cs="Times New Roman"/>
        </w:rPr>
        <w:t>We provide expert information, training, and support services to all those who need our help. And we are creating a more dementia friendly society so people with the condition can live without fear and prejudice.</w:t>
      </w:r>
    </w:p>
    <w:p w:rsidR="005304BD" w:rsidRPr="005304BD" w:rsidRDefault="005304BD" w:rsidP="005304BD">
      <w:pPr>
        <w:spacing w:before="100" w:beforeAutospacing="1" w:after="100" w:afterAutospacing="1"/>
        <w:rPr>
          <w:rFonts w:ascii="Calibri" w:eastAsia="Times New Roman" w:hAnsi="Calibri" w:cs="Times New Roman"/>
        </w:rPr>
      </w:pPr>
      <w:r w:rsidRPr="005304BD">
        <w:rPr>
          <w:rFonts w:ascii="Calibri" w:eastAsia="Times New Roman" w:hAnsi="Calibri" w:cs="Times New Roman"/>
        </w:rPr>
        <w:t xml:space="preserve">In Dorset, there are currently over 12,000 people with dementia. </w:t>
      </w:r>
      <w:r w:rsidRPr="005304BD">
        <w:rPr>
          <w:rFonts w:ascii="Calibri" w:eastAsia="Times New Roman" w:hAnsi="Calibri" w:cs="Times New Roman"/>
          <w:lang w:val="en" w:eastAsia="en-GB"/>
        </w:rPr>
        <w:t xml:space="preserve">Operating from our office in Poundbury, near Dorchester, we deliver the Memory Support and Advisory Service which is designed for anyone with memory loss or diagnosed with dementia and their </w:t>
      </w:r>
      <w:proofErr w:type="spellStart"/>
      <w:r w:rsidRPr="005304BD">
        <w:rPr>
          <w:rFonts w:ascii="Calibri" w:eastAsia="Times New Roman" w:hAnsi="Calibri" w:cs="Times New Roman"/>
          <w:lang w:val="en" w:eastAsia="en-GB"/>
        </w:rPr>
        <w:t>carers</w:t>
      </w:r>
      <w:proofErr w:type="spellEnd"/>
      <w:r w:rsidRPr="005304BD">
        <w:rPr>
          <w:rFonts w:ascii="Calibri" w:eastAsia="Times New Roman" w:hAnsi="Calibri" w:cs="Times New Roman"/>
          <w:lang w:val="en" w:eastAsia="en-GB"/>
        </w:rPr>
        <w:t xml:space="preserve"> across the whole of Dorset. Our Memory Advisors ensure they get the local support from services they need to allow them to live well with dementia.</w:t>
      </w:r>
    </w:p>
    <w:p w:rsidR="00792360" w:rsidRPr="004764A7" w:rsidRDefault="005304BD" w:rsidP="005304BD">
      <w:pPr>
        <w:rPr>
          <w:rFonts w:ascii="Calibri" w:eastAsia="Times New Roman" w:hAnsi="Calibri" w:cs="Times New Roman"/>
        </w:rPr>
      </w:pPr>
      <w:r w:rsidRPr="005304BD">
        <w:rPr>
          <w:rFonts w:ascii="Calibri" w:eastAsia="Times New Roman" w:hAnsi="Calibri" w:cs="Times New Roman"/>
        </w:rPr>
        <w:t xml:space="preserve">Each and every penny raised will make a huge difference to people living with dementia, and their </w:t>
      </w:r>
      <w:proofErr w:type="spellStart"/>
      <w:r w:rsidRPr="005304BD">
        <w:rPr>
          <w:rFonts w:ascii="Calibri" w:eastAsia="Times New Roman" w:hAnsi="Calibri" w:cs="Times New Roman"/>
        </w:rPr>
        <w:t>carers</w:t>
      </w:r>
      <w:proofErr w:type="spellEnd"/>
      <w:r w:rsidRPr="005304BD">
        <w:rPr>
          <w:rFonts w:ascii="Calibri" w:eastAsia="Times New Roman" w:hAnsi="Calibri" w:cs="Times New Roman"/>
        </w:rPr>
        <w:t xml:space="preserve">. </w:t>
      </w:r>
    </w:p>
    <w:p w:rsidR="00792360" w:rsidRDefault="00792360">
      <w:pPr>
        <w:rPr>
          <w:rFonts w:ascii="Calibri" w:eastAsia="Times New Roman" w:hAnsi="Calibri" w:cs="Times New Roman"/>
          <w:color w:val="1F497D"/>
        </w:rPr>
      </w:pPr>
      <w:r>
        <w:rPr>
          <w:rFonts w:ascii="Calibri" w:eastAsia="Times New Roman" w:hAnsi="Calibri" w:cs="Times New Roman"/>
          <w:color w:val="1F497D"/>
        </w:rPr>
        <w:br w:type="page"/>
      </w:r>
    </w:p>
    <w:p w:rsidR="00792360" w:rsidRPr="00792360" w:rsidRDefault="00792360" w:rsidP="00792360">
      <w:pPr>
        <w:spacing w:after="0" w:line="240" w:lineRule="auto"/>
        <w:rPr>
          <w:rFonts w:ascii="Calibri" w:eastAsia="Calibri" w:hAnsi="Calibri" w:cs="Times New Roman"/>
          <w:lang w:val="en-GB" w:eastAsia="en-US"/>
        </w:rPr>
      </w:pPr>
      <w:r w:rsidRPr="00792360">
        <w:rPr>
          <w:rFonts w:ascii="Palatino Linotype" w:eastAsia="Malgun Gothic" w:hAnsi="Palatino Linotype" w:cs="Times New Roman"/>
          <w:i/>
          <w:color w:val="E65B01"/>
          <w:sz w:val="40"/>
          <w:szCs w:val="40"/>
        </w:rPr>
        <w:lastRenderedPageBreak/>
        <w:t xml:space="preserve">What the Choir Means to Me </w:t>
      </w:r>
    </w:p>
    <w:p w:rsidR="00792360" w:rsidRPr="00792360" w:rsidRDefault="00792360" w:rsidP="00792360">
      <w:pPr>
        <w:spacing w:after="0" w:line="240" w:lineRule="auto"/>
        <w:rPr>
          <w:rFonts w:ascii="Calibri" w:eastAsia="Times New Roman" w:hAnsi="Calibri" w:cs="Times New Roman"/>
          <w:lang w:val="en-GB" w:eastAsia="en-US"/>
        </w:rPr>
      </w:pPr>
    </w:p>
    <w:p w:rsidR="00792360" w:rsidRPr="00792360" w:rsidRDefault="00792360" w:rsidP="00792360">
      <w:pPr>
        <w:spacing w:after="0" w:line="240" w:lineRule="auto"/>
        <w:rPr>
          <w:rFonts w:ascii="Calibri" w:eastAsia="Times New Roman" w:hAnsi="Calibri" w:cs="Times New Roman"/>
          <w:lang w:val="en-GB" w:eastAsia="en-US"/>
        </w:rPr>
      </w:pPr>
      <w:r w:rsidRPr="00792360">
        <w:rPr>
          <w:rFonts w:ascii="Calibri" w:eastAsia="Times New Roman" w:hAnsi="Calibri" w:cs="Times New Roman"/>
          <w:lang w:val="en-GB" w:eastAsia="en-US"/>
        </w:rPr>
        <w:t xml:space="preserve">In 2011 I met Martin at a dance competition. I was introduced to him a by a dance colleague and Martin became my dance partner and best friend. I knew he ran a choir although had not thought of joining. Then, in 2015, I decided to join Wessex Chorus for the winter, just for the carols, that was all as I did not want the commitment. Well it seems as though I did enjoy it very much and I am still there, very much part of the most wonderful, friendly choir. I feel lucky to be a part of it. </w:t>
      </w:r>
      <w:r w:rsidR="00F06B62">
        <w:rPr>
          <w:rFonts w:ascii="Calibri" w:eastAsia="Times New Roman" w:hAnsi="Calibri" w:cs="Times New Roman"/>
          <w:lang w:val="en-GB" w:eastAsia="en-US"/>
        </w:rPr>
        <w:br/>
      </w:r>
      <w:r w:rsidRPr="00792360">
        <w:rPr>
          <w:rFonts w:ascii="Calibri" w:eastAsia="Times New Roman" w:hAnsi="Calibri" w:cs="Times New Roman"/>
          <w:lang w:val="en-GB" w:eastAsia="en-US"/>
        </w:rPr>
        <w:t>Thank you, Martin and Wessex Chorus. </w:t>
      </w:r>
    </w:p>
    <w:p w:rsidR="00A9166E" w:rsidRDefault="00A9166E" w:rsidP="00792360">
      <w:pPr>
        <w:spacing w:after="0" w:line="240" w:lineRule="auto"/>
        <w:rPr>
          <w:rFonts w:ascii="Calibri" w:eastAsia="Times New Roman" w:hAnsi="Calibri" w:cs="Times New Roman"/>
          <w:lang w:val="en-GB" w:eastAsia="en-US"/>
        </w:rPr>
      </w:pPr>
    </w:p>
    <w:p w:rsidR="00792360" w:rsidRDefault="00792360" w:rsidP="00792360">
      <w:pPr>
        <w:spacing w:after="0" w:line="240" w:lineRule="auto"/>
        <w:rPr>
          <w:rFonts w:ascii="Calibri" w:eastAsia="Times New Roman" w:hAnsi="Calibri" w:cs="Times New Roman"/>
          <w:lang w:val="en-GB" w:eastAsia="en-US"/>
        </w:rPr>
      </w:pPr>
      <w:r w:rsidRPr="00792360">
        <w:rPr>
          <w:rFonts w:ascii="Calibri" w:eastAsia="Times New Roman" w:hAnsi="Calibri" w:cs="Times New Roman"/>
          <w:lang w:val="en-GB" w:eastAsia="en-US"/>
        </w:rPr>
        <w:t>Debbie (</w:t>
      </w:r>
      <w:r w:rsidR="006D38C5">
        <w:rPr>
          <w:rFonts w:ascii="Calibri" w:eastAsia="Times New Roman" w:hAnsi="Calibri" w:cs="Times New Roman"/>
          <w:lang w:val="en-GB" w:eastAsia="en-US"/>
        </w:rPr>
        <w:t>s</w:t>
      </w:r>
      <w:r w:rsidRPr="00792360">
        <w:rPr>
          <w:rFonts w:ascii="Calibri" w:eastAsia="Times New Roman" w:hAnsi="Calibri" w:cs="Times New Roman"/>
          <w:lang w:val="en-GB" w:eastAsia="en-US"/>
        </w:rPr>
        <w:t>oprano)</w:t>
      </w:r>
    </w:p>
    <w:p w:rsidR="00792360" w:rsidRDefault="00792360" w:rsidP="00792360">
      <w:pPr>
        <w:spacing w:after="0" w:line="240" w:lineRule="auto"/>
        <w:rPr>
          <w:rFonts w:ascii="Calibri" w:eastAsia="Times New Roman" w:hAnsi="Calibri" w:cs="Times New Roman"/>
          <w:lang w:val="en-GB" w:eastAsia="en-US"/>
        </w:rPr>
      </w:pPr>
    </w:p>
    <w:p w:rsidR="00792360" w:rsidRPr="00792360" w:rsidRDefault="00792360" w:rsidP="00792360">
      <w:pPr>
        <w:spacing w:after="0" w:line="240" w:lineRule="auto"/>
        <w:jc w:val="right"/>
        <w:rPr>
          <w:rFonts w:ascii="Comic Sans MS" w:eastAsia="Calibri" w:hAnsi="Comic Sans MS" w:cs="Times New Roman"/>
          <w:color w:val="0000FF"/>
          <w:sz w:val="24"/>
          <w:szCs w:val="24"/>
          <w:lang w:val="en-GB" w:eastAsia="en-US"/>
        </w:rPr>
      </w:pPr>
      <w:r w:rsidRPr="00792360">
        <w:rPr>
          <w:rFonts w:ascii="Comic Sans MS" w:eastAsia="Calibri" w:hAnsi="Comic Sans MS" w:cs="Times New Roman"/>
          <w:color w:val="0000FF"/>
          <w:sz w:val="24"/>
          <w:szCs w:val="24"/>
          <w:lang w:val="en-GB" w:eastAsia="en-US"/>
        </w:rPr>
        <w:t>"An added spark to help your day</w:t>
      </w:r>
      <w:r w:rsidRPr="00792360">
        <w:rPr>
          <w:rFonts w:ascii="Comic Sans MS" w:eastAsia="Calibri" w:hAnsi="Comic Sans MS" w:cs="Times New Roman"/>
          <w:color w:val="0000FF"/>
          <w:sz w:val="24"/>
          <w:szCs w:val="24"/>
          <w:lang w:val="en-GB" w:eastAsia="en-US"/>
        </w:rPr>
        <w:br/>
        <w:t>You may find Wessex Chorus is the way</w:t>
      </w:r>
      <w:r w:rsidRPr="00792360">
        <w:rPr>
          <w:rFonts w:ascii="Calibri" w:eastAsia="Calibri" w:hAnsi="Calibri" w:cs="Times New Roman"/>
          <w:sz w:val="24"/>
          <w:szCs w:val="24"/>
          <w:lang w:val="en-GB" w:eastAsia="en-US"/>
        </w:rPr>
        <w:br/>
      </w:r>
      <w:r w:rsidRPr="00792360">
        <w:rPr>
          <w:rFonts w:ascii="Comic Sans MS" w:eastAsia="Calibri" w:hAnsi="Comic Sans MS" w:cs="Times New Roman"/>
          <w:color w:val="0000FF"/>
          <w:sz w:val="24"/>
          <w:szCs w:val="24"/>
          <w:lang w:val="en-GB" w:eastAsia="en-US"/>
        </w:rPr>
        <w:t>A happy place for you to be</w:t>
      </w:r>
      <w:r w:rsidRPr="00792360">
        <w:rPr>
          <w:rFonts w:ascii="Calibri" w:eastAsia="Calibri" w:hAnsi="Calibri" w:cs="Times New Roman"/>
          <w:sz w:val="24"/>
          <w:szCs w:val="24"/>
          <w:lang w:val="en-GB" w:eastAsia="en-US"/>
        </w:rPr>
        <w:br/>
      </w:r>
      <w:r w:rsidRPr="00792360">
        <w:rPr>
          <w:rFonts w:ascii="Comic Sans MS" w:eastAsia="Calibri" w:hAnsi="Comic Sans MS" w:cs="Times New Roman"/>
          <w:color w:val="0000FF"/>
          <w:sz w:val="24"/>
          <w:szCs w:val="24"/>
          <w:lang w:val="en-GB" w:eastAsia="en-US"/>
        </w:rPr>
        <w:t>With camaraderie and a little therapy</w:t>
      </w:r>
      <w:r w:rsidRPr="00792360">
        <w:rPr>
          <w:rFonts w:ascii="Calibri" w:eastAsia="Calibri" w:hAnsi="Calibri" w:cs="Times New Roman"/>
          <w:sz w:val="24"/>
          <w:szCs w:val="24"/>
          <w:lang w:val="en-GB" w:eastAsia="en-US"/>
        </w:rPr>
        <w:br/>
      </w:r>
      <w:r w:rsidRPr="00792360">
        <w:rPr>
          <w:rFonts w:ascii="Comic Sans MS" w:eastAsia="Calibri" w:hAnsi="Comic Sans MS" w:cs="Times New Roman"/>
          <w:color w:val="0000FF"/>
          <w:sz w:val="24"/>
          <w:szCs w:val="24"/>
          <w:lang w:val="en-GB" w:eastAsia="en-US"/>
        </w:rPr>
        <w:t>Come join our joyful throng</w:t>
      </w:r>
      <w:r w:rsidRPr="00792360">
        <w:rPr>
          <w:rFonts w:ascii="Calibri" w:eastAsia="Calibri" w:hAnsi="Calibri" w:cs="Times New Roman"/>
          <w:sz w:val="24"/>
          <w:szCs w:val="24"/>
          <w:lang w:val="en-GB" w:eastAsia="en-US"/>
        </w:rPr>
        <w:br/>
      </w:r>
      <w:r w:rsidRPr="00792360">
        <w:rPr>
          <w:rFonts w:ascii="Comic Sans MS" w:eastAsia="Calibri" w:hAnsi="Comic Sans MS" w:cs="Times New Roman"/>
          <w:color w:val="0000FF"/>
          <w:sz w:val="24"/>
          <w:szCs w:val="24"/>
          <w:lang w:val="en-GB" w:eastAsia="en-US"/>
        </w:rPr>
        <w:t xml:space="preserve">Bringing sunshine to your life through song!" </w:t>
      </w:r>
    </w:p>
    <w:p w:rsidR="00792360" w:rsidRDefault="00792360" w:rsidP="00792360">
      <w:pPr>
        <w:spacing w:before="100" w:beforeAutospacing="1" w:after="100" w:afterAutospacing="1" w:line="240" w:lineRule="auto"/>
        <w:jc w:val="right"/>
        <w:rPr>
          <w:rFonts w:ascii="Comic Sans MS" w:eastAsia="Calibri" w:hAnsi="Comic Sans MS" w:cs="Times New Roman"/>
          <w:color w:val="0000FF"/>
          <w:sz w:val="24"/>
          <w:szCs w:val="24"/>
          <w:lang w:val="en-GB" w:eastAsia="en-GB"/>
        </w:rPr>
      </w:pPr>
      <w:r w:rsidRPr="00792360">
        <w:rPr>
          <w:rFonts w:ascii="Comic Sans MS" w:eastAsia="Calibri" w:hAnsi="Comic Sans MS" w:cs="Times New Roman"/>
          <w:color w:val="0000FF"/>
          <w:sz w:val="24"/>
          <w:szCs w:val="24"/>
          <w:lang w:val="en-GB" w:eastAsia="en-GB"/>
        </w:rPr>
        <w:t>Julie (soprano)</w:t>
      </w:r>
    </w:p>
    <w:p w:rsidR="00A9166E" w:rsidRDefault="00A9166E" w:rsidP="00792360">
      <w:pPr>
        <w:spacing w:after="0" w:line="240" w:lineRule="auto"/>
        <w:jc w:val="both"/>
        <w:rPr>
          <w:rFonts w:ascii="Calibri" w:eastAsia="Calibri" w:hAnsi="Calibri" w:cs="Times New Roman"/>
          <w:lang w:val="en-GB" w:eastAsia="en-US"/>
        </w:rPr>
      </w:pPr>
    </w:p>
    <w:p w:rsidR="00792360" w:rsidRPr="00792360" w:rsidRDefault="00792360" w:rsidP="00792360">
      <w:pPr>
        <w:spacing w:after="0" w:line="240" w:lineRule="auto"/>
        <w:jc w:val="both"/>
        <w:rPr>
          <w:rFonts w:ascii="Calibri" w:eastAsia="Calibri" w:hAnsi="Calibri" w:cs="Times New Roman"/>
          <w:lang w:val="en-GB" w:eastAsia="en-US"/>
        </w:rPr>
      </w:pPr>
      <w:r w:rsidRPr="00792360">
        <w:rPr>
          <w:rFonts w:ascii="Calibri" w:eastAsia="Calibri" w:hAnsi="Calibri" w:cs="Times New Roman"/>
          <w:noProof/>
          <w:lang w:val="en-GB" w:eastAsia="en-GB"/>
        </w:rPr>
        <w:drawing>
          <wp:anchor distT="0" distB="0" distL="114300" distR="114300" simplePos="0" relativeHeight="251655168" behindDoc="1" locked="0" layoutInCell="1" allowOverlap="1" wp14:anchorId="0EB3BAF9" wp14:editId="2018A6CB">
            <wp:simplePos x="0" y="0"/>
            <wp:positionH relativeFrom="column">
              <wp:posOffset>0</wp:posOffset>
            </wp:positionH>
            <wp:positionV relativeFrom="paragraph">
              <wp:posOffset>44450</wp:posOffset>
            </wp:positionV>
            <wp:extent cx="3871595" cy="2184400"/>
            <wp:effectExtent l="0" t="0" r="0" b="6350"/>
            <wp:wrapTight wrapText="bothSides">
              <wp:wrapPolygon edited="0">
                <wp:start x="0" y="0"/>
                <wp:lineTo x="0" y="21474"/>
                <wp:lineTo x="21469" y="21474"/>
                <wp:lineTo x="21469" y="0"/>
                <wp:lineTo x="0" y="0"/>
              </wp:wrapPolygon>
            </wp:wrapTight>
            <wp:docPr id="22" name="Picture 22" descr="C:\Users\Chris\AppData\Local\Temp\DSClip\DSCli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ris\AppData\Local\Temp\DSClip\DSClip1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71595" cy="2184400"/>
                    </a:xfrm>
                    <a:prstGeom prst="rect">
                      <a:avLst/>
                    </a:prstGeom>
                    <a:noFill/>
                    <a:ln>
                      <a:noFill/>
                    </a:ln>
                  </pic:spPr>
                </pic:pic>
              </a:graphicData>
            </a:graphic>
          </wp:anchor>
        </w:drawing>
      </w:r>
      <w:r w:rsidRPr="00792360">
        <w:rPr>
          <w:rFonts w:ascii="Calibri" w:eastAsia="Calibri" w:hAnsi="Calibri" w:cs="Times New Roman"/>
          <w:lang w:val="en-GB" w:eastAsia="en-US"/>
        </w:rPr>
        <w:t xml:space="preserve">I joined the Wessex Chorus about five years ago. Little did I know then, how much the choir would come to mean to me.  The people come from all walks of life. I can honestly say the warmth and friendship is part and parcel of who we are. We all have our stories to share or not as we choose. For fear of using a well coined phrase, we really are like one big family. We support and sustain </w:t>
      </w:r>
      <w:r w:rsidR="00F06B62">
        <w:rPr>
          <w:rFonts w:ascii="Calibri" w:eastAsia="Calibri" w:hAnsi="Calibri" w:cs="Times New Roman"/>
          <w:lang w:val="en-GB" w:eastAsia="en-US"/>
        </w:rPr>
        <w:t>each other with love and bucket</w:t>
      </w:r>
      <w:r w:rsidRPr="00792360">
        <w:rPr>
          <w:rFonts w:ascii="Calibri" w:eastAsia="Calibri" w:hAnsi="Calibri" w:cs="Times New Roman"/>
          <w:lang w:val="en-GB" w:eastAsia="en-US"/>
        </w:rPr>
        <w:t>s full of laughter and all before we even sing a note!</w:t>
      </w:r>
      <w:r w:rsidRPr="0079236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92360" w:rsidRPr="00792360" w:rsidRDefault="00792360" w:rsidP="00792360">
      <w:pPr>
        <w:spacing w:after="0" w:line="240" w:lineRule="auto"/>
        <w:jc w:val="both"/>
        <w:rPr>
          <w:rFonts w:ascii="Calibri" w:eastAsia="Calibri" w:hAnsi="Calibri" w:cs="Times New Roman"/>
          <w:lang w:val="en-GB" w:eastAsia="en-US"/>
        </w:rPr>
      </w:pPr>
      <w:r w:rsidRPr="00792360">
        <w:rPr>
          <w:rFonts w:ascii="Calibri" w:eastAsia="Calibri" w:hAnsi="Calibri" w:cs="Times New Roman"/>
          <w:lang w:val="en-GB" w:eastAsia="en-US"/>
        </w:rPr>
        <w:t xml:space="preserve">We have an active committee whose work, behind the scenes, helps us to make a real difference to the lives of others. Over our first ten years </w:t>
      </w:r>
      <w:r w:rsidR="00F06B62">
        <w:rPr>
          <w:rFonts w:ascii="Calibri" w:eastAsia="Calibri" w:hAnsi="Calibri" w:cs="Times New Roman"/>
          <w:lang w:val="en-GB" w:eastAsia="en-US"/>
        </w:rPr>
        <w:t>we have raised thousands of £££</w:t>
      </w:r>
      <w:r w:rsidRPr="00792360">
        <w:rPr>
          <w:rFonts w:ascii="Calibri" w:eastAsia="Calibri" w:hAnsi="Calibri" w:cs="Times New Roman"/>
          <w:lang w:val="en-GB" w:eastAsia="en-US"/>
        </w:rPr>
        <w:t>s for charities whose work is essential for those in need.</w:t>
      </w:r>
    </w:p>
    <w:p w:rsidR="00792360" w:rsidRPr="00792360" w:rsidRDefault="00792360" w:rsidP="00792360">
      <w:pPr>
        <w:spacing w:after="0" w:line="240" w:lineRule="auto"/>
        <w:jc w:val="both"/>
        <w:rPr>
          <w:rFonts w:ascii="Calibri" w:eastAsia="Calibri" w:hAnsi="Calibri" w:cs="Times New Roman"/>
          <w:lang w:val="en-GB" w:eastAsia="en-US"/>
        </w:rPr>
      </w:pPr>
      <w:r w:rsidRPr="00792360">
        <w:rPr>
          <w:rFonts w:ascii="Calibri" w:eastAsia="Calibri" w:hAnsi="Calibri" w:cs="Times New Roman"/>
          <w:lang w:val="en-GB" w:eastAsia="en-US"/>
        </w:rPr>
        <w:t>The music is what brought us together, but we have become so much more because of it. We sing ‘for the joy of giving through music’. Our community is right at the centre of what we do, it really defines who we are.</w:t>
      </w:r>
    </w:p>
    <w:p w:rsidR="00792360" w:rsidRPr="00792360" w:rsidRDefault="00792360" w:rsidP="00792360">
      <w:pPr>
        <w:spacing w:after="0" w:line="240" w:lineRule="auto"/>
        <w:jc w:val="both"/>
        <w:rPr>
          <w:rFonts w:ascii="Calibri" w:eastAsia="Calibri" w:hAnsi="Calibri" w:cs="Times New Roman"/>
          <w:lang w:val="en-GB" w:eastAsia="en-US"/>
        </w:rPr>
      </w:pPr>
      <w:r w:rsidRPr="00792360">
        <w:rPr>
          <w:rFonts w:ascii="Calibri" w:eastAsia="Calibri" w:hAnsi="Calibri" w:cs="Times New Roman"/>
          <w:lang w:val="en-GB" w:eastAsia="en-US"/>
        </w:rPr>
        <w:t xml:space="preserve">Some of us just like to sing weekly and not at the concerts and that’s fine. Most of us though look forward to singing in front of family, friends and the public which is great fun. </w:t>
      </w:r>
    </w:p>
    <w:p w:rsidR="00792360" w:rsidRPr="00792360" w:rsidRDefault="00792360" w:rsidP="00792360">
      <w:pPr>
        <w:spacing w:after="0" w:line="240" w:lineRule="auto"/>
        <w:jc w:val="both"/>
        <w:rPr>
          <w:rFonts w:ascii="Calibri" w:eastAsia="Calibri" w:hAnsi="Calibri" w:cs="Times New Roman"/>
          <w:lang w:val="en-GB" w:eastAsia="en-US"/>
        </w:rPr>
      </w:pPr>
      <w:r w:rsidRPr="00792360">
        <w:rPr>
          <w:rFonts w:ascii="Calibri" w:eastAsia="Calibri" w:hAnsi="Calibri" w:cs="Times New Roman"/>
          <w:lang w:val="en-GB" w:eastAsia="en-US"/>
        </w:rPr>
        <w:t>I love concert nights, the rushing around getting myself dressed up, the butterflies in my tummy, the growing excitement waiting for the curtain to go up and finally the music begins. That’s when my inner child is once again is set free!</w:t>
      </w:r>
    </w:p>
    <w:p w:rsidR="00A9166E" w:rsidRDefault="00A9166E" w:rsidP="00A9166E">
      <w:pPr>
        <w:spacing w:after="0" w:line="240" w:lineRule="auto"/>
        <w:jc w:val="both"/>
        <w:rPr>
          <w:rFonts w:ascii="Calibri" w:eastAsia="Calibri" w:hAnsi="Calibri" w:cs="Times New Roman"/>
          <w:lang w:val="en-GB" w:eastAsia="en-US"/>
        </w:rPr>
      </w:pPr>
    </w:p>
    <w:p w:rsidR="00792360" w:rsidRPr="00A9166E" w:rsidRDefault="00792360" w:rsidP="00A9166E">
      <w:pPr>
        <w:spacing w:after="0" w:line="240" w:lineRule="auto"/>
        <w:jc w:val="both"/>
        <w:rPr>
          <w:rFonts w:ascii="Calibri" w:eastAsia="Calibri" w:hAnsi="Calibri" w:cs="Times New Roman"/>
          <w:lang w:val="en-GB" w:eastAsia="en-US"/>
        </w:rPr>
      </w:pPr>
      <w:r w:rsidRPr="00792360">
        <w:rPr>
          <w:rFonts w:ascii="Calibri" w:eastAsia="Calibri" w:hAnsi="Calibri" w:cs="Times New Roman"/>
          <w:lang w:val="en-GB" w:eastAsia="en-US"/>
        </w:rPr>
        <w:t>Lynn (alto)</w:t>
      </w:r>
      <w:r>
        <w:rPr>
          <w:rFonts w:ascii="Comic Sans MS" w:eastAsia="Calibri" w:hAnsi="Comic Sans MS" w:cs="Times New Roman"/>
          <w:color w:val="0000FF"/>
          <w:sz w:val="28"/>
          <w:szCs w:val="28"/>
          <w:lang w:val="en-GB" w:eastAsia="en-GB"/>
        </w:rPr>
        <w:br w:type="page"/>
      </w:r>
    </w:p>
    <w:p w:rsidR="00A9166E" w:rsidRDefault="00A9166E" w:rsidP="00792360">
      <w:pPr>
        <w:spacing w:before="100" w:beforeAutospacing="1" w:after="100" w:afterAutospacing="1" w:line="240" w:lineRule="auto"/>
        <w:rPr>
          <w:rFonts w:ascii="Comic Sans MS" w:eastAsia="Calibri" w:hAnsi="Comic Sans MS" w:cs="Times New Roman"/>
          <w:color w:val="0000FF"/>
          <w:sz w:val="28"/>
          <w:szCs w:val="28"/>
          <w:lang w:val="en-GB" w:eastAsia="en-GB"/>
        </w:rPr>
      </w:pPr>
      <w:r w:rsidRPr="00792360">
        <w:rPr>
          <w:rFonts w:ascii="Comic Sans MS" w:eastAsia="Calibri" w:hAnsi="Comic Sans MS" w:cs="Times New Roman"/>
          <w:noProof/>
          <w:color w:val="0000FF"/>
          <w:sz w:val="28"/>
          <w:szCs w:val="28"/>
          <w:lang w:val="en-GB" w:eastAsia="en-GB"/>
        </w:rPr>
        <w:lastRenderedPageBreak/>
        <w:drawing>
          <wp:anchor distT="0" distB="0" distL="114300" distR="114300" simplePos="0" relativeHeight="251654144" behindDoc="1" locked="0" layoutInCell="1" allowOverlap="1" wp14:anchorId="6CC38665" wp14:editId="2407C9ED">
            <wp:simplePos x="0" y="0"/>
            <wp:positionH relativeFrom="column">
              <wp:posOffset>0</wp:posOffset>
            </wp:positionH>
            <wp:positionV relativeFrom="paragraph">
              <wp:posOffset>364490</wp:posOffset>
            </wp:positionV>
            <wp:extent cx="3956685" cy="3086100"/>
            <wp:effectExtent l="0" t="0" r="5715" b="0"/>
            <wp:wrapTight wrapText="bothSides">
              <wp:wrapPolygon edited="0">
                <wp:start x="0" y="0"/>
                <wp:lineTo x="0" y="21467"/>
                <wp:lineTo x="21527" y="21467"/>
                <wp:lineTo x="21527" y="0"/>
                <wp:lineTo x="0" y="0"/>
              </wp:wrapPolygon>
            </wp:wrapTight>
            <wp:docPr id="23" name="Picture 23" descr="C:\Users\Chris\AppData\Local\Temp\DSClip\DSCli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AppData\Local\Temp\DSClip\DSClip1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56685"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360" w:rsidRPr="00792360">
        <w:rPr>
          <w:rFonts w:ascii="Comic Sans MS" w:eastAsia="Calibri" w:hAnsi="Comic Sans MS" w:cs="Times New Roman"/>
          <w:color w:val="0000FF"/>
          <w:sz w:val="28"/>
          <w:szCs w:val="28"/>
          <w:lang w:val="en-GB" w:eastAsia="en-GB"/>
        </w:rPr>
        <w:t>When I first joined Wessex Chorus, I had no confidence and only a handful of friends but the choir has changed my life.  I now do solos and duets, I have made lots of friends and some I would class as ‘family’.</w:t>
      </w:r>
      <w:r w:rsidR="00F06B62">
        <w:rPr>
          <w:rFonts w:ascii="Comic Sans MS" w:eastAsia="Calibri" w:hAnsi="Comic Sans MS" w:cs="Times New Roman"/>
          <w:color w:val="0000FF"/>
          <w:sz w:val="28"/>
          <w:szCs w:val="28"/>
          <w:lang w:val="en-GB" w:eastAsia="en-GB"/>
        </w:rPr>
        <w:t xml:space="preserve"> </w:t>
      </w:r>
      <w:r w:rsidR="00792360" w:rsidRPr="00792360">
        <w:rPr>
          <w:rFonts w:ascii="Comic Sans MS" w:eastAsia="Calibri" w:hAnsi="Comic Sans MS" w:cs="Times New Roman"/>
          <w:color w:val="0000FF"/>
          <w:sz w:val="28"/>
          <w:szCs w:val="28"/>
          <w:lang w:val="en-GB" w:eastAsia="en-GB"/>
        </w:rPr>
        <w:t>I have had lots of ups and downs but, through bad and sad times, my friends in the choir have been there for me and helped me get through.</w:t>
      </w:r>
      <w:r>
        <w:rPr>
          <w:rFonts w:ascii="Comic Sans MS" w:eastAsia="Calibri" w:hAnsi="Comic Sans MS" w:cs="Times New Roman"/>
          <w:color w:val="0000FF"/>
          <w:sz w:val="28"/>
          <w:szCs w:val="28"/>
          <w:lang w:val="en-GB" w:eastAsia="en-GB"/>
        </w:rPr>
        <w:br/>
      </w:r>
      <w:r w:rsidR="00792360" w:rsidRPr="00792360">
        <w:rPr>
          <w:rFonts w:ascii="Comic Sans MS" w:eastAsia="Calibri" w:hAnsi="Comic Sans MS" w:cs="Times New Roman"/>
          <w:color w:val="0000FF"/>
          <w:sz w:val="28"/>
          <w:szCs w:val="28"/>
          <w:lang w:val="en-GB" w:eastAsia="en-GB"/>
        </w:rPr>
        <w:t xml:space="preserve">I will always be eternally grateful for their love and support. </w:t>
      </w:r>
    </w:p>
    <w:p w:rsidR="00792360" w:rsidRPr="00792360" w:rsidRDefault="00792360" w:rsidP="00792360">
      <w:pPr>
        <w:spacing w:before="100" w:beforeAutospacing="1" w:after="100" w:afterAutospacing="1" w:line="240" w:lineRule="auto"/>
        <w:rPr>
          <w:rFonts w:ascii="Comic Sans MS" w:eastAsia="Calibri" w:hAnsi="Comic Sans MS" w:cs="Times New Roman"/>
          <w:color w:val="0000FF"/>
          <w:sz w:val="28"/>
          <w:szCs w:val="28"/>
          <w:lang w:val="en-GB" w:eastAsia="en-GB"/>
        </w:rPr>
      </w:pPr>
      <w:r w:rsidRPr="00792360">
        <w:rPr>
          <w:rFonts w:ascii="Comic Sans MS" w:eastAsia="Calibri" w:hAnsi="Comic Sans MS" w:cs="Times New Roman"/>
          <w:color w:val="0000FF"/>
          <w:sz w:val="28"/>
          <w:szCs w:val="28"/>
          <w:lang w:val="en-GB" w:eastAsia="en-GB"/>
        </w:rPr>
        <w:t>Martin (</w:t>
      </w:r>
      <w:r w:rsidR="006D38C5">
        <w:rPr>
          <w:rFonts w:ascii="Comic Sans MS" w:eastAsia="Calibri" w:hAnsi="Comic Sans MS" w:cs="Times New Roman"/>
          <w:color w:val="0000FF"/>
          <w:sz w:val="28"/>
          <w:szCs w:val="28"/>
          <w:lang w:val="en-GB" w:eastAsia="en-GB"/>
        </w:rPr>
        <w:t>t</w:t>
      </w:r>
      <w:r w:rsidRPr="00792360">
        <w:rPr>
          <w:rFonts w:ascii="Comic Sans MS" w:eastAsia="Calibri" w:hAnsi="Comic Sans MS" w:cs="Times New Roman"/>
          <w:color w:val="0000FF"/>
          <w:sz w:val="28"/>
          <w:szCs w:val="28"/>
          <w:lang w:val="en-GB" w:eastAsia="en-GB"/>
        </w:rPr>
        <w:t>enor)</w:t>
      </w:r>
    </w:p>
    <w:p w:rsidR="00792360" w:rsidRPr="00792360" w:rsidRDefault="00792360" w:rsidP="00A9166E">
      <w:pPr>
        <w:spacing w:after="0" w:line="240" w:lineRule="auto"/>
        <w:ind w:left="720"/>
        <w:rPr>
          <w:rFonts w:ascii="Calibri" w:eastAsia="Calibri" w:hAnsi="Calibri" w:cs="Times New Roman"/>
          <w:szCs w:val="21"/>
          <w:lang w:val="en-GB" w:eastAsia="en-US"/>
        </w:rPr>
      </w:pPr>
      <w:r w:rsidRPr="00792360">
        <w:rPr>
          <w:rFonts w:ascii="Calibri" w:eastAsia="Calibri" w:hAnsi="Calibri" w:cs="Times New Roman"/>
          <w:szCs w:val="21"/>
          <w:lang w:val="en-GB" w:eastAsia="en-US"/>
        </w:rPr>
        <w:t xml:space="preserve">I joined nearly 7 years ago wondering how I would cope, not reading music. I need not have worried, as I found many other members were in the same position as myself. I have always loved singing, but never realised how satisfying it is to sing with like-minded people. </w:t>
      </w:r>
    </w:p>
    <w:p w:rsidR="00792360" w:rsidRPr="00792360" w:rsidRDefault="00792360" w:rsidP="00A9166E">
      <w:pPr>
        <w:spacing w:after="0" w:line="240" w:lineRule="auto"/>
        <w:ind w:left="720"/>
        <w:rPr>
          <w:rFonts w:ascii="Calibri" w:eastAsia="Calibri" w:hAnsi="Calibri" w:cs="Times New Roman"/>
          <w:szCs w:val="21"/>
          <w:lang w:val="en-GB" w:eastAsia="en-US"/>
        </w:rPr>
      </w:pPr>
      <w:r w:rsidRPr="00792360">
        <w:rPr>
          <w:rFonts w:ascii="Calibri" w:eastAsia="Calibri" w:hAnsi="Calibri" w:cs="Times New Roman"/>
          <w:szCs w:val="21"/>
          <w:lang w:val="en-GB" w:eastAsia="en-US"/>
        </w:rPr>
        <w:t>Over the years so many friendships have been formed within the choir. There is always a very joyful atmosphere at our rehearsals, brought a</w:t>
      </w:r>
      <w:r w:rsidR="00F06B62">
        <w:rPr>
          <w:rFonts w:ascii="Calibri" w:eastAsia="Calibri" w:hAnsi="Calibri" w:cs="Times New Roman"/>
          <w:szCs w:val="21"/>
          <w:lang w:val="en-GB" w:eastAsia="en-US"/>
        </w:rPr>
        <w:t xml:space="preserve">bout in many ways by our music </w:t>
      </w:r>
      <w:r w:rsidRPr="00792360">
        <w:rPr>
          <w:rFonts w:ascii="Calibri" w:eastAsia="Calibri" w:hAnsi="Calibri" w:cs="Times New Roman"/>
          <w:szCs w:val="21"/>
          <w:lang w:val="en-GB" w:eastAsia="en-US"/>
        </w:rPr>
        <w:t>director</w:t>
      </w:r>
      <w:r w:rsidR="00F06B62">
        <w:rPr>
          <w:rFonts w:ascii="Calibri" w:eastAsia="Calibri" w:hAnsi="Calibri" w:cs="Times New Roman"/>
          <w:szCs w:val="21"/>
          <w:lang w:val="en-GB" w:eastAsia="en-US"/>
        </w:rPr>
        <w:t>,</w:t>
      </w:r>
      <w:r w:rsidRPr="00792360">
        <w:rPr>
          <w:rFonts w:ascii="Calibri" w:eastAsia="Calibri" w:hAnsi="Calibri" w:cs="Times New Roman"/>
          <w:szCs w:val="21"/>
          <w:lang w:val="en-GB" w:eastAsia="en-US"/>
        </w:rPr>
        <w:t xml:space="preserve"> Martin Arthur. He is an inspiration to us all, and works so hard to ensure we not only enjoy our singing, but also the social side of being in a community choir. </w:t>
      </w:r>
    </w:p>
    <w:p w:rsidR="00792360" w:rsidRPr="00792360" w:rsidRDefault="00792360" w:rsidP="00A9166E">
      <w:pPr>
        <w:spacing w:after="0" w:line="240" w:lineRule="auto"/>
        <w:ind w:left="720"/>
        <w:rPr>
          <w:rFonts w:ascii="Calibri" w:eastAsia="Calibri" w:hAnsi="Calibri" w:cs="Times New Roman"/>
          <w:szCs w:val="21"/>
          <w:lang w:val="en-GB" w:eastAsia="en-US"/>
        </w:rPr>
      </w:pPr>
      <w:r w:rsidRPr="00792360">
        <w:rPr>
          <w:rFonts w:ascii="Calibri" w:eastAsia="Calibri" w:hAnsi="Calibri" w:cs="Times New Roman"/>
          <w:szCs w:val="21"/>
          <w:lang w:val="en-GB" w:eastAsia="en-US"/>
        </w:rPr>
        <w:t>I was unable to be at rehearsals last year, due to ill health of myself and my husband. During that time so many friends in the choir supported us both, with emails cards phone calls and visits. We both appreciated it so much.</w:t>
      </w:r>
    </w:p>
    <w:p w:rsidR="00A9166E" w:rsidRDefault="00A9166E" w:rsidP="00A9166E">
      <w:pPr>
        <w:spacing w:after="0" w:line="240" w:lineRule="auto"/>
        <w:ind w:left="720"/>
        <w:rPr>
          <w:rFonts w:ascii="Calibri" w:eastAsia="Calibri" w:hAnsi="Calibri" w:cs="Times New Roman"/>
          <w:szCs w:val="21"/>
          <w:lang w:val="en-GB" w:eastAsia="en-US"/>
        </w:rPr>
      </w:pPr>
    </w:p>
    <w:p w:rsidR="00792360" w:rsidRPr="00792360" w:rsidRDefault="00792360" w:rsidP="00A9166E">
      <w:pPr>
        <w:spacing w:after="0" w:line="240" w:lineRule="auto"/>
        <w:ind w:left="720"/>
        <w:rPr>
          <w:rFonts w:ascii="Calibri" w:eastAsia="Calibri" w:hAnsi="Calibri" w:cs="Times New Roman"/>
          <w:szCs w:val="21"/>
          <w:lang w:val="en-GB" w:eastAsia="en-US"/>
        </w:rPr>
      </w:pPr>
      <w:r w:rsidRPr="00792360">
        <w:rPr>
          <w:rFonts w:ascii="Calibri" w:eastAsia="Calibri" w:hAnsi="Calibri" w:cs="Times New Roman"/>
          <w:szCs w:val="21"/>
          <w:lang w:val="en-GB" w:eastAsia="en-US"/>
        </w:rPr>
        <w:t>Mimi (soprano)</w:t>
      </w:r>
    </w:p>
    <w:p w:rsidR="00A9166E" w:rsidRDefault="00792360" w:rsidP="00A9166E">
      <w:pPr>
        <w:spacing w:before="100" w:beforeAutospacing="1" w:after="100" w:afterAutospacing="1" w:line="240" w:lineRule="auto"/>
        <w:rPr>
          <w:rFonts w:ascii="Comic Sans MS" w:eastAsia="Calibri" w:hAnsi="Comic Sans MS" w:cs="Times New Roman"/>
          <w:color w:val="0000FF"/>
          <w:sz w:val="28"/>
          <w:szCs w:val="28"/>
          <w:lang w:val="en-GB" w:eastAsia="en-GB"/>
        </w:rPr>
      </w:pPr>
      <w:r w:rsidRPr="00792360">
        <w:rPr>
          <w:rFonts w:ascii="Comic Sans MS" w:eastAsia="Calibri" w:hAnsi="Comic Sans MS" w:cs="Times New Roman"/>
          <w:color w:val="0000FF"/>
          <w:sz w:val="28"/>
          <w:szCs w:val="28"/>
          <w:lang w:val="en-GB" w:eastAsia="en-GB"/>
        </w:rPr>
        <w:t>I joined the choir after the loss of my wife. The sheer pleasure of making music together, combined with the 'choir family' who are so supportive of each and everyone's particular anguishes has been wonderful for me. We all rise above the everyday norms and give strength to one another to keep singing and to be positive.</w:t>
      </w:r>
    </w:p>
    <w:p w:rsidR="005304BD" w:rsidRPr="005304BD" w:rsidRDefault="00792360" w:rsidP="00A9166E">
      <w:pPr>
        <w:spacing w:before="100" w:beforeAutospacing="1" w:after="100" w:afterAutospacing="1" w:line="240" w:lineRule="auto"/>
        <w:rPr>
          <w:rFonts w:ascii="Calibri" w:eastAsia="Times New Roman" w:hAnsi="Calibri" w:cs="Times New Roman"/>
        </w:rPr>
      </w:pPr>
      <w:proofErr w:type="gramStart"/>
      <w:r w:rsidRPr="00792360">
        <w:rPr>
          <w:rFonts w:ascii="Comic Sans MS" w:eastAsia="Calibri" w:hAnsi="Comic Sans MS" w:cs="Times New Roman"/>
          <w:color w:val="0000FF"/>
          <w:sz w:val="28"/>
          <w:szCs w:val="28"/>
          <w:lang w:val="en-GB" w:eastAsia="en-GB"/>
        </w:rPr>
        <w:t>Tony  (</w:t>
      </w:r>
      <w:proofErr w:type="gramEnd"/>
      <w:r w:rsidRPr="00792360">
        <w:rPr>
          <w:rFonts w:ascii="Comic Sans MS" w:eastAsia="Calibri" w:hAnsi="Comic Sans MS" w:cs="Times New Roman"/>
          <w:color w:val="0000FF"/>
          <w:sz w:val="28"/>
          <w:szCs w:val="28"/>
          <w:lang w:val="en-GB" w:eastAsia="en-GB"/>
        </w:rPr>
        <w:t>bass)</w:t>
      </w:r>
    </w:p>
    <w:p w:rsidR="005304BD" w:rsidRPr="005304BD" w:rsidRDefault="005304BD" w:rsidP="005304BD">
      <w:pPr>
        <w:rPr>
          <w:rFonts w:ascii="Calibri" w:eastAsia="Times New Roman" w:hAnsi="Calibri" w:cs="Times New Roman"/>
        </w:rPr>
      </w:pPr>
    </w:p>
    <w:p w:rsidR="005304BD" w:rsidRPr="005304BD" w:rsidRDefault="005304BD" w:rsidP="005304BD">
      <w:pPr>
        <w:spacing w:after="0" w:line="240" w:lineRule="auto"/>
        <w:rPr>
          <w:rFonts w:ascii="Calibri" w:eastAsia="Times New Roman" w:hAnsi="Calibri" w:cs="Times New Roman"/>
          <w:lang w:eastAsia="en-US"/>
        </w:rPr>
      </w:pPr>
    </w:p>
    <w:p w:rsidR="00792360" w:rsidRDefault="00792360" w:rsidP="00B4452A">
      <w:pPr>
        <w:spacing w:after="120"/>
      </w:pPr>
      <w:r>
        <w:rPr>
          <w:noProof/>
          <w:lang w:val="en-GB" w:eastAsia="en-GB"/>
        </w:rPr>
        <w:drawing>
          <wp:anchor distT="0" distB="0" distL="114300" distR="114300" simplePos="0" relativeHeight="251674624" behindDoc="1" locked="0" layoutInCell="1" allowOverlap="1" wp14:anchorId="427C8ED4">
            <wp:simplePos x="0" y="0"/>
            <wp:positionH relativeFrom="column">
              <wp:posOffset>0</wp:posOffset>
            </wp:positionH>
            <wp:positionV relativeFrom="paragraph">
              <wp:posOffset>635</wp:posOffset>
            </wp:positionV>
            <wp:extent cx="6016625" cy="1956816"/>
            <wp:effectExtent l="0" t="0" r="3175" b="5715"/>
            <wp:wrapTight wrapText="bothSides">
              <wp:wrapPolygon edited="0">
                <wp:start x="0" y="0"/>
                <wp:lineTo x="0" y="21453"/>
                <wp:lineTo x="21543" y="21453"/>
                <wp:lineTo x="21543" y="0"/>
                <wp:lineTo x="0" y="0"/>
              </wp:wrapPolygon>
            </wp:wrapTight>
            <wp:docPr id="24" name="Picture 24" descr="Wessex Chorus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ssex Chorus BLU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6625" cy="1956816"/>
                    </a:xfrm>
                    <a:prstGeom prst="rect">
                      <a:avLst/>
                    </a:prstGeom>
                    <a:noFill/>
                    <a:ln>
                      <a:noFill/>
                    </a:ln>
                  </pic:spPr>
                </pic:pic>
              </a:graphicData>
            </a:graphic>
          </wp:anchor>
        </w:drawing>
      </w:r>
    </w:p>
    <w:p w:rsidR="00792360" w:rsidRDefault="00792360" w:rsidP="00B4452A">
      <w:pPr>
        <w:spacing w:after="120"/>
      </w:pPr>
    </w:p>
    <w:p w:rsidR="00792360" w:rsidRPr="00A9166E" w:rsidRDefault="00792360" w:rsidP="00B4452A">
      <w:pPr>
        <w:spacing w:after="120"/>
        <w:jc w:val="center"/>
        <w:rPr>
          <w:color w:val="0077BE"/>
          <w:sz w:val="56"/>
          <w:szCs w:val="44"/>
        </w:rPr>
      </w:pPr>
      <w:r w:rsidRPr="00A9166E">
        <w:rPr>
          <w:color w:val="0077BE"/>
          <w:sz w:val="56"/>
          <w:szCs w:val="44"/>
        </w:rPr>
        <w:t>10</w:t>
      </w:r>
      <w:r w:rsidRPr="00A9166E">
        <w:rPr>
          <w:color w:val="0077BE"/>
          <w:sz w:val="56"/>
          <w:szCs w:val="44"/>
          <w:vertAlign w:val="superscript"/>
        </w:rPr>
        <w:t>th</w:t>
      </w:r>
      <w:r w:rsidRPr="00A9166E">
        <w:rPr>
          <w:color w:val="0077BE"/>
          <w:sz w:val="56"/>
          <w:szCs w:val="44"/>
        </w:rPr>
        <w:t xml:space="preserve"> Anniversary </w:t>
      </w:r>
      <w:r w:rsidR="00F47947">
        <w:rPr>
          <w:color w:val="0077BE"/>
          <w:sz w:val="56"/>
          <w:szCs w:val="44"/>
        </w:rPr>
        <w:t xml:space="preserve">Year </w:t>
      </w:r>
      <w:r w:rsidRPr="00A9166E">
        <w:rPr>
          <w:color w:val="0077BE"/>
          <w:sz w:val="56"/>
          <w:szCs w:val="44"/>
        </w:rPr>
        <w:t>Gala Concert</w:t>
      </w:r>
    </w:p>
    <w:p w:rsidR="00792360" w:rsidRDefault="00792360" w:rsidP="00B4452A">
      <w:pPr>
        <w:spacing w:after="120"/>
        <w:jc w:val="center"/>
        <w:rPr>
          <w:sz w:val="36"/>
          <w:szCs w:val="44"/>
        </w:rPr>
      </w:pPr>
    </w:p>
    <w:p w:rsidR="00792360" w:rsidRPr="003F040D" w:rsidRDefault="00792360" w:rsidP="00B4452A">
      <w:pPr>
        <w:spacing w:after="120"/>
        <w:jc w:val="center"/>
        <w:rPr>
          <w:i/>
          <w:sz w:val="36"/>
          <w:szCs w:val="44"/>
        </w:rPr>
      </w:pPr>
      <w:r w:rsidRPr="003F040D">
        <w:rPr>
          <w:i/>
          <w:sz w:val="36"/>
          <w:szCs w:val="44"/>
        </w:rPr>
        <w:t>Raising funds for five local Charities</w:t>
      </w:r>
    </w:p>
    <w:p w:rsidR="00792360" w:rsidRDefault="00792360" w:rsidP="00B4452A">
      <w:pPr>
        <w:spacing w:after="120"/>
      </w:pPr>
    </w:p>
    <w:p w:rsidR="00792360" w:rsidRPr="003F040D" w:rsidRDefault="00792360" w:rsidP="00B4452A">
      <w:pPr>
        <w:spacing w:after="120"/>
        <w:jc w:val="center"/>
        <w:rPr>
          <w:sz w:val="52"/>
          <w:szCs w:val="44"/>
        </w:rPr>
      </w:pPr>
      <w:r w:rsidRPr="003F040D">
        <w:rPr>
          <w:sz w:val="52"/>
          <w:szCs w:val="44"/>
        </w:rPr>
        <w:t>Saturday 4th August 2018 7:30 pm</w:t>
      </w:r>
    </w:p>
    <w:p w:rsidR="00792360" w:rsidRPr="003F040D" w:rsidRDefault="00792360" w:rsidP="00B4452A">
      <w:pPr>
        <w:spacing w:after="120"/>
        <w:jc w:val="center"/>
        <w:rPr>
          <w:sz w:val="36"/>
          <w:szCs w:val="44"/>
        </w:rPr>
      </w:pPr>
    </w:p>
    <w:p w:rsidR="00792360" w:rsidRPr="00A9166E" w:rsidRDefault="00792360" w:rsidP="00B4452A">
      <w:pPr>
        <w:spacing w:after="120"/>
        <w:jc w:val="center"/>
        <w:rPr>
          <w:sz w:val="28"/>
        </w:rPr>
      </w:pPr>
      <w:r w:rsidRPr="00A9166E">
        <w:rPr>
          <w:sz w:val="28"/>
        </w:rPr>
        <w:t xml:space="preserve">Hamworthy Club, Magna Road, </w:t>
      </w:r>
      <w:proofErr w:type="spellStart"/>
      <w:r w:rsidRPr="00A9166E">
        <w:rPr>
          <w:sz w:val="28"/>
        </w:rPr>
        <w:t>Canford</w:t>
      </w:r>
      <w:proofErr w:type="spellEnd"/>
      <w:r w:rsidRPr="00A9166E">
        <w:rPr>
          <w:sz w:val="28"/>
        </w:rPr>
        <w:t xml:space="preserve"> Magna, Dorset, BH21 3AP</w:t>
      </w:r>
    </w:p>
    <w:p w:rsidR="00792360" w:rsidRDefault="00792360" w:rsidP="00B4452A">
      <w:pPr>
        <w:spacing w:after="120"/>
      </w:pPr>
    </w:p>
    <w:p w:rsidR="00792360" w:rsidRDefault="00792360" w:rsidP="009B452B">
      <w:pPr>
        <w:spacing w:after="120"/>
        <w:jc w:val="center"/>
        <w:rPr>
          <w:sz w:val="32"/>
        </w:rPr>
      </w:pPr>
      <w:r w:rsidRPr="006C3598">
        <w:rPr>
          <w:sz w:val="32"/>
        </w:rPr>
        <w:t>Tickets £20</w:t>
      </w:r>
      <w:r w:rsidR="00345318">
        <w:rPr>
          <w:sz w:val="32"/>
        </w:rPr>
        <w:t>,</w:t>
      </w:r>
      <w:r w:rsidRPr="006C3598">
        <w:rPr>
          <w:sz w:val="32"/>
        </w:rPr>
        <w:t xml:space="preserve"> including Buffet Meal</w:t>
      </w:r>
      <w:r w:rsidR="00345318">
        <w:rPr>
          <w:sz w:val="32"/>
        </w:rPr>
        <w:t xml:space="preserve">, </w:t>
      </w:r>
      <w:r w:rsidR="00345318" w:rsidRPr="006C3598">
        <w:rPr>
          <w:sz w:val="32"/>
        </w:rPr>
        <w:t>from choir members</w:t>
      </w:r>
    </w:p>
    <w:p w:rsidR="00345318" w:rsidRPr="006C3598" w:rsidRDefault="00345318" w:rsidP="009B452B">
      <w:pPr>
        <w:spacing w:after="120"/>
        <w:jc w:val="center"/>
        <w:rPr>
          <w:sz w:val="32"/>
        </w:rPr>
      </w:pPr>
      <w:r>
        <w:rPr>
          <w:sz w:val="32"/>
        </w:rPr>
        <w:t>Check wessexchorus.org.uk</w:t>
      </w:r>
    </w:p>
    <w:p w:rsidR="00792360" w:rsidRDefault="00F47947" w:rsidP="00B4452A">
      <w:pPr>
        <w:spacing w:after="120"/>
      </w:pPr>
      <w:r>
        <w:rPr>
          <w:noProof/>
          <w:lang w:val="en-GB" w:eastAsia="en-GB"/>
        </w:rPr>
        <w:drawing>
          <wp:anchor distT="0" distB="0" distL="114300" distR="114300" simplePos="0" relativeHeight="251685376" behindDoc="0" locked="0" layoutInCell="1" allowOverlap="1" wp14:anchorId="3444C98F" wp14:editId="4DF549CA">
            <wp:simplePos x="0" y="0"/>
            <wp:positionH relativeFrom="column">
              <wp:posOffset>5241290</wp:posOffset>
            </wp:positionH>
            <wp:positionV relativeFrom="paragraph">
              <wp:posOffset>678089</wp:posOffset>
            </wp:positionV>
            <wp:extent cx="737870" cy="770255"/>
            <wp:effectExtent l="0" t="0" r="5080" b="0"/>
            <wp:wrapNone/>
            <wp:docPr id="25" name="Picture 25" descr="C:\Users\Peter\AppData\Local\Microsoft\Windows\INetCache\Content.Outlook\N8097NIF\AS_Logo_Main_Pos_In_aid_of_CMYK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AppData\Local\Microsoft\Windows\INetCache\Content.Outlook\N8097NIF\AS_Logo_Main_Pos_In_aid_of_CMYK_Eng.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9353" b="-1"/>
                    <a:stretch/>
                  </pic:blipFill>
                  <pic:spPr bwMode="auto">
                    <a:xfrm>
                      <a:off x="0" y="0"/>
                      <a:ext cx="737870" cy="770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70016" behindDoc="0" locked="0" layoutInCell="1" allowOverlap="1" wp14:anchorId="561CB83A" wp14:editId="26D46DDA">
            <wp:simplePos x="0" y="0"/>
            <wp:positionH relativeFrom="column">
              <wp:posOffset>3662045</wp:posOffset>
            </wp:positionH>
            <wp:positionV relativeFrom="paragraph">
              <wp:posOffset>761909</wp:posOffset>
            </wp:positionV>
            <wp:extent cx="1231900" cy="688340"/>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TCW_final thin.jpg"/>
                    <pic:cNvPicPr/>
                  </pic:nvPicPr>
                  <pic:blipFill rotWithShape="1">
                    <a:blip r:embed="rId65" cstate="print">
                      <a:extLst>
                        <a:ext uri="{28A0092B-C50C-407E-A947-70E740481C1C}">
                          <a14:useLocalDpi xmlns:a14="http://schemas.microsoft.com/office/drawing/2010/main" val="0"/>
                        </a:ext>
                      </a:extLst>
                    </a:blip>
                    <a:srcRect l="12386" t="3689" r="3396"/>
                    <a:stretch/>
                  </pic:blipFill>
                  <pic:spPr bwMode="auto">
                    <a:xfrm>
                      <a:off x="0" y="0"/>
                      <a:ext cx="1231900" cy="688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color w:val="2D317A"/>
          <w:lang w:val="en-GB" w:eastAsia="en-GB"/>
        </w:rPr>
        <w:drawing>
          <wp:anchor distT="0" distB="0" distL="114300" distR="114300" simplePos="0" relativeHeight="251653632" behindDoc="0" locked="0" layoutInCell="1" allowOverlap="1" wp14:anchorId="3E87036F" wp14:editId="5C9B9EDA">
            <wp:simplePos x="0" y="0"/>
            <wp:positionH relativeFrom="column">
              <wp:posOffset>2663190</wp:posOffset>
            </wp:positionH>
            <wp:positionV relativeFrom="paragraph">
              <wp:posOffset>643799</wp:posOffset>
            </wp:positionV>
            <wp:extent cx="788035" cy="810895"/>
            <wp:effectExtent l="0" t="0" r="0" b="8255"/>
            <wp:wrapSquare wrapText="bothSides"/>
            <wp:docPr id="27" name="Picture 27" descr="NEW-YCT-forward-logo-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YCT-forward-logo-web"/>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788035" cy="8108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noProof/>
          <w:sz w:val="24"/>
          <w:szCs w:val="24"/>
          <w:lang w:val="en-GB" w:eastAsia="en-GB"/>
        </w:rPr>
        <w:drawing>
          <wp:anchor distT="0" distB="0" distL="114300" distR="114300" simplePos="0" relativeHeight="251696640" behindDoc="1" locked="0" layoutInCell="1" allowOverlap="1" wp14:anchorId="5929EFC1" wp14:editId="38DFA1CB">
            <wp:simplePos x="0" y="0"/>
            <wp:positionH relativeFrom="column">
              <wp:posOffset>1103812</wp:posOffset>
            </wp:positionH>
            <wp:positionV relativeFrom="paragraph">
              <wp:posOffset>838019</wp:posOffset>
            </wp:positionV>
            <wp:extent cx="1343660" cy="581025"/>
            <wp:effectExtent l="0" t="0" r="8890" b="9525"/>
            <wp:wrapTight wrapText="bothSides">
              <wp:wrapPolygon edited="0">
                <wp:start x="0" y="0"/>
                <wp:lineTo x="0" y="21246"/>
                <wp:lineTo x="21437" y="21246"/>
                <wp:lineTo x="21437" y="0"/>
                <wp:lineTo x="0" y="0"/>
              </wp:wrapPolygon>
            </wp:wrapTight>
            <wp:docPr id="28" name="Picture 28" descr="C:\Users\Peter\AppData\Local\Microsoft\Windows\INetCache\Content.Outlook\N8097NIF\HClogo posi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AppData\Local\Microsoft\Windows\INetCache\Content.Outlook\N8097NIF\HClogo positive.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4366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color w:val="1F497D"/>
          <w:sz w:val="28"/>
          <w:szCs w:val="28"/>
          <w:lang w:val="en-GB" w:eastAsia="en-GB"/>
        </w:rPr>
        <w:drawing>
          <wp:anchor distT="0" distB="0" distL="114300" distR="114300" simplePos="0" relativeHeight="251639296" behindDoc="1" locked="0" layoutInCell="1" allowOverlap="1" wp14:anchorId="764ECB0D" wp14:editId="47D0978D">
            <wp:simplePos x="0" y="0"/>
            <wp:positionH relativeFrom="column">
              <wp:posOffset>998</wp:posOffset>
            </wp:positionH>
            <wp:positionV relativeFrom="paragraph">
              <wp:posOffset>748139</wp:posOffset>
            </wp:positionV>
            <wp:extent cx="904710" cy="691766"/>
            <wp:effectExtent l="0" t="0" r="0" b="0"/>
            <wp:wrapNone/>
            <wp:docPr id="29" name="Picture 29" descr="cid:image001.png@01D06AF6.A50A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6AF6.A50A504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904710" cy="691766"/>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92360" w:rsidSect="00C822B3">
      <w:pgSz w:w="11906" w:h="16838" w:code="9"/>
      <w:pgMar w:top="1440" w:right="1440" w:bottom="1440" w:left="1440" w:header="720" w:footer="720" w:gutter="0"/>
      <w:cols w:space="93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0F9C" w:rsidRDefault="00340F9C" w:rsidP="006E79F2">
      <w:pPr>
        <w:spacing w:after="0" w:line="240" w:lineRule="auto"/>
      </w:pPr>
      <w:r>
        <w:separator/>
      </w:r>
    </w:p>
  </w:endnote>
  <w:endnote w:type="continuationSeparator" w:id="0">
    <w:p w:rsidR="00340F9C" w:rsidRDefault="00340F9C" w:rsidP="006E7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HYGothic-Medium">
    <w:altName w:val="HY중고딕"/>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yriad Pro Light">
    <w:panose1 w:val="00000000000000000000"/>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9BD" w:rsidRDefault="000149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9BD" w:rsidRDefault="000149B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9BD" w:rsidRDefault="000149B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596" w:rsidRDefault="0018559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70E" w:rsidRDefault="00D847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0F9C" w:rsidRDefault="00340F9C" w:rsidP="006E79F2">
      <w:pPr>
        <w:spacing w:after="0" w:line="240" w:lineRule="auto"/>
      </w:pPr>
      <w:r>
        <w:separator/>
      </w:r>
    </w:p>
  </w:footnote>
  <w:footnote w:type="continuationSeparator" w:id="0">
    <w:p w:rsidR="00340F9C" w:rsidRDefault="00340F9C" w:rsidP="006E79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9BD" w:rsidRDefault="000149B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9BD" w:rsidRDefault="000149B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9BD" w:rsidRDefault="000149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D23D4F"/>
    <w:multiLevelType w:val="hybridMultilevel"/>
    <w:tmpl w:val="9B56A2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412"/>
    <w:rsid w:val="000144A9"/>
    <w:rsid w:val="000149BD"/>
    <w:rsid w:val="000549D6"/>
    <w:rsid w:val="000602D4"/>
    <w:rsid w:val="000763D8"/>
    <w:rsid w:val="00093F73"/>
    <w:rsid w:val="000C58F4"/>
    <w:rsid w:val="000F466D"/>
    <w:rsid w:val="00185596"/>
    <w:rsid w:val="001939EB"/>
    <w:rsid w:val="001E3CF9"/>
    <w:rsid w:val="001F6E96"/>
    <w:rsid w:val="00202647"/>
    <w:rsid w:val="0021359C"/>
    <w:rsid w:val="00237204"/>
    <w:rsid w:val="00237D90"/>
    <w:rsid w:val="002B0DEC"/>
    <w:rsid w:val="002B4DCC"/>
    <w:rsid w:val="002E1962"/>
    <w:rsid w:val="00304078"/>
    <w:rsid w:val="00340F9C"/>
    <w:rsid w:val="00345318"/>
    <w:rsid w:val="00376515"/>
    <w:rsid w:val="00381F16"/>
    <w:rsid w:val="0039755C"/>
    <w:rsid w:val="00404B99"/>
    <w:rsid w:val="00421F46"/>
    <w:rsid w:val="00452194"/>
    <w:rsid w:val="004764A7"/>
    <w:rsid w:val="00483B71"/>
    <w:rsid w:val="004D2C59"/>
    <w:rsid w:val="0050289D"/>
    <w:rsid w:val="005304BD"/>
    <w:rsid w:val="005E6B86"/>
    <w:rsid w:val="006131EF"/>
    <w:rsid w:val="0063695A"/>
    <w:rsid w:val="00681139"/>
    <w:rsid w:val="006B7808"/>
    <w:rsid w:val="006D38C5"/>
    <w:rsid w:val="006E79F2"/>
    <w:rsid w:val="00703678"/>
    <w:rsid w:val="00723E99"/>
    <w:rsid w:val="00792360"/>
    <w:rsid w:val="007930FF"/>
    <w:rsid w:val="008154A0"/>
    <w:rsid w:val="0085425C"/>
    <w:rsid w:val="008849D9"/>
    <w:rsid w:val="008C53A7"/>
    <w:rsid w:val="008D6D64"/>
    <w:rsid w:val="009105AF"/>
    <w:rsid w:val="00950A06"/>
    <w:rsid w:val="00987F4F"/>
    <w:rsid w:val="009A6408"/>
    <w:rsid w:val="009B452B"/>
    <w:rsid w:val="009F260E"/>
    <w:rsid w:val="00A1483E"/>
    <w:rsid w:val="00A22DE2"/>
    <w:rsid w:val="00A46412"/>
    <w:rsid w:val="00A535EA"/>
    <w:rsid w:val="00A66461"/>
    <w:rsid w:val="00A7044F"/>
    <w:rsid w:val="00A76E8C"/>
    <w:rsid w:val="00A9166E"/>
    <w:rsid w:val="00B141D5"/>
    <w:rsid w:val="00B24632"/>
    <w:rsid w:val="00B71C64"/>
    <w:rsid w:val="00B76A0B"/>
    <w:rsid w:val="00BE3C32"/>
    <w:rsid w:val="00C42B19"/>
    <w:rsid w:val="00C617F1"/>
    <w:rsid w:val="00C76F17"/>
    <w:rsid w:val="00C822B3"/>
    <w:rsid w:val="00CA09B3"/>
    <w:rsid w:val="00CB40EE"/>
    <w:rsid w:val="00D023E6"/>
    <w:rsid w:val="00D333D4"/>
    <w:rsid w:val="00D5300F"/>
    <w:rsid w:val="00D62352"/>
    <w:rsid w:val="00D822CD"/>
    <w:rsid w:val="00D8470E"/>
    <w:rsid w:val="00D8474E"/>
    <w:rsid w:val="00DA1D38"/>
    <w:rsid w:val="00DE50AD"/>
    <w:rsid w:val="00E01701"/>
    <w:rsid w:val="00E01C95"/>
    <w:rsid w:val="00E077A8"/>
    <w:rsid w:val="00E324FA"/>
    <w:rsid w:val="00EB1E47"/>
    <w:rsid w:val="00EE2A8E"/>
    <w:rsid w:val="00F06B62"/>
    <w:rsid w:val="00F47947"/>
    <w:rsid w:val="00F9553F"/>
    <w:rsid w:val="00FC110C"/>
    <w:rsid w:val="00FD0CE2"/>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FE8637" w:themeColor="accent1"/>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outlineLvl w:val="1"/>
    </w:pPr>
    <w:rPr>
      <w:rFonts w:asciiTheme="majorHAnsi" w:eastAsiaTheme="majorEastAsia" w:hAnsiTheme="majorHAnsi" w:cstheme="majorBidi"/>
      <w:bCs/>
      <w:color w:val="575F6D"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asciiTheme="majorHAnsi" w:eastAsiaTheme="majorEastAsia" w:hAnsiTheme="majorHAnsi" w:cstheme="majorBidi"/>
      <w:bCs/>
      <w:i/>
      <w:color w:val="575F6D" w:themeColor="text2"/>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575F6D" w:themeColor="text2"/>
      <w:sz w:val="23"/>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575F6D" w:themeColor="text2"/>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575F6D" w:themeColor="text2"/>
      <w:sz w:val="21"/>
      <w:lang w:eastAsia="en-US"/>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FE8637"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575F6D"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Cs/>
      <w:i/>
      <w:color w:val="575F6D" w:themeColor="text2"/>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575F6D" w:themeColor="text2"/>
      <w:sz w:val="23"/>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575F6D" w:themeColor="text2"/>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575F6D" w:themeColor="text2"/>
      <w:sz w:val="21"/>
      <w:lang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575F6D"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575F6D"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575F6D"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FE8637"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FE8637" w:themeColor="accent1"/>
      <w:sz w:val="24"/>
      <w:lang w:eastAsia="en-US" w:bidi="hi-IN"/>
    </w:rPr>
  </w:style>
  <w:style w:type="paragraph" w:styleId="IntenseQuote">
    <w:name w:val="Intense Quote"/>
    <w:basedOn w:val="Normal"/>
    <w:next w:val="Normal"/>
    <w:link w:val="IntenseQuoteChar"/>
    <w:uiPriority w:val="30"/>
    <w:qFormat/>
    <w:pPr>
      <w:pBdr>
        <w:top w:val="single" w:sz="36" w:space="8" w:color="FE8637" w:themeColor="accent1"/>
        <w:left w:val="single" w:sz="36" w:space="8" w:color="FE8637" w:themeColor="accent1"/>
        <w:bottom w:val="single" w:sz="36" w:space="8" w:color="FE8637" w:themeColor="accent1"/>
        <w:right w:val="single" w:sz="36" w:space="8" w:color="FE8637" w:themeColor="accent1"/>
      </w:pBdr>
      <w:shd w:val="clear" w:color="auto" w:fill="FE8637"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FE8637"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1"/>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rsid w:val="006E79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79F2"/>
  </w:style>
  <w:style w:type="paragraph" w:styleId="Footer">
    <w:name w:val="footer"/>
    <w:basedOn w:val="Normal"/>
    <w:link w:val="FooterChar"/>
    <w:uiPriority w:val="99"/>
    <w:unhideWhenUsed/>
    <w:rsid w:val="006E79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79F2"/>
  </w:style>
  <w:style w:type="character" w:styleId="Hyperlink">
    <w:name w:val="Hyperlink"/>
    <w:basedOn w:val="DefaultParagraphFont"/>
    <w:uiPriority w:val="99"/>
    <w:unhideWhenUsed/>
    <w:rsid w:val="009F260E"/>
    <w:rPr>
      <w:color w:val="0000FF"/>
      <w:u w:val="single"/>
    </w:rPr>
  </w:style>
  <w:style w:type="paragraph" w:customStyle="1" w:styleId="NoParagraphStyle">
    <w:name w:val="[No Paragraph Style]"/>
    <w:rsid w:val="00D8470E"/>
    <w:pPr>
      <w:autoSpaceDE w:val="0"/>
      <w:autoSpaceDN w:val="0"/>
      <w:adjustRightInd w:val="0"/>
      <w:spacing w:after="0" w:line="288" w:lineRule="auto"/>
      <w:textAlignment w:val="center"/>
    </w:pPr>
    <w:rPr>
      <w:rFonts w:ascii="MinionPro-Regular" w:eastAsiaTheme="minorHAnsi" w:hAnsi="MinionPro-Regular" w:cs="MinionPro-Regular"/>
      <w:color w:val="000000"/>
      <w:sz w:val="24"/>
      <w:szCs w:val="24"/>
      <w:lang w:val="en-GB" w:eastAsia="en-US"/>
    </w:rPr>
  </w:style>
  <w:style w:type="character" w:customStyle="1" w:styleId="UnresolvedMention">
    <w:name w:val="Unresolved Mention"/>
    <w:basedOn w:val="DefaultParagraphFont"/>
    <w:uiPriority w:val="99"/>
    <w:semiHidden/>
    <w:unhideWhenUsed/>
    <w:rsid w:val="00D8470E"/>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FE8637" w:themeColor="accent1"/>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outlineLvl w:val="1"/>
    </w:pPr>
    <w:rPr>
      <w:rFonts w:asciiTheme="majorHAnsi" w:eastAsiaTheme="majorEastAsia" w:hAnsiTheme="majorHAnsi" w:cstheme="majorBidi"/>
      <w:bCs/>
      <w:color w:val="575F6D"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asciiTheme="majorHAnsi" w:eastAsiaTheme="majorEastAsia" w:hAnsiTheme="majorHAnsi" w:cstheme="majorBidi"/>
      <w:bCs/>
      <w:i/>
      <w:color w:val="575F6D" w:themeColor="text2"/>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575F6D" w:themeColor="text2"/>
      <w:sz w:val="23"/>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575F6D" w:themeColor="text2"/>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575F6D" w:themeColor="text2"/>
      <w:sz w:val="21"/>
      <w:lang w:eastAsia="en-US"/>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FE8637"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575F6D"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Cs/>
      <w:i/>
      <w:color w:val="575F6D" w:themeColor="text2"/>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575F6D" w:themeColor="text2"/>
      <w:sz w:val="23"/>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575F6D" w:themeColor="text2"/>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575F6D" w:themeColor="text2"/>
      <w:sz w:val="21"/>
      <w:lang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575F6D"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575F6D"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575F6D"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FE8637"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FE8637" w:themeColor="accent1"/>
      <w:sz w:val="24"/>
      <w:lang w:eastAsia="en-US" w:bidi="hi-IN"/>
    </w:rPr>
  </w:style>
  <w:style w:type="paragraph" w:styleId="IntenseQuote">
    <w:name w:val="Intense Quote"/>
    <w:basedOn w:val="Normal"/>
    <w:next w:val="Normal"/>
    <w:link w:val="IntenseQuoteChar"/>
    <w:uiPriority w:val="30"/>
    <w:qFormat/>
    <w:pPr>
      <w:pBdr>
        <w:top w:val="single" w:sz="36" w:space="8" w:color="FE8637" w:themeColor="accent1"/>
        <w:left w:val="single" w:sz="36" w:space="8" w:color="FE8637" w:themeColor="accent1"/>
        <w:bottom w:val="single" w:sz="36" w:space="8" w:color="FE8637" w:themeColor="accent1"/>
        <w:right w:val="single" w:sz="36" w:space="8" w:color="FE8637" w:themeColor="accent1"/>
      </w:pBdr>
      <w:shd w:val="clear" w:color="auto" w:fill="FE8637"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FE8637"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1"/>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rsid w:val="006E79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79F2"/>
  </w:style>
  <w:style w:type="paragraph" w:styleId="Footer">
    <w:name w:val="footer"/>
    <w:basedOn w:val="Normal"/>
    <w:link w:val="FooterChar"/>
    <w:uiPriority w:val="99"/>
    <w:unhideWhenUsed/>
    <w:rsid w:val="006E79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79F2"/>
  </w:style>
  <w:style w:type="character" w:styleId="Hyperlink">
    <w:name w:val="Hyperlink"/>
    <w:basedOn w:val="DefaultParagraphFont"/>
    <w:uiPriority w:val="99"/>
    <w:unhideWhenUsed/>
    <w:rsid w:val="009F260E"/>
    <w:rPr>
      <w:color w:val="0000FF"/>
      <w:u w:val="single"/>
    </w:rPr>
  </w:style>
  <w:style w:type="paragraph" w:customStyle="1" w:styleId="NoParagraphStyle">
    <w:name w:val="[No Paragraph Style]"/>
    <w:rsid w:val="00D8470E"/>
    <w:pPr>
      <w:autoSpaceDE w:val="0"/>
      <w:autoSpaceDN w:val="0"/>
      <w:adjustRightInd w:val="0"/>
      <w:spacing w:after="0" w:line="288" w:lineRule="auto"/>
      <w:textAlignment w:val="center"/>
    </w:pPr>
    <w:rPr>
      <w:rFonts w:ascii="MinionPro-Regular" w:eastAsiaTheme="minorHAnsi" w:hAnsi="MinionPro-Regular" w:cs="MinionPro-Regular"/>
      <w:color w:val="000000"/>
      <w:sz w:val="24"/>
      <w:szCs w:val="24"/>
      <w:lang w:val="en-GB" w:eastAsia="en-US"/>
    </w:rPr>
  </w:style>
  <w:style w:type="character" w:customStyle="1" w:styleId="UnresolvedMention">
    <w:name w:val="Unresolved Mention"/>
    <w:basedOn w:val="DefaultParagraphFont"/>
    <w:uiPriority w:val="99"/>
    <w:semiHidden/>
    <w:unhideWhenUsed/>
    <w:rsid w:val="00D8470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bournemouthblindsociety.uk/about-bsvi/assistive-technology-suite/" TargetMode="External"/><Relationship Id="rId39" Type="http://schemas.openxmlformats.org/officeDocument/2006/relationships/image" Target="media/image9.jpeg"/><Relationship Id="rId21" Type="http://schemas.openxmlformats.org/officeDocument/2006/relationships/image" Target="cid:image002.png@01D310ED.42F6F210" TargetMode="External"/><Relationship Id="rId34" Type="http://schemas.openxmlformats.org/officeDocument/2006/relationships/hyperlink" Target="mailto:gaynor@keeblemezzo.co.uk" TargetMode="External"/><Relationship Id="rId42" Type="http://schemas.openxmlformats.org/officeDocument/2006/relationships/image" Target="media/image11.jpeg"/><Relationship Id="rId47" Type="http://schemas.openxmlformats.org/officeDocument/2006/relationships/hyperlink" Target="http://www.youthcancertrust.org" TargetMode="External"/><Relationship Id="rId50" Type="http://schemas.openxmlformats.org/officeDocument/2006/relationships/image" Target="media/image17.jpeg"/><Relationship Id="rId55" Type="http://schemas.openxmlformats.org/officeDocument/2006/relationships/image" Target="media/image22.jpeg"/><Relationship Id="rId63" Type="http://schemas.openxmlformats.org/officeDocument/2006/relationships/image" Target="media/image30.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bournemouthblindsociety.uk/bbs/wp-content/uploads/2015/02/SDC13639.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tin@wessexchorus.org.uk" TargetMode="External"/><Relationship Id="rId24" Type="http://schemas.openxmlformats.org/officeDocument/2006/relationships/hyperlink" Target="http://www.bournemouthblindsociety.uk/about-bsvi/social-groups/" TargetMode="External"/><Relationship Id="rId32" Type="http://schemas.openxmlformats.org/officeDocument/2006/relationships/image" Target="media/image7.jpeg"/><Relationship Id="rId37" Type="http://schemas.openxmlformats.org/officeDocument/2006/relationships/footer" Target="footer5.xml"/><Relationship Id="rId40" Type="http://schemas.openxmlformats.org/officeDocument/2006/relationships/image" Target="media/image10.jpeg"/><Relationship Id="rId45" Type="http://schemas.openxmlformats.org/officeDocument/2006/relationships/image" Target="media/image13.jpeg"/><Relationship Id="rId53" Type="http://schemas.openxmlformats.org/officeDocument/2006/relationships/image" Target="media/image20.jpeg"/><Relationship Id="rId58" Type="http://schemas.openxmlformats.org/officeDocument/2006/relationships/image" Target="media/image25.jpeg"/><Relationship Id="rId66"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bournemouthblindsociety.uk/bbs/?page_id=1387" TargetMode="External"/><Relationship Id="rId28" Type="http://schemas.openxmlformats.org/officeDocument/2006/relationships/image" Target="media/image5.jpeg"/><Relationship Id="rId36" Type="http://schemas.openxmlformats.org/officeDocument/2006/relationships/image" Target="media/image8.jpeg"/><Relationship Id="rId49" Type="http://schemas.openxmlformats.org/officeDocument/2006/relationships/image" Target="media/image16.jpeg"/><Relationship Id="rId57" Type="http://schemas.openxmlformats.org/officeDocument/2006/relationships/image" Target="media/image24.jpeg"/><Relationship Id="rId61"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3.png"/><Relationship Id="rId31" Type="http://schemas.openxmlformats.org/officeDocument/2006/relationships/hyperlink" Target="mailto:info@bournemouthblindsociety.uk" TargetMode="External"/><Relationship Id="rId44" Type="http://schemas.openxmlformats.org/officeDocument/2006/relationships/image" Target="cid:image002.png@01D336B5.0F0F2E70" TargetMode="External"/><Relationship Id="rId52" Type="http://schemas.openxmlformats.org/officeDocument/2006/relationships/image" Target="media/image19.jpeg"/><Relationship Id="rId60" Type="http://schemas.openxmlformats.org/officeDocument/2006/relationships/image" Target="media/image27.jpeg"/><Relationship Id="rId65" Type="http://schemas.openxmlformats.org/officeDocument/2006/relationships/image" Target="media/image3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yperlink" Target="http://bournemouthblindsociety.uk/bbs/wp-content/uploads/2015/02/SDC13643.jpg" TargetMode="External"/><Relationship Id="rId30" Type="http://schemas.openxmlformats.org/officeDocument/2006/relationships/image" Target="media/image6.jpeg"/><Relationship Id="rId35" Type="http://schemas.openxmlformats.org/officeDocument/2006/relationships/hyperlink" Target="http://www.gaynor.keeble.co.uk" TargetMode="External"/><Relationship Id="rId43" Type="http://schemas.openxmlformats.org/officeDocument/2006/relationships/image" Target="media/image12.png"/><Relationship Id="rId48" Type="http://schemas.openxmlformats.org/officeDocument/2006/relationships/image" Target="media/image15.jpeg"/><Relationship Id="rId56" Type="http://schemas.openxmlformats.org/officeDocument/2006/relationships/image" Target="media/image23.jpeg"/><Relationship Id="rId64" Type="http://schemas.openxmlformats.org/officeDocument/2006/relationships/image" Target="media/image31.jpeg"/><Relationship Id="rId8" Type="http://schemas.openxmlformats.org/officeDocument/2006/relationships/endnotes" Target="endnotes.xml"/><Relationship Id="rId51"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hyperlink" Target="mailto:martin@wessexchorus.org.uk" TargetMode="External"/><Relationship Id="rId17" Type="http://schemas.openxmlformats.org/officeDocument/2006/relationships/header" Target="header3.xml"/><Relationship Id="rId25" Type="http://schemas.openxmlformats.org/officeDocument/2006/relationships/hyperlink" Target="http://www.bournemouthblindsociety.uk/about-bsvi/sight-and-hearing-resource-centre/" TargetMode="External"/><Relationship Id="rId33" Type="http://schemas.openxmlformats.org/officeDocument/2006/relationships/image" Target="cid:76CB96DA-ADE7-4D0D-855C-2B95E4D8E1DA@default" TargetMode="External"/><Relationship Id="rId38" Type="http://schemas.openxmlformats.org/officeDocument/2006/relationships/hyperlink" Target="mailto:contact@helpandcare.org.uk" TargetMode="External"/><Relationship Id="rId46" Type="http://schemas.openxmlformats.org/officeDocument/2006/relationships/image" Target="media/image14.jpeg"/><Relationship Id="rId59" Type="http://schemas.openxmlformats.org/officeDocument/2006/relationships/image" Target="media/image26.jpg"/><Relationship Id="rId67"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yperlink" Target="https://en.wikipedia.org/wiki/Castle_Goring" TargetMode="External"/><Relationship Id="rId54" Type="http://schemas.openxmlformats.org/officeDocument/2006/relationships/image" Target="media/image21.jpeg"/><Relationship Id="rId62" Type="http://schemas.openxmlformats.org/officeDocument/2006/relationships/image" Target="media/image2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3\Executive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Executive">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1FBF1135-790A-4B4E-A9B1-258C4362C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ExecutiveNewsletter</Template>
  <TotalTime>2</TotalTime>
  <Pages>16</Pages>
  <Words>4255</Words>
  <Characters>24260</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Peter</cp:lastModifiedBy>
  <cp:revision>2</cp:revision>
  <cp:lastPrinted>2017-10-05T17:37:00Z</cp:lastPrinted>
  <dcterms:created xsi:type="dcterms:W3CDTF">2018-02-21T20:42:00Z</dcterms:created>
  <dcterms:modified xsi:type="dcterms:W3CDTF">2018-02-21T20:42:00Z</dcterms:modified>
</cp:coreProperties>
</file>